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31E3" w:rsidRDefault="00C431E3" w:rsidP="00111C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sz w:val="28"/>
          <w:szCs w:val="28"/>
        </w:rPr>
      </w:pPr>
    </w:p>
    <w:p w:rsidR="00C431E3" w:rsidRPr="0034202B" w:rsidRDefault="0034202B" w:rsidP="0034202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aps/>
          <w:sz w:val="24"/>
          <w:szCs w:val="24"/>
        </w:rPr>
      </w:pPr>
      <w:r>
        <w:rPr>
          <w:rFonts w:ascii="Times New Roman" w:eastAsia="Times New Roman" w:hAnsi="Times New Roman"/>
          <w:sz w:val="24"/>
          <w:szCs w:val="24"/>
        </w:rPr>
        <w:t xml:space="preserve">                                                                                                                                  </w:t>
      </w:r>
      <w:r w:rsidR="00C431E3" w:rsidRPr="0034202B">
        <w:rPr>
          <w:rFonts w:ascii="Times New Roman" w:eastAsia="Times New Roman" w:hAnsi="Times New Roman"/>
          <w:sz w:val="24"/>
          <w:szCs w:val="24"/>
        </w:rPr>
        <w:t>Приложение №</w:t>
      </w:r>
    </w:p>
    <w:p w:rsidR="00C431E3" w:rsidRPr="00536500" w:rsidRDefault="00C431E3" w:rsidP="00C431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right"/>
        <w:rPr>
          <w:rFonts w:ascii="Times New Roman" w:eastAsia="Times New Roman" w:hAnsi="Times New Roman"/>
          <w:b/>
          <w:caps/>
          <w:sz w:val="28"/>
          <w:szCs w:val="28"/>
        </w:rPr>
      </w:pPr>
    </w:p>
    <w:p w:rsidR="00C431E3" w:rsidRPr="00483FB5" w:rsidRDefault="00C431E3" w:rsidP="00C431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b/>
          <w:caps/>
          <w:sz w:val="24"/>
          <w:szCs w:val="24"/>
        </w:rPr>
      </w:pPr>
      <w:r w:rsidRPr="00483FB5">
        <w:rPr>
          <w:rFonts w:ascii="Times New Roman" w:eastAsia="Times New Roman" w:hAnsi="Times New Roman"/>
          <w:b/>
          <w:caps/>
          <w:sz w:val="24"/>
          <w:szCs w:val="24"/>
        </w:rPr>
        <w:t xml:space="preserve">МИНИСТЕРСТВО ОБРАЗОВАНИЯ, НАУКИ И МОЛОДЕЖИ </w:t>
      </w:r>
    </w:p>
    <w:p w:rsidR="00C431E3" w:rsidRPr="00483FB5" w:rsidRDefault="00C431E3" w:rsidP="00C431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120" w:line="240" w:lineRule="auto"/>
        <w:jc w:val="center"/>
        <w:rPr>
          <w:rFonts w:ascii="Times New Roman" w:eastAsia="Times New Roman" w:hAnsi="Times New Roman"/>
          <w:b/>
          <w:caps/>
          <w:sz w:val="24"/>
          <w:szCs w:val="24"/>
        </w:rPr>
      </w:pPr>
      <w:r w:rsidRPr="00483FB5">
        <w:rPr>
          <w:rFonts w:ascii="Times New Roman" w:eastAsia="Times New Roman" w:hAnsi="Times New Roman"/>
          <w:b/>
          <w:caps/>
          <w:sz w:val="24"/>
          <w:szCs w:val="24"/>
        </w:rPr>
        <w:t>РЕСПУБЛИКИ КРЫМ</w:t>
      </w:r>
    </w:p>
    <w:p w:rsidR="00C431E3" w:rsidRPr="00483FB5" w:rsidRDefault="00C431E3" w:rsidP="00C431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b/>
          <w:caps/>
          <w:sz w:val="24"/>
          <w:szCs w:val="24"/>
        </w:rPr>
      </w:pPr>
      <w:r w:rsidRPr="00483FB5">
        <w:rPr>
          <w:rFonts w:ascii="Times New Roman" w:eastAsia="Times New Roman" w:hAnsi="Times New Roman"/>
          <w:b/>
          <w:caps/>
          <w:sz w:val="24"/>
          <w:szCs w:val="24"/>
        </w:rPr>
        <w:t>ГБПОУ РК «КЕРЧЕНСКИЙ ПОЛИТЕХНИЧЕСКИЙ КОЛЛЕДЖ»</w:t>
      </w:r>
    </w:p>
    <w:p w:rsidR="00C431E3" w:rsidRPr="00483FB5" w:rsidRDefault="00C431E3" w:rsidP="00C431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b/>
          <w:caps/>
          <w:sz w:val="24"/>
          <w:szCs w:val="24"/>
        </w:rPr>
      </w:pPr>
    </w:p>
    <w:p w:rsidR="00C431E3" w:rsidRPr="00536500" w:rsidRDefault="00C431E3" w:rsidP="00C431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b/>
          <w:caps/>
          <w:sz w:val="24"/>
          <w:szCs w:val="24"/>
        </w:rPr>
      </w:pPr>
    </w:p>
    <w:p w:rsidR="00C431E3" w:rsidRPr="00536500" w:rsidRDefault="00C431E3" w:rsidP="00C431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b/>
          <w:caps/>
          <w:sz w:val="24"/>
          <w:szCs w:val="24"/>
        </w:rPr>
      </w:pPr>
    </w:p>
    <w:p w:rsidR="00C431E3" w:rsidRPr="00536500" w:rsidRDefault="00C431E3" w:rsidP="00C431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b/>
          <w:caps/>
          <w:sz w:val="24"/>
          <w:szCs w:val="24"/>
        </w:rPr>
      </w:pPr>
    </w:p>
    <w:tbl>
      <w:tblPr>
        <w:tblW w:w="0" w:type="auto"/>
        <w:tblLook w:val="04A0" w:firstRow="1" w:lastRow="0" w:firstColumn="1" w:lastColumn="0" w:noHBand="0" w:noVBand="1"/>
      </w:tblPr>
      <w:tblGrid>
        <w:gridCol w:w="5778"/>
        <w:gridCol w:w="3793"/>
      </w:tblGrid>
      <w:tr w:rsidR="00C431E3" w:rsidRPr="00536500" w:rsidTr="00507251">
        <w:tc>
          <w:tcPr>
            <w:tcW w:w="5778" w:type="dxa"/>
            <w:hideMark/>
          </w:tcPr>
          <w:p w:rsidR="00C431E3" w:rsidRPr="00536500" w:rsidRDefault="00C431E3" w:rsidP="0050725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eastAsia="Times New Roman" w:hAnsi="Times New Roman"/>
                <w:sz w:val="24"/>
                <w:szCs w:val="24"/>
              </w:rPr>
            </w:pPr>
            <w:r w:rsidRPr="00536500">
              <w:rPr>
                <w:rFonts w:ascii="Times New Roman" w:eastAsia="Times New Roman" w:hAnsi="Times New Roman"/>
                <w:sz w:val="24"/>
                <w:szCs w:val="24"/>
              </w:rPr>
              <w:t xml:space="preserve">Введено в действие </w:t>
            </w:r>
          </w:p>
          <w:p w:rsidR="00C431E3" w:rsidRPr="00536500" w:rsidRDefault="00C431E3" w:rsidP="0050725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eastAsia="Times New Roman" w:hAnsi="Times New Roman"/>
                <w:sz w:val="24"/>
                <w:szCs w:val="24"/>
              </w:rPr>
            </w:pPr>
            <w:r w:rsidRPr="00536500">
              <w:rPr>
                <w:rFonts w:ascii="Times New Roman" w:eastAsia="Times New Roman" w:hAnsi="Times New Roman"/>
                <w:sz w:val="24"/>
                <w:szCs w:val="24"/>
              </w:rPr>
              <w:t xml:space="preserve">приказом директора </w:t>
            </w:r>
          </w:p>
          <w:p w:rsidR="00C431E3" w:rsidRPr="00536500" w:rsidRDefault="0093397D" w:rsidP="0050725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eastAsia="Times New Roman" w:hAnsi="Times New Roman"/>
                <w:sz w:val="24"/>
                <w:szCs w:val="24"/>
              </w:rPr>
            </w:pPr>
            <w:r>
              <w:rPr>
                <w:rFonts w:ascii="Times New Roman" w:eastAsia="Times New Roman" w:hAnsi="Times New Roman"/>
                <w:sz w:val="24"/>
                <w:szCs w:val="24"/>
              </w:rPr>
              <w:t>от «____» _____________ 2023</w:t>
            </w:r>
            <w:r w:rsidR="00C431E3" w:rsidRPr="00536500">
              <w:rPr>
                <w:rFonts w:ascii="Times New Roman" w:eastAsia="Times New Roman" w:hAnsi="Times New Roman"/>
                <w:sz w:val="24"/>
                <w:szCs w:val="24"/>
              </w:rPr>
              <w:t xml:space="preserve"> г.</w:t>
            </w:r>
          </w:p>
          <w:p w:rsidR="00C431E3" w:rsidRPr="00536500" w:rsidRDefault="00C431E3" w:rsidP="0050725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eastAsia="Times New Roman" w:hAnsi="Times New Roman"/>
                <w:caps/>
                <w:sz w:val="24"/>
                <w:szCs w:val="24"/>
              </w:rPr>
            </w:pPr>
            <w:r w:rsidRPr="00536500">
              <w:rPr>
                <w:rFonts w:ascii="Times New Roman" w:eastAsia="Times New Roman" w:hAnsi="Times New Roman"/>
                <w:sz w:val="24"/>
                <w:szCs w:val="24"/>
              </w:rPr>
              <w:t>№ ____________</w:t>
            </w:r>
          </w:p>
        </w:tc>
        <w:tc>
          <w:tcPr>
            <w:tcW w:w="3793" w:type="dxa"/>
          </w:tcPr>
          <w:p w:rsidR="00C431E3" w:rsidRPr="00536500" w:rsidRDefault="00C431E3" w:rsidP="0050725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eastAsia="Times New Roman" w:hAnsi="Times New Roman"/>
                <w:caps/>
                <w:sz w:val="24"/>
                <w:szCs w:val="24"/>
              </w:rPr>
            </w:pPr>
            <w:r w:rsidRPr="00536500">
              <w:rPr>
                <w:rFonts w:ascii="Times New Roman" w:eastAsia="Times New Roman" w:hAnsi="Times New Roman"/>
                <w:caps/>
                <w:sz w:val="24"/>
                <w:szCs w:val="24"/>
              </w:rPr>
              <w:t>УТВЕРЖДАЮ</w:t>
            </w:r>
          </w:p>
          <w:p w:rsidR="00C431E3" w:rsidRPr="00536500" w:rsidRDefault="00C431E3" w:rsidP="0050725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eastAsia="Times New Roman" w:hAnsi="Times New Roman"/>
                <w:caps/>
                <w:sz w:val="24"/>
                <w:szCs w:val="24"/>
              </w:rPr>
            </w:pPr>
            <w:r w:rsidRPr="00536500">
              <w:rPr>
                <w:rFonts w:ascii="Times New Roman" w:eastAsia="Times New Roman" w:hAnsi="Times New Roman"/>
                <w:sz w:val="24"/>
                <w:szCs w:val="24"/>
              </w:rPr>
              <w:t>Зам. директора по У</w:t>
            </w:r>
            <w:r w:rsidRPr="00536500">
              <w:rPr>
                <w:rFonts w:ascii="Times New Roman" w:eastAsia="Times New Roman" w:hAnsi="Times New Roman"/>
                <w:caps/>
                <w:sz w:val="24"/>
                <w:szCs w:val="24"/>
              </w:rPr>
              <w:t>Пр</w:t>
            </w:r>
          </w:p>
          <w:p w:rsidR="00C431E3" w:rsidRPr="00536500" w:rsidRDefault="00DC24D7" w:rsidP="0050725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after="0"/>
              <w:rPr>
                <w:rFonts w:ascii="Times New Roman" w:eastAsia="Times New Roman" w:hAnsi="Times New Roman"/>
                <w:sz w:val="24"/>
                <w:szCs w:val="24"/>
              </w:rPr>
            </w:pPr>
            <w:r>
              <w:rPr>
                <w:rFonts w:ascii="Times New Roman" w:eastAsia="Times New Roman" w:hAnsi="Times New Roman"/>
                <w:caps/>
                <w:sz w:val="24"/>
                <w:szCs w:val="24"/>
              </w:rPr>
              <w:t>___________</w:t>
            </w:r>
            <w:proofErr w:type="spellStart"/>
            <w:r>
              <w:rPr>
                <w:rFonts w:ascii="Times New Roman" w:eastAsia="Times New Roman" w:hAnsi="Times New Roman"/>
                <w:caps/>
                <w:sz w:val="24"/>
                <w:szCs w:val="24"/>
              </w:rPr>
              <w:t>с.ю.</w:t>
            </w:r>
            <w:r>
              <w:rPr>
                <w:rFonts w:ascii="Times New Roman" w:eastAsia="Times New Roman" w:hAnsi="Times New Roman"/>
                <w:sz w:val="24"/>
                <w:szCs w:val="24"/>
              </w:rPr>
              <w:t>Письменная</w:t>
            </w:r>
            <w:proofErr w:type="spellEnd"/>
          </w:p>
          <w:p w:rsidR="00C431E3" w:rsidRPr="00536500" w:rsidRDefault="00C431E3" w:rsidP="0050725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eastAsia="Times New Roman" w:hAnsi="Times New Roman"/>
                <w:caps/>
                <w:sz w:val="24"/>
                <w:szCs w:val="24"/>
              </w:rPr>
            </w:pPr>
          </w:p>
        </w:tc>
      </w:tr>
      <w:tr w:rsidR="00DC24D7" w:rsidRPr="00536500" w:rsidTr="00507251">
        <w:tc>
          <w:tcPr>
            <w:tcW w:w="5778" w:type="dxa"/>
          </w:tcPr>
          <w:p w:rsidR="00DC24D7" w:rsidRPr="00536500" w:rsidRDefault="00DC24D7" w:rsidP="0050725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eastAsia="Times New Roman" w:hAnsi="Times New Roman"/>
                <w:sz w:val="24"/>
                <w:szCs w:val="24"/>
              </w:rPr>
            </w:pPr>
          </w:p>
        </w:tc>
        <w:tc>
          <w:tcPr>
            <w:tcW w:w="3793" w:type="dxa"/>
          </w:tcPr>
          <w:p w:rsidR="00DC24D7" w:rsidRPr="00536500" w:rsidRDefault="00DC24D7" w:rsidP="0050725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eastAsia="Times New Roman" w:hAnsi="Times New Roman"/>
                <w:caps/>
                <w:sz w:val="24"/>
                <w:szCs w:val="24"/>
              </w:rPr>
            </w:pPr>
          </w:p>
        </w:tc>
      </w:tr>
    </w:tbl>
    <w:p w:rsidR="00C431E3" w:rsidRPr="00536500" w:rsidRDefault="00C431E3" w:rsidP="00C431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b/>
          <w:caps/>
          <w:sz w:val="24"/>
          <w:szCs w:val="24"/>
        </w:rPr>
      </w:pPr>
    </w:p>
    <w:p w:rsidR="00C431E3" w:rsidRPr="00536500" w:rsidRDefault="00C431E3" w:rsidP="00C431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b/>
          <w:caps/>
          <w:sz w:val="24"/>
          <w:szCs w:val="24"/>
        </w:rPr>
      </w:pPr>
    </w:p>
    <w:p w:rsidR="00C431E3" w:rsidRPr="00536500" w:rsidRDefault="00C431E3" w:rsidP="00C431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b/>
          <w:caps/>
          <w:sz w:val="24"/>
          <w:szCs w:val="24"/>
        </w:rPr>
      </w:pPr>
    </w:p>
    <w:p w:rsidR="00C431E3" w:rsidRPr="00536500" w:rsidRDefault="00C431E3" w:rsidP="00C431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b/>
          <w:caps/>
          <w:sz w:val="24"/>
          <w:szCs w:val="24"/>
        </w:rPr>
      </w:pPr>
    </w:p>
    <w:p w:rsidR="00C431E3" w:rsidRPr="00536500" w:rsidRDefault="00C431E3" w:rsidP="00C431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b/>
          <w:caps/>
          <w:sz w:val="24"/>
          <w:szCs w:val="24"/>
        </w:rPr>
      </w:pPr>
    </w:p>
    <w:p w:rsidR="00C431E3" w:rsidRPr="00536500" w:rsidRDefault="00C431E3" w:rsidP="00C431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b/>
          <w:caps/>
          <w:sz w:val="24"/>
          <w:szCs w:val="24"/>
        </w:rPr>
      </w:pPr>
    </w:p>
    <w:p w:rsidR="00C431E3" w:rsidRPr="00536500" w:rsidRDefault="00C431E3" w:rsidP="00C431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b/>
          <w:caps/>
          <w:sz w:val="24"/>
          <w:szCs w:val="24"/>
        </w:rPr>
      </w:pPr>
    </w:p>
    <w:p w:rsidR="00C431E3" w:rsidRPr="00536500" w:rsidRDefault="00C431E3" w:rsidP="00C431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b/>
          <w:caps/>
          <w:sz w:val="24"/>
          <w:szCs w:val="24"/>
        </w:rPr>
      </w:pPr>
    </w:p>
    <w:p w:rsidR="00C431E3" w:rsidRPr="00536500" w:rsidRDefault="00C431E3" w:rsidP="00C431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b/>
          <w:caps/>
          <w:sz w:val="24"/>
          <w:szCs w:val="24"/>
        </w:rPr>
      </w:pPr>
    </w:p>
    <w:p w:rsidR="00C431E3" w:rsidRPr="00536500" w:rsidRDefault="00C431E3" w:rsidP="00C431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b/>
          <w:caps/>
          <w:sz w:val="24"/>
          <w:szCs w:val="24"/>
        </w:rPr>
      </w:pPr>
    </w:p>
    <w:p w:rsidR="00C431E3" w:rsidRPr="00536500" w:rsidRDefault="00C431E3" w:rsidP="00C431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b/>
          <w:caps/>
          <w:sz w:val="24"/>
          <w:szCs w:val="24"/>
        </w:rPr>
      </w:pPr>
    </w:p>
    <w:p w:rsidR="00C431E3" w:rsidRPr="00536500" w:rsidRDefault="00C431E3" w:rsidP="00C431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b/>
          <w:caps/>
          <w:sz w:val="28"/>
          <w:szCs w:val="28"/>
        </w:rPr>
      </w:pPr>
    </w:p>
    <w:p w:rsidR="00C431E3" w:rsidRPr="00536500" w:rsidRDefault="00C431E3" w:rsidP="00C431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b/>
          <w:caps/>
          <w:sz w:val="28"/>
          <w:szCs w:val="28"/>
        </w:rPr>
      </w:pPr>
    </w:p>
    <w:p w:rsidR="00C431E3" w:rsidRPr="00483FB5" w:rsidRDefault="00483FB5" w:rsidP="00C431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b/>
          <w:caps/>
          <w:sz w:val="24"/>
          <w:szCs w:val="24"/>
        </w:rPr>
      </w:pPr>
      <w:r>
        <w:rPr>
          <w:rFonts w:ascii="Times New Roman" w:eastAsia="Times New Roman" w:hAnsi="Times New Roman"/>
          <w:b/>
          <w:caps/>
          <w:sz w:val="24"/>
          <w:szCs w:val="24"/>
        </w:rPr>
        <w:t xml:space="preserve">Рабочая </w:t>
      </w:r>
      <w:r w:rsidR="00C431E3" w:rsidRPr="00483FB5">
        <w:rPr>
          <w:rFonts w:ascii="Times New Roman" w:eastAsia="Times New Roman" w:hAnsi="Times New Roman"/>
          <w:b/>
          <w:caps/>
          <w:sz w:val="24"/>
          <w:szCs w:val="24"/>
        </w:rPr>
        <w:t>ПРОГРАММа УЧЕБНОЙ ДИСЦИПЛИНЫ</w:t>
      </w:r>
    </w:p>
    <w:p w:rsidR="00C431E3" w:rsidRPr="00483FB5" w:rsidRDefault="00C431E3" w:rsidP="00C431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b/>
          <w:caps/>
          <w:sz w:val="24"/>
          <w:szCs w:val="24"/>
          <w:u w:val="single"/>
        </w:rPr>
      </w:pPr>
    </w:p>
    <w:p w:rsidR="00C431E3" w:rsidRPr="00483FB5" w:rsidRDefault="00C431E3" w:rsidP="00C431E3">
      <w:pPr>
        <w:widowControl w:val="0"/>
        <w:spacing w:after="0" w:line="240" w:lineRule="auto"/>
        <w:jc w:val="center"/>
        <w:rPr>
          <w:rFonts w:ascii="Times New Roman" w:eastAsia="Arial Unicode MS" w:hAnsi="Times New Roman"/>
          <w:b/>
          <w:caps/>
          <w:color w:val="000000"/>
          <w:sz w:val="24"/>
          <w:szCs w:val="24"/>
          <w:lang w:bidi="ru-RU"/>
        </w:rPr>
      </w:pPr>
      <w:r w:rsidRPr="00483FB5">
        <w:rPr>
          <w:rFonts w:ascii="Times New Roman" w:eastAsia="Arial Unicode MS" w:hAnsi="Times New Roman"/>
          <w:b/>
          <w:caps/>
          <w:color w:val="000000"/>
          <w:sz w:val="24"/>
          <w:szCs w:val="24"/>
          <w:lang w:bidi="ru-RU"/>
        </w:rPr>
        <w:t>ОП.</w:t>
      </w:r>
      <w:r w:rsidRPr="00483FB5">
        <w:rPr>
          <w:rFonts w:ascii="Times New Roman" w:eastAsia="Arial Unicode MS" w:hAnsi="Times New Roman"/>
          <w:b/>
          <w:color w:val="000000"/>
          <w:sz w:val="24"/>
          <w:szCs w:val="24"/>
          <w:lang w:bidi="ru-RU"/>
        </w:rPr>
        <w:t>09 Охрана труда и бережливое производство</w:t>
      </w:r>
    </w:p>
    <w:p w:rsidR="00C431E3" w:rsidRPr="00483FB5" w:rsidRDefault="00C431E3" w:rsidP="00C431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aps/>
          <w:sz w:val="24"/>
          <w:szCs w:val="24"/>
        </w:rPr>
      </w:pPr>
    </w:p>
    <w:p w:rsidR="00C431E3" w:rsidRPr="00483FB5" w:rsidRDefault="00C431E3" w:rsidP="00C431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sz w:val="24"/>
          <w:szCs w:val="24"/>
        </w:rPr>
      </w:pPr>
    </w:p>
    <w:p w:rsidR="00C431E3" w:rsidRPr="00536500" w:rsidRDefault="00C431E3" w:rsidP="00C431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sz w:val="24"/>
          <w:szCs w:val="24"/>
        </w:rPr>
      </w:pPr>
    </w:p>
    <w:p w:rsidR="00C431E3" w:rsidRPr="00536500" w:rsidRDefault="00C431E3" w:rsidP="00C431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sz w:val="24"/>
          <w:szCs w:val="24"/>
        </w:rPr>
      </w:pPr>
    </w:p>
    <w:p w:rsidR="00C431E3" w:rsidRPr="00536500" w:rsidRDefault="00C431E3" w:rsidP="00C431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sz w:val="24"/>
          <w:szCs w:val="24"/>
        </w:rPr>
      </w:pPr>
    </w:p>
    <w:p w:rsidR="007208FD" w:rsidRDefault="007208FD" w:rsidP="007208FD">
      <w:pPr>
        <w:spacing w:after="0" w:line="240" w:lineRule="auto"/>
        <w:jc w:val="center"/>
        <w:rPr>
          <w:rFonts w:ascii="Times New Roman" w:hAnsi="Times New Roman"/>
          <w:b/>
          <w:i/>
          <w:sz w:val="24"/>
          <w:szCs w:val="24"/>
        </w:rPr>
      </w:pPr>
    </w:p>
    <w:p w:rsidR="007208FD" w:rsidRDefault="007208FD" w:rsidP="007208FD">
      <w:pPr>
        <w:spacing w:after="0" w:line="240" w:lineRule="auto"/>
        <w:jc w:val="center"/>
        <w:rPr>
          <w:rFonts w:ascii="Times New Roman" w:hAnsi="Times New Roman"/>
          <w:b/>
          <w:i/>
          <w:sz w:val="24"/>
          <w:szCs w:val="24"/>
        </w:rPr>
      </w:pPr>
    </w:p>
    <w:p w:rsidR="007208FD" w:rsidRDefault="007208FD" w:rsidP="007208FD">
      <w:pPr>
        <w:spacing w:after="0" w:line="240" w:lineRule="auto"/>
        <w:jc w:val="center"/>
        <w:rPr>
          <w:rFonts w:ascii="Times New Roman" w:hAnsi="Times New Roman"/>
          <w:b/>
          <w:i/>
          <w:sz w:val="24"/>
          <w:szCs w:val="24"/>
        </w:rPr>
      </w:pPr>
    </w:p>
    <w:p w:rsidR="007208FD" w:rsidRDefault="007208FD" w:rsidP="007208FD">
      <w:pPr>
        <w:spacing w:after="0" w:line="240" w:lineRule="auto"/>
        <w:jc w:val="center"/>
        <w:rPr>
          <w:rFonts w:ascii="Times New Roman" w:hAnsi="Times New Roman"/>
          <w:b/>
          <w:i/>
          <w:sz w:val="24"/>
          <w:szCs w:val="24"/>
        </w:rPr>
      </w:pPr>
    </w:p>
    <w:p w:rsidR="007208FD" w:rsidRDefault="007208FD" w:rsidP="007208FD">
      <w:pPr>
        <w:spacing w:after="0" w:line="240" w:lineRule="auto"/>
        <w:jc w:val="center"/>
        <w:rPr>
          <w:rFonts w:ascii="Times New Roman" w:hAnsi="Times New Roman"/>
          <w:b/>
          <w:i/>
          <w:sz w:val="24"/>
          <w:szCs w:val="24"/>
        </w:rPr>
      </w:pPr>
    </w:p>
    <w:p w:rsidR="007208FD" w:rsidRDefault="007208FD" w:rsidP="007208FD">
      <w:pPr>
        <w:spacing w:after="0" w:line="240" w:lineRule="auto"/>
        <w:jc w:val="center"/>
        <w:rPr>
          <w:rFonts w:ascii="Times New Roman" w:hAnsi="Times New Roman"/>
          <w:b/>
          <w:i/>
          <w:sz w:val="24"/>
          <w:szCs w:val="24"/>
        </w:rPr>
      </w:pPr>
    </w:p>
    <w:p w:rsidR="007208FD" w:rsidRDefault="007208FD" w:rsidP="007208FD">
      <w:pPr>
        <w:spacing w:after="0" w:line="240" w:lineRule="auto"/>
        <w:jc w:val="center"/>
        <w:rPr>
          <w:rFonts w:ascii="Times New Roman" w:hAnsi="Times New Roman"/>
          <w:b/>
          <w:i/>
          <w:sz w:val="24"/>
          <w:szCs w:val="24"/>
        </w:rPr>
      </w:pPr>
    </w:p>
    <w:p w:rsidR="007208FD" w:rsidRDefault="007208FD" w:rsidP="007208FD">
      <w:pPr>
        <w:spacing w:after="0" w:line="240" w:lineRule="auto"/>
        <w:rPr>
          <w:rFonts w:ascii="Times New Roman" w:hAnsi="Times New Roman"/>
          <w:b/>
          <w:i/>
          <w:sz w:val="24"/>
          <w:szCs w:val="24"/>
        </w:rPr>
      </w:pPr>
    </w:p>
    <w:p w:rsidR="007208FD" w:rsidRDefault="007208FD" w:rsidP="007208FD">
      <w:pPr>
        <w:spacing w:after="0" w:line="240" w:lineRule="auto"/>
        <w:rPr>
          <w:rFonts w:ascii="Times New Roman" w:hAnsi="Times New Roman"/>
          <w:b/>
          <w:i/>
          <w:sz w:val="24"/>
          <w:szCs w:val="24"/>
        </w:rPr>
      </w:pPr>
    </w:p>
    <w:p w:rsidR="007208FD" w:rsidRDefault="007208FD" w:rsidP="007208FD">
      <w:pPr>
        <w:spacing w:after="0" w:line="240" w:lineRule="auto"/>
        <w:jc w:val="center"/>
        <w:rPr>
          <w:rFonts w:ascii="Times New Roman" w:hAnsi="Times New Roman"/>
          <w:b/>
          <w:bCs/>
          <w:i/>
          <w:sz w:val="24"/>
          <w:szCs w:val="24"/>
        </w:rPr>
      </w:pPr>
    </w:p>
    <w:p w:rsidR="007208FD" w:rsidRDefault="007208FD" w:rsidP="00DC3339">
      <w:pPr>
        <w:spacing w:after="0" w:line="240" w:lineRule="auto"/>
        <w:rPr>
          <w:rFonts w:ascii="Times New Roman" w:hAnsi="Times New Roman"/>
          <w:b/>
          <w:bCs/>
          <w:i/>
          <w:sz w:val="24"/>
          <w:szCs w:val="24"/>
        </w:rPr>
      </w:pPr>
    </w:p>
    <w:p w:rsidR="007208FD" w:rsidRDefault="007208FD" w:rsidP="007208FD">
      <w:pPr>
        <w:spacing w:after="0" w:line="240" w:lineRule="auto"/>
        <w:jc w:val="center"/>
        <w:rPr>
          <w:rFonts w:ascii="Times New Roman" w:hAnsi="Times New Roman"/>
          <w:b/>
          <w:bCs/>
          <w:i/>
          <w:sz w:val="24"/>
          <w:szCs w:val="24"/>
        </w:rPr>
      </w:pPr>
    </w:p>
    <w:p w:rsidR="007208FD" w:rsidRDefault="007208FD" w:rsidP="00E536A7">
      <w:pPr>
        <w:spacing w:after="0" w:line="240" w:lineRule="auto"/>
        <w:rPr>
          <w:rFonts w:ascii="Times New Roman" w:hAnsi="Times New Roman"/>
          <w:b/>
          <w:bCs/>
          <w:i/>
          <w:sz w:val="24"/>
          <w:szCs w:val="24"/>
        </w:rPr>
      </w:pPr>
    </w:p>
    <w:p w:rsidR="00111CC6" w:rsidRDefault="00111CC6" w:rsidP="00E536A7">
      <w:pPr>
        <w:spacing w:after="0" w:line="240" w:lineRule="auto"/>
        <w:rPr>
          <w:rFonts w:ascii="Times New Roman" w:hAnsi="Times New Roman"/>
          <w:b/>
          <w:bCs/>
          <w:i/>
          <w:sz w:val="24"/>
          <w:szCs w:val="24"/>
        </w:rPr>
      </w:pPr>
    </w:p>
    <w:p w:rsidR="00111CC6" w:rsidRDefault="00111CC6" w:rsidP="00E536A7">
      <w:pPr>
        <w:spacing w:after="0" w:line="240" w:lineRule="auto"/>
        <w:rPr>
          <w:rFonts w:ascii="Times New Roman" w:hAnsi="Times New Roman"/>
          <w:b/>
          <w:bCs/>
          <w:i/>
          <w:sz w:val="24"/>
          <w:szCs w:val="24"/>
        </w:rPr>
      </w:pPr>
    </w:p>
    <w:p w:rsidR="00DC3339" w:rsidRDefault="002B48EF" w:rsidP="007208FD">
      <w:pPr>
        <w:spacing w:after="0" w:line="240" w:lineRule="auto"/>
        <w:jc w:val="center"/>
        <w:rPr>
          <w:rFonts w:ascii="Times New Roman" w:hAnsi="Times New Roman"/>
          <w:b/>
          <w:bCs/>
          <w:sz w:val="24"/>
          <w:szCs w:val="24"/>
        </w:rPr>
      </w:pPr>
      <w:r>
        <w:rPr>
          <w:rFonts w:ascii="Times New Roman" w:hAnsi="Times New Roman"/>
          <w:bCs/>
          <w:sz w:val="24"/>
          <w:szCs w:val="24"/>
        </w:rPr>
        <w:t>2023</w:t>
      </w:r>
    </w:p>
    <w:p w:rsidR="00111CC6" w:rsidRDefault="00111CC6" w:rsidP="007208FD">
      <w:pPr>
        <w:spacing w:after="0" w:line="240" w:lineRule="auto"/>
        <w:jc w:val="center"/>
        <w:rPr>
          <w:rFonts w:ascii="Times New Roman" w:hAnsi="Times New Roman"/>
          <w:b/>
          <w:bCs/>
          <w:sz w:val="24"/>
          <w:szCs w:val="24"/>
        </w:rPr>
      </w:pPr>
    </w:p>
    <w:p w:rsidR="00111CC6" w:rsidRDefault="00111CC6" w:rsidP="007208FD">
      <w:pPr>
        <w:spacing w:after="0" w:line="240" w:lineRule="auto"/>
        <w:jc w:val="center"/>
        <w:rPr>
          <w:rFonts w:ascii="Times New Roman" w:hAnsi="Times New Roman"/>
          <w:b/>
          <w:bCs/>
          <w:sz w:val="24"/>
          <w:szCs w:val="24"/>
        </w:rPr>
      </w:pPr>
    </w:p>
    <w:p w:rsidR="00111CC6" w:rsidRDefault="00111CC6" w:rsidP="007208FD">
      <w:pPr>
        <w:spacing w:after="0" w:line="240" w:lineRule="auto"/>
        <w:jc w:val="center"/>
        <w:rPr>
          <w:rFonts w:ascii="Times New Roman" w:hAnsi="Times New Roman"/>
          <w:b/>
          <w:bCs/>
          <w:sz w:val="24"/>
          <w:szCs w:val="24"/>
        </w:rPr>
      </w:pPr>
    </w:p>
    <w:tbl>
      <w:tblPr>
        <w:tblW w:w="0" w:type="auto"/>
        <w:tblLook w:val="04A0" w:firstRow="1" w:lastRow="0" w:firstColumn="1" w:lastColumn="0" w:noHBand="0" w:noVBand="1"/>
      </w:tblPr>
      <w:tblGrid>
        <w:gridCol w:w="5353"/>
        <w:gridCol w:w="4217"/>
      </w:tblGrid>
      <w:tr w:rsidR="00976C8C" w:rsidRPr="00BB04FB" w:rsidTr="00113524">
        <w:tc>
          <w:tcPr>
            <w:tcW w:w="5353" w:type="dxa"/>
          </w:tcPr>
          <w:p w:rsidR="00976C8C" w:rsidRPr="00BB04FB" w:rsidRDefault="00976C8C" w:rsidP="00113524">
            <w:pPr>
              <w:spacing w:after="0" w:line="240" w:lineRule="auto"/>
              <w:rPr>
                <w:rFonts w:ascii="Times New Roman" w:eastAsia="Times New Roman" w:hAnsi="Times New Roman"/>
                <w:sz w:val="24"/>
                <w:szCs w:val="24"/>
              </w:rPr>
            </w:pPr>
            <w:r w:rsidRPr="00BB04FB">
              <w:rPr>
                <w:rFonts w:ascii="Times New Roman" w:eastAsia="Times New Roman" w:hAnsi="Times New Roman"/>
                <w:sz w:val="24"/>
                <w:szCs w:val="24"/>
              </w:rPr>
              <w:t>Согласовано</w:t>
            </w:r>
          </w:p>
          <w:p w:rsidR="00976C8C" w:rsidRPr="00BB04FB" w:rsidRDefault="00976C8C" w:rsidP="00113524">
            <w:pPr>
              <w:spacing w:after="0" w:line="240" w:lineRule="auto"/>
              <w:ind w:right="-19"/>
              <w:rPr>
                <w:rFonts w:ascii="Times New Roman" w:eastAsia="Times New Roman" w:hAnsi="Times New Roman"/>
                <w:sz w:val="24"/>
                <w:szCs w:val="24"/>
              </w:rPr>
            </w:pPr>
            <w:r w:rsidRPr="00BB04FB">
              <w:rPr>
                <w:rFonts w:ascii="Times New Roman" w:eastAsia="Times New Roman" w:hAnsi="Times New Roman"/>
                <w:sz w:val="24"/>
                <w:szCs w:val="24"/>
              </w:rPr>
              <w:t xml:space="preserve">на заседании методического совета </w:t>
            </w:r>
          </w:p>
          <w:p w:rsidR="00976C8C" w:rsidRPr="00BB04FB" w:rsidRDefault="00976C8C" w:rsidP="00113524">
            <w:pPr>
              <w:spacing w:after="0" w:line="240" w:lineRule="auto"/>
              <w:outlineLvl w:val="0"/>
              <w:rPr>
                <w:rFonts w:ascii="Times New Roman" w:eastAsia="Times New Roman" w:hAnsi="Times New Roman"/>
                <w:sz w:val="24"/>
                <w:szCs w:val="24"/>
              </w:rPr>
            </w:pPr>
            <w:r w:rsidRPr="00BB04FB">
              <w:rPr>
                <w:rFonts w:ascii="Times New Roman" w:eastAsia="Times New Roman" w:hAnsi="Times New Roman"/>
                <w:sz w:val="24"/>
                <w:szCs w:val="24"/>
              </w:rPr>
              <w:t xml:space="preserve">ГБПОУ  РК «Керченский </w:t>
            </w:r>
          </w:p>
          <w:p w:rsidR="00976C8C" w:rsidRPr="00BB04FB" w:rsidRDefault="00976C8C" w:rsidP="00113524">
            <w:pPr>
              <w:spacing w:after="0" w:line="240" w:lineRule="auto"/>
              <w:outlineLvl w:val="0"/>
              <w:rPr>
                <w:rFonts w:ascii="Times New Roman" w:eastAsia="Times New Roman" w:hAnsi="Times New Roman"/>
                <w:b/>
                <w:bCs/>
                <w:sz w:val="24"/>
                <w:szCs w:val="24"/>
              </w:rPr>
            </w:pPr>
            <w:r w:rsidRPr="00BB04FB">
              <w:rPr>
                <w:rFonts w:ascii="Times New Roman" w:eastAsia="Times New Roman" w:hAnsi="Times New Roman"/>
                <w:sz w:val="24"/>
                <w:szCs w:val="24"/>
              </w:rPr>
              <w:t>политехнический колледж»</w:t>
            </w:r>
          </w:p>
          <w:p w:rsidR="00976C8C" w:rsidRPr="00BB04FB" w:rsidRDefault="002B48EF" w:rsidP="00113524">
            <w:pPr>
              <w:spacing w:after="0" w:line="240" w:lineRule="auto"/>
              <w:rPr>
                <w:rFonts w:ascii="Times New Roman" w:eastAsia="Times New Roman" w:hAnsi="Times New Roman"/>
                <w:sz w:val="24"/>
                <w:szCs w:val="24"/>
              </w:rPr>
            </w:pPr>
            <w:r>
              <w:rPr>
                <w:rFonts w:ascii="Times New Roman" w:eastAsia="Times New Roman" w:hAnsi="Times New Roman"/>
                <w:sz w:val="24"/>
                <w:szCs w:val="24"/>
              </w:rPr>
              <w:t>Протокол №___ от «__»_____2023</w:t>
            </w:r>
            <w:r w:rsidR="00976C8C" w:rsidRPr="00BB04FB">
              <w:rPr>
                <w:rFonts w:ascii="Times New Roman" w:eastAsia="Times New Roman" w:hAnsi="Times New Roman"/>
                <w:sz w:val="24"/>
                <w:szCs w:val="24"/>
              </w:rPr>
              <w:t xml:space="preserve"> г.</w:t>
            </w:r>
          </w:p>
          <w:p w:rsidR="00976C8C" w:rsidRPr="00BB04FB" w:rsidRDefault="00976C8C" w:rsidP="00113524">
            <w:pPr>
              <w:spacing w:after="0" w:line="240" w:lineRule="auto"/>
              <w:rPr>
                <w:rFonts w:ascii="Times New Roman" w:eastAsia="Times New Roman" w:hAnsi="Times New Roman"/>
                <w:sz w:val="24"/>
                <w:szCs w:val="24"/>
              </w:rPr>
            </w:pPr>
            <w:r w:rsidRPr="00BB04FB">
              <w:rPr>
                <w:rFonts w:ascii="Times New Roman" w:eastAsia="Times New Roman" w:hAnsi="Times New Roman"/>
                <w:sz w:val="24"/>
                <w:szCs w:val="24"/>
              </w:rPr>
              <w:t>Председатель  МС _______________</w:t>
            </w:r>
          </w:p>
          <w:p w:rsidR="00976C8C" w:rsidRPr="00BB04FB" w:rsidRDefault="00976C8C" w:rsidP="00113524">
            <w:pPr>
              <w:tabs>
                <w:tab w:val="left" w:pos="3720"/>
              </w:tabs>
              <w:spacing w:after="0" w:line="240" w:lineRule="auto"/>
              <w:ind w:firstLine="1980"/>
              <w:rPr>
                <w:rFonts w:ascii="Times New Roman" w:eastAsia="Times New Roman" w:hAnsi="Times New Roman"/>
                <w:sz w:val="24"/>
                <w:szCs w:val="24"/>
              </w:rPr>
            </w:pPr>
            <w:r w:rsidRPr="00BB04FB">
              <w:rPr>
                <w:rFonts w:ascii="Times New Roman" w:eastAsia="Times New Roman" w:hAnsi="Times New Roman"/>
                <w:sz w:val="24"/>
                <w:szCs w:val="24"/>
              </w:rPr>
              <w:t>С.В. Казак</w:t>
            </w:r>
            <w:r w:rsidRPr="00BB04FB">
              <w:rPr>
                <w:rFonts w:ascii="Times New Roman" w:eastAsia="Times New Roman" w:hAnsi="Times New Roman"/>
                <w:sz w:val="24"/>
                <w:szCs w:val="24"/>
              </w:rPr>
              <w:tab/>
            </w:r>
          </w:p>
          <w:p w:rsidR="00976C8C" w:rsidRPr="00BB04FB" w:rsidRDefault="00976C8C" w:rsidP="00113524">
            <w:pPr>
              <w:spacing w:after="0" w:line="240" w:lineRule="auto"/>
              <w:rPr>
                <w:rFonts w:ascii="Times New Roman" w:eastAsia="Times New Roman" w:hAnsi="Times New Roman"/>
                <w:sz w:val="24"/>
                <w:szCs w:val="24"/>
              </w:rPr>
            </w:pPr>
          </w:p>
          <w:p w:rsidR="00976C8C" w:rsidRPr="00BB04FB" w:rsidRDefault="00976C8C" w:rsidP="00113524">
            <w:pPr>
              <w:spacing w:after="0" w:line="240" w:lineRule="auto"/>
              <w:rPr>
                <w:rFonts w:ascii="Times New Roman" w:eastAsia="Times New Roman" w:hAnsi="Times New Roman"/>
                <w:sz w:val="24"/>
                <w:szCs w:val="24"/>
              </w:rPr>
            </w:pPr>
          </w:p>
          <w:p w:rsidR="00976C8C" w:rsidRPr="00BB04FB" w:rsidRDefault="00976C8C" w:rsidP="00113524">
            <w:pPr>
              <w:spacing w:after="0" w:line="240" w:lineRule="auto"/>
              <w:rPr>
                <w:rFonts w:ascii="Times New Roman" w:eastAsia="Times New Roman" w:hAnsi="Times New Roman"/>
                <w:sz w:val="24"/>
                <w:szCs w:val="24"/>
              </w:rPr>
            </w:pPr>
          </w:p>
        </w:tc>
        <w:tc>
          <w:tcPr>
            <w:tcW w:w="4217" w:type="dxa"/>
            <w:hideMark/>
          </w:tcPr>
          <w:p w:rsidR="00976C8C" w:rsidRPr="00BB04FB" w:rsidRDefault="00976C8C" w:rsidP="00113524">
            <w:pPr>
              <w:spacing w:after="0" w:line="240" w:lineRule="auto"/>
              <w:rPr>
                <w:rFonts w:ascii="Times New Roman" w:eastAsia="Times New Roman" w:hAnsi="Times New Roman"/>
                <w:sz w:val="24"/>
                <w:szCs w:val="24"/>
              </w:rPr>
            </w:pPr>
            <w:r w:rsidRPr="00BB04FB">
              <w:rPr>
                <w:rFonts w:ascii="Times New Roman" w:eastAsia="Times New Roman" w:hAnsi="Times New Roman"/>
                <w:sz w:val="24"/>
                <w:szCs w:val="24"/>
              </w:rPr>
              <w:t xml:space="preserve">Рассмотрено и одобрено </w:t>
            </w:r>
            <w:r w:rsidRPr="00BB04FB">
              <w:rPr>
                <w:rFonts w:ascii="Times New Roman" w:eastAsia="Times New Roman" w:hAnsi="Times New Roman"/>
                <w:sz w:val="24"/>
                <w:szCs w:val="24"/>
              </w:rPr>
              <w:br/>
              <w:t>на заседании предметной</w:t>
            </w:r>
          </w:p>
          <w:p w:rsidR="00976C8C" w:rsidRPr="00BB04FB" w:rsidRDefault="00976C8C" w:rsidP="00113524">
            <w:pPr>
              <w:spacing w:after="0" w:line="240" w:lineRule="auto"/>
              <w:rPr>
                <w:rFonts w:ascii="Times New Roman" w:eastAsia="Times New Roman" w:hAnsi="Times New Roman"/>
                <w:sz w:val="24"/>
                <w:szCs w:val="24"/>
              </w:rPr>
            </w:pPr>
            <w:r w:rsidRPr="00BB04FB">
              <w:rPr>
                <w:rFonts w:ascii="Times New Roman" w:eastAsia="Times New Roman" w:hAnsi="Times New Roman"/>
                <w:sz w:val="24"/>
                <w:szCs w:val="24"/>
              </w:rPr>
              <w:t>цикловой комиссии механических и химико-технологических дисциплин</w:t>
            </w:r>
          </w:p>
          <w:p w:rsidR="00976C8C" w:rsidRPr="00BB04FB" w:rsidRDefault="002B48EF" w:rsidP="001135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Протокол №___от «___» ___2023</w:t>
            </w:r>
            <w:r w:rsidR="00976C8C" w:rsidRPr="00BB04FB">
              <w:rPr>
                <w:rFonts w:ascii="Times New Roman" w:eastAsia="Times New Roman" w:hAnsi="Times New Roman"/>
                <w:sz w:val="24"/>
                <w:szCs w:val="24"/>
              </w:rPr>
              <w:t xml:space="preserve"> г.</w:t>
            </w:r>
          </w:p>
          <w:p w:rsidR="00976C8C" w:rsidRPr="00BB04FB" w:rsidRDefault="00976C8C" w:rsidP="00113524">
            <w:pPr>
              <w:spacing w:after="0" w:line="240" w:lineRule="auto"/>
              <w:rPr>
                <w:rFonts w:ascii="Times New Roman" w:eastAsia="Times New Roman" w:hAnsi="Times New Roman"/>
                <w:sz w:val="24"/>
                <w:szCs w:val="24"/>
              </w:rPr>
            </w:pPr>
            <w:r w:rsidRPr="00BB04FB">
              <w:rPr>
                <w:rFonts w:ascii="Times New Roman" w:eastAsia="Times New Roman" w:hAnsi="Times New Roman"/>
                <w:sz w:val="24"/>
                <w:szCs w:val="24"/>
              </w:rPr>
              <w:t>Председатель П</w:t>
            </w:r>
            <w:r w:rsidRPr="00BB04FB">
              <w:rPr>
                <w:rFonts w:ascii="Times New Roman" w:eastAsia="Times New Roman" w:hAnsi="Times New Roman"/>
                <w:sz w:val="24"/>
                <w:szCs w:val="24"/>
                <w:lang w:val="uk-UA"/>
              </w:rPr>
              <w:t>Ц</w:t>
            </w:r>
            <w:r w:rsidRPr="00BB04FB">
              <w:rPr>
                <w:rFonts w:ascii="Times New Roman" w:eastAsia="Times New Roman" w:hAnsi="Times New Roman"/>
                <w:sz w:val="24"/>
                <w:szCs w:val="24"/>
              </w:rPr>
              <w:t>К _______________</w:t>
            </w:r>
          </w:p>
          <w:p w:rsidR="00976C8C" w:rsidRPr="00BB04FB" w:rsidRDefault="00976C8C" w:rsidP="00113524">
            <w:pPr>
              <w:spacing w:after="0" w:line="240" w:lineRule="auto"/>
              <w:ind w:left="-405" w:right="-285"/>
              <w:rPr>
                <w:rFonts w:ascii="Times New Roman" w:eastAsia="Times New Roman" w:hAnsi="Times New Roman"/>
                <w:sz w:val="24"/>
                <w:szCs w:val="24"/>
              </w:rPr>
            </w:pPr>
            <w:r w:rsidRPr="00BB04FB">
              <w:rPr>
                <w:rFonts w:ascii="Times New Roman" w:eastAsia="Times New Roman" w:hAnsi="Times New Roman"/>
                <w:sz w:val="24"/>
                <w:szCs w:val="24"/>
              </w:rPr>
              <w:t xml:space="preserve">Ю. </w:t>
            </w:r>
            <w:r>
              <w:rPr>
                <w:rFonts w:ascii="Times New Roman" w:eastAsia="Times New Roman" w:hAnsi="Times New Roman"/>
                <w:sz w:val="24"/>
                <w:szCs w:val="24"/>
              </w:rPr>
              <w:t xml:space="preserve">                                </w:t>
            </w:r>
            <w:r w:rsidRPr="00BB04FB">
              <w:rPr>
                <w:rFonts w:ascii="Times New Roman" w:eastAsia="Times New Roman" w:hAnsi="Times New Roman"/>
                <w:sz w:val="24"/>
                <w:szCs w:val="24"/>
              </w:rPr>
              <w:t>Ю.А.Письменный</w:t>
            </w:r>
          </w:p>
        </w:tc>
      </w:tr>
    </w:tbl>
    <w:p w:rsidR="007208FD" w:rsidRPr="00C431E3" w:rsidRDefault="007208FD" w:rsidP="007208FD">
      <w:pPr>
        <w:spacing w:after="0" w:line="240" w:lineRule="auto"/>
        <w:jc w:val="center"/>
        <w:rPr>
          <w:rFonts w:ascii="Times New Roman" w:hAnsi="Times New Roman"/>
          <w:b/>
          <w:sz w:val="24"/>
          <w:szCs w:val="24"/>
          <w:vertAlign w:val="superscript"/>
        </w:rPr>
      </w:pPr>
      <w:r w:rsidRPr="00C431E3">
        <w:rPr>
          <w:rFonts w:ascii="Times New Roman" w:hAnsi="Times New Roman"/>
          <w:b/>
          <w:bCs/>
          <w:sz w:val="24"/>
          <w:szCs w:val="24"/>
        </w:rPr>
        <w:br w:type="page"/>
      </w:r>
    </w:p>
    <w:p w:rsidR="00C431E3" w:rsidRPr="00AE2C13" w:rsidRDefault="00C431E3" w:rsidP="002B48EF">
      <w:pPr>
        <w:spacing w:line="360" w:lineRule="auto"/>
        <w:ind w:right="282" w:firstLine="709"/>
        <w:jc w:val="both"/>
        <w:rPr>
          <w:rFonts w:ascii="Times New Roman" w:hAnsi="Times New Roman"/>
          <w:bCs/>
          <w:color w:val="000000"/>
          <w:sz w:val="24"/>
          <w:szCs w:val="24"/>
          <w:shd w:val="clear" w:color="auto" w:fill="FFFFFF"/>
        </w:rPr>
      </w:pPr>
      <w:r w:rsidRPr="003C56A4">
        <w:rPr>
          <w:rFonts w:ascii="Times New Roman" w:hAnsi="Times New Roman"/>
          <w:bCs/>
          <w:sz w:val="24"/>
          <w:szCs w:val="24"/>
        </w:rPr>
        <w:lastRenderedPageBreak/>
        <w:t>Рабочая п</w:t>
      </w:r>
      <w:r w:rsidRPr="003C56A4">
        <w:rPr>
          <w:rFonts w:ascii="Times New Roman" w:hAnsi="Times New Roman"/>
          <w:sz w:val="24"/>
          <w:szCs w:val="24"/>
        </w:rPr>
        <w:t>рограмма учебной дисциплины  разработана на основе Федерального государственного образовательного стандарта среднего профессиональног</w:t>
      </w:r>
      <w:r>
        <w:rPr>
          <w:rFonts w:ascii="Times New Roman" w:hAnsi="Times New Roman"/>
          <w:sz w:val="24"/>
          <w:szCs w:val="24"/>
        </w:rPr>
        <w:t xml:space="preserve">о образования по специальности </w:t>
      </w:r>
      <w:r w:rsidRPr="003C56A4">
        <w:rPr>
          <w:rFonts w:ascii="Times New Roman" w:hAnsi="Times New Roman"/>
          <w:bCs/>
          <w:sz w:val="24"/>
          <w:szCs w:val="24"/>
        </w:rPr>
        <w:t>15.02.12 «Монтаж, техническое обслуживание и ремонт промышленного оборудования (по отраслям)»</w:t>
      </w:r>
      <w:r>
        <w:rPr>
          <w:rFonts w:ascii="Times New Roman" w:hAnsi="Times New Roman"/>
          <w:bCs/>
          <w:color w:val="000000"/>
          <w:sz w:val="24"/>
          <w:szCs w:val="24"/>
          <w:shd w:val="clear" w:color="auto" w:fill="FFFFFF"/>
        </w:rPr>
        <w:t>, у</w:t>
      </w:r>
      <w:r w:rsidRPr="00024BF2">
        <w:rPr>
          <w:rFonts w:ascii="Times New Roman" w:hAnsi="Times New Roman"/>
          <w:bCs/>
          <w:color w:val="000000"/>
          <w:shd w:val="clear" w:color="auto" w:fill="FFFFFF"/>
        </w:rPr>
        <w:t>крупнённая группа специальностей</w:t>
      </w:r>
      <w:r>
        <w:rPr>
          <w:rFonts w:ascii="Times New Roman" w:hAnsi="Times New Roman"/>
        </w:rPr>
        <w:t xml:space="preserve"> 15</w:t>
      </w:r>
      <w:r w:rsidRPr="000A67CC">
        <w:rPr>
          <w:rFonts w:ascii="Times New Roman" w:hAnsi="Times New Roman"/>
        </w:rPr>
        <w:t xml:space="preserve">.00.00 </w:t>
      </w:r>
      <w:r>
        <w:rPr>
          <w:rFonts w:ascii="Times New Roman" w:hAnsi="Times New Roman"/>
        </w:rPr>
        <w:t>«Машиностроение».</w:t>
      </w:r>
    </w:p>
    <w:p w:rsidR="00C431E3" w:rsidRPr="003C56A4" w:rsidRDefault="00483FB5" w:rsidP="002B48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right="282"/>
        <w:jc w:val="both"/>
        <w:rPr>
          <w:rFonts w:ascii="Times New Roman" w:hAnsi="Times New Roman"/>
          <w:sz w:val="24"/>
          <w:szCs w:val="24"/>
        </w:rPr>
      </w:pPr>
      <w:r>
        <w:rPr>
          <w:rFonts w:ascii="Times New Roman" w:hAnsi="Times New Roman"/>
          <w:sz w:val="24"/>
          <w:szCs w:val="24"/>
        </w:rPr>
        <w:t xml:space="preserve">          </w:t>
      </w:r>
      <w:r w:rsidR="00C431E3" w:rsidRPr="003C56A4">
        <w:rPr>
          <w:rFonts w:ascii="Times New Roman" w:hAnsi="Times New Roman"/>
          <w:sz w:val="24"/>
          <w:szCs w:val="24"/>
        </w:rPr>
        <w:t>Организация-разработчик: ГБПОУ РК «Керченский политехнический колледж»</w:t>
      </w:r>
    </w:p>
    <w:p w:rsidR="00C431E3" w:rsidRPr="003C56A4" w:rsidRDefault="00C431E3" w:rsidP="002B48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both"/>
        <w:rPr>
          <w:rFonts w:ascii="Times New Roman" w:hAnsi="Times New Roman"/>
          <w:sz w:val="24"/>
          <w:szCs w:val="24"/>
        </w:rPr>
      </w:pPr>
    </w:p>
    <w:p w:rsidR="00C431E3" w:rsidRPr="003C56A4" w:rsidRDefault="00C431E3" w:rsidP="002B48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rFonts w:ascii="Times New Roman" w:hAnsi="Times New Roman"/>
          <w:sz w:val="24"/>
          <w:szCs w:val="24"/>
        </w:rPr>
      </w:pPr>
      <w:r w:rsidRPr="003C56A4">
        <w:rPr>
          <w:rFonts w:ascii="Times New Roman" w:hAnsi="Times New Roman"/>
          <w:sz w:val="24"/>
          <w:szCs w:val="24"/>
        </w:rPr>
        <w:t>Разработчик:</w:t>
      </w:r>
    </w:p>
    <w:p w:rsidR="00C431E3" w:rsidRPr="003C56A4" w:rsidRDefault="00C431E3" w:rsidP="002B48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rFonts w:ascii="Times New Roman" w:hAnsi="Times New Roman"/>
          <w:sz w:val="24"/>
          <w:szCs w:val="24"/>
        </w:rPr>
      </w:pPr>
      <w:r>
        <w:rPr>
          <w:rFonts w:ascii="Times New Roman" w:hAnsi="Times New Roman"/>
          <w:sz w:val="24"/>
          <w:szCs w:val="24"/>
        </w:rPr>
        <w:t xml:space="preserve">Письменный Ю.А. – </w:t>
      </w:r>
      <w:r w:rsidRPr="003C56A4">
        <w:rPr>
          <w:rFonts w:ascii="Times New Roman" w:hAnsi="Times New Roman"/>
          <w:sz w:val="24"/>
          <w:szCs w:val="24"/>
        </w:rPr>
        <w:t xml:space="preserve"> преподаватель</w:t>
      </w:r>
      <w:r w:rsidR="002B48EF">
        <w:rPr>
          <w:rFonts w:ascii="Times New Roman" w:hAnsi="Times New Roman"/>
          <w:sz w:val="24"/>
          <w:szCs w:val="24"/>
        </w:rPr>
        <w:t xml:space="preserve"> высшей категории, председатель ПЦК</w:t>
      </w:r>
      <w:r w:rsidRPr="003C56A4">
        <w:rPr>
          <w:rFonts w:ascii="Times New Roman" w:hAnsi="Times New Roman"/>
          <w:sz w:val="24"/>
          <w:szCs w:val="24"/>
        </w:rPr>
        <w:t xml:space="preserve"> </w:t>
      </w:r>
    </w:p>
    <w:p w:rsidR="00C431E3" w:rsidRDefault="00C431E3" w:rsidP="007208FD">
      <w:pPr>
        <w:spacing w:after="0" w:line="240" w:lineRule="auto"/>
        <w:jc w:val="center"/>
        <w:rPr>
          <w:rFonts w:ascii="Times New Roman" w:hAnsi="Times New Roman"/>
          <w:b/>
          <w:sz w:val="24"/>
          <w:szCs w:val="24"/>
        </w:rPr>
      </w:pPr>
    </w:p>
    <w:p w:rsidR="00C431E3" w:rsidRDefault="00C431E3" w:rsidP="007208FD">
      <w:pPr>
        <w:spacing w:after="0" w:line="240" w:lineRule="auto"/>
        <w:jc w:val="center"/>
        <w:rPr>
          <w:rFonts w:ascii="Times New Roman" w:hAnsi="Times New Roman"/>
          <w:b/>
          <w:sz w:val="24"/>
          <w:szCs w:val="24"/>
        </w:rPr>
      </w:pPr>
    </w:p>
    <w:p w:rsidR="00C431E3" w:rsidRDefault="00C431E3" w:rsidP="007208FD">
      <w:pPr>
        <w:spacing w:after="0" w:line="240" w:lineRule="auto"/>
        <w:jc w:val="center"/>
        <w:rPr>
          <w:rFonts w:ascii="Times New Roman" w:hAnsi="Times New Roman"/>
          <w:b/>
          <w:sz w:val="24"/>
          <w:szCs w:val="24"/>
        </w:rPr>
      </w:pPr>
    </w:p>
    <w:p w:rsidR="00C431E3" w:rsidRDefault="00C431E3" w:rsidP="007208FD">
      <w:pPr>
        <w:spacing w:after="0" w:line="240" w:lineRule="auto"/>
        <w:jc w:val="center"/>
        <w:rPr>
          <w:rFonts w:ascii="Times New Roman" w:hAnsi="Times New Roman"/>
          <w:b/>
          <w:sz w:val="24"/>
          <w:szCs w:val="24"/>
        </w:rPr>
      </w:pPr>
    </w:p>
    <w:p w:rsidR="00C431E3" w:rsidRDefault="00C431E3" w:rsidP="007208FD">
      <w:pPr>
        <w:spacing w:after="0" w:line="240" w:lineRule="auto"/>
        <w:jc w:val="center"/>
        <w:rPr>
          <w:rFonts w:ascii="Times New Roman" w:hAnsi="Times New Roman"/>
          <w:b/>
          <w:sz w:val="24"/>
          <w:szCs w:val="24"/>
        </w:rPr>
      </w:pPr>
    </w:p>
    <w:p w:rsidR="00C431E3" w:rsidRDefault="00C431E3" w:rsidP="007208FD">
      <w:pPr>
        <w:spacing w:after="0" w:line="240" w:lineRule="auto"/>
        <w:jc w:val="center"/>
        <w:rPr>
          <w:rFonts w:ascii="Times New Roman" w:hAnsi="Times New Roman"/>
          <w:b/>
          <w:sz w:val="24"/>
          <w:szCs w:val="24"/>
        </w:rPr>
      </w:pPr>
    </w:p>
    <w:p w:rsidR="00C431E3" w:rsidRDefault="00C431E3" w:rsidP="007208FD">
      <w:pPr>
        <w:spacing w:after="0" w:line="240" w:lineRule="auto"/>
        <w:jc w:val="center"/>
        <w:rPr>
          <w:rFonts w:ascii="Times New Roman" w:hAnsi="Times New Roman"/>
          <w:b/>
          <w:sz w:val="24"/>
          <w:szCs w:val="24"/>
        </w:rPr>
      </w:pPr>
    </w:p>
    <w:p w:rsidR="00C431E3" w:rsidRDefault="00C431E3" w:rsidP="007208FD">
      <w:pPr>
        <w:spacing w:after="0" w:line="240" w:lineRule="auto"/>
        <w:jc w:val="center"/>
        <w:rPr>
          <w:rFonts w:ascii="Times New Roman" w:hAnsi="Times New Roman"/>
          <w:b/>
          <w:sz w:val="24"/>
          <w:szCs w:val="24"/>
        </w:rPr>
      </w:pPr>
    </w:p>
    <w:p w:rsidR="00C431E3" w:rsidRDefault="00C431E3" w:rsidP="007208FD">
      <w:pPr>
        <w:spacing w:after="0" w:line="240" w:lineRule="auto"/>
        <w:jc w:val="center"/>
        <w:rPr>
          <w:rFonts w:ascii="Times New Roman" w:hAnsi="Times New Roman"/>
          <w:b/>
          <w:sz w:val="24"/>
          <w:szCs w:val="24"/>
        </w:rPr>
      </w:pPr>
    </w:p>
    <w:p w:rsidR="00C431E3" w:rsidRDefault="00C431E3" w:rsidP="007208FD">
      <w:pPr>
        <w:spacing w:after="0" w:line="240" w:lineRule="auto"/>
        <w:jc w:val="center"/>
        <w:rPr>
          <w:rFonts w:ascii="Times New Roman" w:hAnsi="Times New Roman"/>
          <w:b/>
          <w:sz w:val="24"/>
          <w:szCs w:val="24"/>
        </w:rPr>
      </w:pPr>
    </w:p>
    <w:p w:rsidR="00C431E3" w:rsidRDefault="00C431E3" w:rsidP="007208FD">
      <w:pPr>
        <w:spacing w:after="0" w:line="240" w:lineRule="auto"/>
        <w:jc w:val="center"/>
        <w:rPr>
          <w:rFonts w:ascii="Times New Roman" w:hAnsi="Times New Roman"/>
          <w:b/>
          <w:sz w:val="24"/>
          <w:szCs w:val="24"/>
        </w:rPr>
      </w:pPr>
    </w:p>
    <w:p w:rsidR="00C431E3" w:rsidRDefault="00C431E3" w:rsidP="007208FD">
      <w:pPr>
        <w:spacing w:after="0" w:line="240" w:lineRule="auto"/>
        <w:jc w:val="center"/>
        <w:rPr>
          <w:rFonts w:ascii="Times New Roman" w:hAnsi="Times New Roman"/>
          <w:b/>
          <w:sz w:val="24"/>
          <w:szCs w:val="24"/>
        </w:rPr>
      </w:pPr>
    </w:p>
    <w:p w:rsidR="00C431E3" w:rsidRDefault="00C431E3" w:rsidP="007208FD">
      <w:pPr>
        <w:spacing w:after="0" w:line="240" w:lineRule="auto"/>
        <w:jc w:val="center"/>
        <w:rPr>
          <w:rFonts w:ascii="Times New Roman" w:hAnsi="Times New Roman"/>
          <w:b/>
          <w:sz w:val="24"/>
          <w:szCs w:val="24"/>
        </w:rPr>
      </w:pPr>
    </w:p>
    <w:p w:rsidR="00C431E3" w:rsidRDefault="00C431E3" w:rsidP="007208FD">
      <w:pPr>
        <w:spacing w:after="0" w:line="240" w:lineRule="auto"/>
        <w:jc w:val="center"/>
        <w:rPr>
          <w:rFonts w:ascii="Times New Roman" w:hAnsi="Times New Roman"/>
          <w:b/>
          <w:sz w:val="24"/>
          <w:szCs w:val="24"/>
        </w:rPr>
      </w:pPr>
    </w:p>
    <w:p w:rsidR="00C431E3" w:rsidRDefault="00C431E3" w:rsidP="007208FD">
      <w:pPr>
        <w:spacing w:after="0" w:line="240" w:lineRule="auto"/>
        <w:jc w:val="center"/>
        <w:rPr>
          <w:rFonts w:ascii="Times New Roman" w:hAnsi="Times New Roman"/>
          <w:b/>
          <w:sz w:val="24"/>
          <w:szCs w:val="24"/>
        </w:rPr>
      </w:pPr>
    </w:p>
    <w:p w:rsidR="00C431E3" w:rsidRDefault="00C431E3" w:rsidP="007208FD">
      <w:pPr>
        <w:spacing w:after="0" w:line="240" w:lineRule="auto"/>
        <w:jc w:val="center"/>
        <w:rPr>
          <w:rFonts w:ascii="Times New Roman" w:hAnsi="Times New Roman"/>
          <w:b/>
          <w:sz w:val="24"/>
          <w:szCs w:val="24"/>
        </w:rPr>
      </w:pPr>
    </w:p>
    <w:p w:rsidR="00C431E3" w:rsidRDefault="00C431E3" w:rsidP="007208FD">
      <w:pPr>
        <w:spacing w:after="0" w:line="240" w:lineRule="auto"/>
        <w:jc w:val="center"/>
        <w:rPr>
          <w:rFonts w:ascii="Times New Roman" w:hAnsi="Times New Roman"/>
          <w:b/>
          <w:sz w:val="24"/>
          <w:szCs w:val="24"/>
        </w:rPr>
      </w:pPr>
    </w:p>
    <w:p w:rsidR="00C431E3" w:rsidRDefault="00C431E3" w:rsidP="007208FD">
      <w:pPr>
        <w:spacing w:after="0" w:line="240" w:lineRule="auto"/>
        <w:jc w:val="center"/>
        <w:rPr>
          <w:rFonts w:ascii="Times New Roman" w:hAnsi="Times New Roman"/>
          <w:b/>
          <w:sz w:val="24"/>
          <w:szCs w:val="24"/>
        </w:rPr>
      </w:pPr>
    </w:p>
    <w:p w:rsidR="00C431E3" w:rsidRDefault="00C431E3" w:rsidP="007208FD">
      <w:pPr>
        <w:spacing w:after="0" w:line="240" w:lineRule="auto"/>
        <w:jc w:val="center"/>
        <w:rPr>
          <w:rFonts w:ascii="Times New Roman" w:hAnsi="Times New Roman"/>
          <w:b/>
          <w:sz w:val="24"/>
          <w:szCs w:val="24"/>
        </w:rPr>
      </w:pPr>
    </w:p>
    <w:p w:rsidR="00C431E3" w:rsidRDefault="00C431E3" w:rsidP="007208FD">
      <w:pPr>
        <w:spacing w:after="0" w:line="240" w:lineRule="auto"/>
        <w:jc w:val="center"/>
        <w:rPr>
          <w:rFonts w:ascii="Times New Roman" w:hAnsi="Times New Roman"/>
          <w:b/>
          <w:sz w:val="24"/>
          <w:szCs w:val="24"/>
        </w:rPr>
      </w:pPr>
    </w:p>
    <w:p w:rsidR="00C431E3" w:rsidRDefault="00C431E3" w:rsidP="007208FD">
      <w:pPr>
        <w:spacing w:after="0" w:line="240" w:lineRule="auto"/>
        <w:jc w:val="center"/>
        <w:rPr>
          <w:rFonts w:ascii="Times New Roman" w:hAnsi="Times New Roman"/>
          <w:b/>
          <w:sz w:val="24"/>
          <w:szCs w:val="24"/>
        </w:rPr>
      </w:pPr>
    </w:p>
    <w:p w:rsidR="00C431E3" w:rsidRDefault="00C431E3" w:rsidP="007208FD">
      <w:pPr>
        <w:spacing w:after="0" w:line="240" w:lineRule="auto"/>
        <w:jc w:val="center"/>
        <w:rPr>
          <w:rFonts w:ascii="Times New Roman" w:hAnsi="Times New Roman"/>
          <w:b/>
          <w:sz w:val="24"/>
          <w:szCs w:val="24"/>
        </w:rPr>
      </w:pPr>
    </w:p>
    <w:p w:rsidR="00C431E3" w:rsidRDefault="00C431E3" w:rsidP="007208FD">
      <w:pPr>
        <w:spacing w:after="0" w:line="240" w:lineRule="auto"/>
        <w:jc w:val="center"/>
        <w:rPr>
          <w:rFonts w:ascii="Times New Roman" w:hAnsi="Times New Roman"/>
          <w:b/>
          <w:sz w:val="24"/>
          <w:szCs w:val="24"/>
        </w:rPr>
      </w:pPr>
    </w:p>
    <w:p w:rsidR="00C431E3" w:rsidRDefault="00C431E3" w:rsidP="007208FD">
      <w:pPr>
        <w:spacing w:after="0" w:line="240" w:lineRule="auto"/>
        <w:jc w:val="center"/>
        <w:rPr>
          <w:rFonts w:ascii="Times New Roman" w:hAnsi="Times New Roman"/>
          <w:b/>
          <w:sz w:val="24"/>
          <w:szCs w:val="24"/>
        </w:rPr>
      </w:pPr>
    </w:p>
    <w:p w:rsidR="00C431E3" w:rsidRDefault="00C431E3" w:rsidP="007208FD">
      <w:pPr>
        <w:spacing w:after="0" w:line="240" w:lineRule="auto"/>
        <w:jc w:val="center"/>
        <w:rPr>
          <w:rFonts w:ascii="Times New Roman" w:hAnsi="Times New Roman"/>
          <w:b/>
          <w:sz w:val="24"/>
          <w:szCs w:val="24"/>
        </w:rPr>
      </w:pPr>
    </w:p>
    <w:p w:rsidR="00C431E3" w:rsidRDefault="00C431E3" w:rsidP="007208FD">
      <w:pPr>
        <w:spacing w:after="0" w:line="240" w:lineRule="auto"/>
        <w:jc w:val="center"/>
        <w:rPr>
          <w:rFonts w:ascii="Times New Roman" w:hAnsi="Times New Roman"/>
          <w:b/>
          <w:sz w:val="24"/>
          <w:szCs w:val="24"/>
        </w:rPr>
      </w:pPr>
    </w:p>
    <w:p w:rsidR="00C431E3" w:rsidRDefault="00C431E3" w:rsidP="007208FD">
      <w:pPr>
        <w:spacing w:after="0" w:line="240" w:lineRule="auto"/>
        <w:jc w:val="center"/>
        <w:rPr>
          <w:rFonts w:ascii="Times New Roman" w:hAnsi="Times New Roman"/>
          <w:b/>
          <w:sz w:val="24"/>
          <w:szCs w:val="24"/>
        </w:rPr>
      </w:pPr>
    </w:p>
    <w:p w:rsidR="00C431E3" w:rsidRDefault="00C431E3" w:rsidP="007208FD">
      <w:pPr>
        <w:spacing w:after="0" w:line="240" w:lineRule="auto"/>
        <w:jc w:val="center"/>
        <w:rPr>
          <w:rFonts w:ascii="Times New Roman" w:hAnsi="Times New Roman"/>
          <w:b/>
          <w:sz w:val="24"/>
          <w:szCs w:val="24"/>
        </w:rPr>
      </w:pPr>
    </w:p>
    <w:p w:rsidR="00C431E3" w:rsidRDefault="00C431E3" w:rsidP="007208FD">
      <w:pPr>
        <w:spacing w:after="0" w:line="240" w:lineRule="auto"/>
        <w:jc w:val="center"/>
        <w:rPr>
          <w:rFonts w:ascii="Times New Roman" w:hAnsi="Times New Roman"/>
          <w:b/>
          <w:sz w:val="24"/>
          <w:szCs w:val="24"/>
        </w:rPr>
      </w:pPr>
    </w:p>
    <w:p w:rsidR="00C431E3" w:rsidRDefault="00C431E3" w:rsidP="007208FD">
      <w:pPr>
        <w:spacing w:after="0" w:line="240" w:lineRule="auto"/>
        <w:jc w:val="center"/>
        <w:rPr>
          <w:rFonts w:ascii="Times New Roman" w:hAnsi="Times New Roman"/>
          <w:b/>
          <w:sz w:val="24"/>
          <w:szCs w:val="24"/>
        </w:rPr>
      </w:pPr>
    </w:p>
    <w:p w:rsidR="00C431E3" w:rsidRDefault="00C431E3" w:rsidP="007208FD">
      <w:pPr>
        <w:spacing w:after="0" w:line="240" w:lineRule="auto"/>
        <w:jc w:val="center"/>
        <w:rPr>
          <w:rFonts w:ascii="Times New Roman" w:hAnsi="Times New Roman"/>
          <w:b/>
          <w:sz w:val="24"/>
          <w:szCs w:val="24"/>
        </w:rPr>
      </w:pPr>
    </w:p>
    <w:p w:rsidR="00C431E3" w:rsidRDefault="00C431E3" w:rsidP="007208FD">
      <w:pPr>
        <w:spacing w:after="0" w:line="240" w:lineRule="auto"/>
        <w:jc w:val="center"/>
        <w:rPr>
          <w:rFonts w:ascii="Times New Roman" w:hAnsi="Times New Roman"/>
          <w:b/>
          <w:sz w:val="24"/>
          <w:szCs w:val="24"/>
        </w:rPr>
      </w:pPr>
    </w:p>
    <w:p w:rsidR="00C431E3" w:rsidRDefault="00C431E3" w:rsidP="007208FD">
      <w:pPr>
        <w:spacing w:after="0" w:line="240" w:lineRule="auto"/>
        <w:jc w:val="center"/>
        <w:rPr>
          <w:rFonts w:ascii="Times New Roman" w:hAnsi="Times New Roman"/>
          <w:b/>
          <w:sz w:val="24"/>
          <w:szCs w:val="24"/>
        </w:rPr>
      </w:pPr>
    </w:p>
    <w:p w:rsidR="00C431E3" w:rsidRDefault="00C431E3" w:rsidP="007208FD">
      <w:pPr>
        <w:spacing w:after="0" w:line="240" w:lineRule="auto"/>
        <w:jc w:val="center"/>
        <w:rPr>
          <w:rFonts w:ascii="Times New Roman" w:hAnsi="Times New Roman"/>
          <w:b/>
          <w:sz w:val="24"/>
          <w:szCs w:val="24"/>
        </w:rPr>
      </w:pPr>
    </w:p>
    <w:p w:rsidR="00C431E3" w:rsidRDefault="00C431E3" w:rsidP="007208FD">
      <w:pPr>
        <w:spacing w:after="0" w:line="240" w:lineRule="auto"/>
        <w:jc w:val="center"/>
        <w:rPr>
          <w:rFonts w:ascii="Times New Roman" w:hAnsi="Times New Roman"/>
          <w:b/>
          <w:sz w:val="24"/>
          <w:szCs w:val="24"/>
        </w:rPr>
      </w:pPr>
    </w:p>
    <w:p w:rsidR="00C431E3" w:rsidRDefault="00C431E3" w:rsidP="007208FD">
      <w:pPr>
        <w:spacing w:after="0" w:line="240" w:lineRule="auto"/>
        <w:jc w:val="center"/>
        <w:rPr>
          <w:rFonts w:ascii="Times New Roman" w:hAnsi="Times New Roman"/>
          <w:b/>
          <w:sz w:val="24"/>
          <w:szCs w:val="24"/>
        </w:rPr>
      </w:pPr>
    </w:p>
    <w:p w:rsidR="00C431E3" w:rsidRDefault="00C431E3" w:rsidP="007208FD">
      <w:pPr>
        <w:spacing w:after="0" w:line="240" w:lineRule="auto"/>
        <w:jc w:val="center"/>
        <w:rPr>
          <w:rFonts w:ascii="Times New Roman" w:hAnsi="Times New Roman"/>
          <w:b/>
          <w:sz w:val="24"/>
          <w:szCs w:val="24"/>
        </w:rPr>
      </w:pPr>
    </w:p>
    <w:p w:rsidR="00C431E3" w:rsidRDefault="00C431E3" w:rsidP="007208FD">
      <w:pPr>
        <w:spacing w:after="0" w:line="240" w:lineRule="auto"/>
        <w:jc w:val="center"/>
        <w:rPr>
          <w:rFonts w:ascii="Times New Roman" w:hAnsi="Times New Roman"/>
          <w:b/>
          <w:sz w:val="24"/>
          <w:szCs w:val="24"/>
        </w:rPr>
      </w:pPr>
    </w:p>
    <w:p w:rsidR="00C431E3" w:rsidRPr="00B02221" w:rsidRDefault="00C431E3" w:rsidP="007208FD">
      <w:pPr>
        <w:spacing w:after="0" w:line="240" w:lineRule="auto"/>
        <w:jc w:val="center"/>
        <w:rPr>
          <w:rFonts w:ascii="Times New Roman" w:hAnsi="Times New Roman"/>
          <w:b/>
          <w:sz w:val="24"/>
          <w:szCs w:val="24"/>
        </w:rPr>
      </w:pPr>
    </w:p>
    <w:p w:rsidR="00B02221" w:rsidRPr="00B02221" w:rsidRDefault="00B02221" w:rsidP="00B02221">
      <w:pPr>
        <w:widowControl w:val="0"/>
        <w:autoSpaceDE w:val="0"/>
        <w:autoSpaceDN w:val="0"/>
        <w:spacing w:before="73"/>
        <w:ind w:left="898" w:right="523"/>
        <w:jc w:val="center"/>
        <w:outlineLvl w:val="3"/>
        <w:rPr>
          <w:rFonts w:ascii="Times New Roman" w:hAnsi="Times New Roman" w:cs="Times New Roman"/>
          <w:b/>
          <w:bCs/>
          <w:sz w:val="24"/>
          <w:szCs w:val="24"/>
          <w:lang w:eastAsia="en-US"/>
        </w:rPr>
      </w:pPr>
      <w:r w:rsidRPr="00B02221">
        <w:rPr>
          <w:rFonts w:ascii="Times New Roman" w:hAnsi="Times New Roman" w:cs="Times New Roman"/>
          <w:b/>
          <w:bCs/>
          <w:sz w:val="24"/>
          <w:szCs w:val="24"/>
          <w:lang w:eastAsia="en-US"/>
        </w:rPr>
        <w:t>СОДЕРЖАНИЕ</w:t>
      </w:r>
    </w:p>
    <w:p w:rsidR="00B02221" w:rsidRPr="00B02221" w:rsidRDefault="00B02221" w:rsidP="00B02221">
      <w:pPr>
        <w:widowControl w:val="0"/>
        <w:autoSpaceDE w:val="0"/>
        <w:autoSpaceDN w:val="0"/>
        <w:spacing w:before="73"/>
        <w:ind w:left="898" w:right="523"/>
        <w:jc w:val="center"/>
        <w:outlineLvl w:val="3"/>
        <w:rPr>
          <w:rFonts w:ascii="Times New Roman" w:hAnsi="Times New Roman" w:cs="Times New Roman"/>
          <w:b/>
          <w:bCs/>
          <w:sz w:val="24"/>
          <w:szCs w:val="24"/>
          <w:lang w:eastAsia="en-US"/>
        </w:rPr>
      </w:pPr>
    </w:p>
    <w:tbl>
      <w:tblPr>
        <w:tblW w:w="9639" w:type="dxa"/>
        <w:tblInd w:w="-108" w:type="dxa"/>
        <w:tblLook w:val="01E0" w:firstRow="1" w:lastRow="1" w:firstColumn="1" w:lastColumn="1" w:noHBand="0" w:noVBand="0"/>
      </w:tblPr>
      <w:tblGrid>
        <w:gridCol w:w="8364"/>
        <w:gridCol w:w="1275"/>
      </w:tblGrid>
      <w:tr w:rsidR="00B02221" w:rsidRPr="00B02221" w:rsidTr="007362B2">
        <w:tc>
          <w:tcPr>
            <w:tcW w:w="8364" w:type="dxa"/>
          </w:tcPr>
          <w:p w:rsidR="00B02221" w:rsidRPr="00B02221" w:rsidRDefault="00B02221" w:rsidP="007362B2">
            <w:pPr>
              <w:ind w:left="567"/>
              <w:jc w:val="both"/>
              <w:rPr>
                <w:rFonts w:ascii="Times New Roman" w:eastAsia="Calibri" w:hAnsi="Times New Roman" w:cs="Times New Roman"/>
                <w:b/>
                <w:sz w:val="24"/>
                <w:szCs w:val="24"/>
              </w:rPr>
            </w:pPr>
          </w:p>
        </w:tc>
        <w:tc>
          <w:tcPr>
            <w:tcW w:w="1275" w:type="dxa"/>
          </w:tcPr>
          <w:p w:rsidR="00B02221" w:rsidRPr="00B02221" w:rsidRDefault="00B02221" w:rsidP="007362B2">
            <w:pPr>
              <w:jc w:val="center"/>
              <w:rPr>
                <w:rFonts w:ascii="Times New Roman" w:eastAsia="Calibri" w:hAnsi="Times New Roman" w:cs="Times New Roman"/>
                <w:b/>
                <w:sz w:val="24"/>
                <w:szCs w:val="24"/>
              </w:rPr>
            </w:pPr>
            <w:r w:rsidRPr="00B02221">
              <w:rPr>
                <w:rFonts w:ascii="Times New Roman" w:eastAsia="Calibri" w:hAnsi="Times New Roman" w:cs="Times New Roman"/>
                <w:b/>
                <w:sz w:val="24"/>
                <w:szCs w:val="24"/>
              </w:rPr>
              <w:t>стр.</w:t>
            </w:r>
          </w:p>
        </w:tc>
      </w:tr>
      <w:tr w:rsidR="00B02221" w:rsidRPr="00B02221" w:rsidTr="00B02221">
        <w:trPr>
          <w:trHeight w:val="950"/>
        </w:trPr>
        <w:tc>
          <w:tcPr>
            <w:tcW w:w="8364" w:type="dxa"/>
            <w:hideMark/>
          </w:tcPr>
          <w:p w:rsidR="00B02221" w:rsidRPr="00B02221" w:rsidRDefault="00B02221" w:rsidP="00B02221">
            <w:pPr>
              <w:numPr>
                <w:ilvl w:val="2"/>
                <w:numId w:val="8"/>
              </w:numPr>
              <w:tabs>
                <w:tab w:val="num" w:pos="426"/>
              </w:tabs>
              <w:spacing w:after="0" w:line="240" w:lineRule="auto"/>
              <w:ind w:left="567" w:hanging="425"/>
              <w:jc w:val="both"/>
              <w:rPr>
                <w:rFonts w:ascii="Times New Roman" w:eastAsia="Calibri" w:hAnsi="Times New Roman" w:cs="Times New Roman"/>
                <w:b/>
                <w:sz w:val="24"/>
                <w:szCs w:val="24"/>
              </w:rPr>
            </w:pPr>
            <w:r w:rsidRPr="00B02221">
              <w:rPr>
                <w:rFonts w:ascii="Times New Roman" w:eastAsia="Calibri" w:hAnsi="Times New Roman" w:cs="Times New Roman"/>
                <w:b/>
                <w:sz w:val="24"/>
                <w:szCs w:val="24"/>
              </w:rPr>
              <w:t xml:space="preserve">ОБЩАЯ ХАРАКТЕРИСТИКА РАБОЧЕЙ ПРОГРАММЫ </w:t>
            </w:r>
          </w:p>
          <w:p w:rsidR="00B02221" w:rsidRPr="00B02221" w:rsidRDefault="00B02221" w:rsidP="00B02221">
            <w:pPr>
              <w:ind w:left="567"/>
              <w:jc w:val="both"/>
              <w:rPr>
                <w:rFonts w:ascii="Times New Roman" w:eastAsia="Calibri" w:hAnsi="Times New Roman" w:cs="Times New Roman"/>
                <w:b/>
                <w:sz w:val="24"/>
                <w:szCs w:val="24"/>
              </w:rPr>
            </w:pPr>
            <w:r w:rsidRPr="00B02221">
              <w:rPr>
                <w:rFonts w:ascii="Times New Roman" w:eastAsia="Calibri" w:hAnsi="Times New Roman" w:cs="Times New Roman"/>
                <w:b/>
                <w:sz w:val="24"/>
                <w:szCs w:val="24"/>
              </w:rPr>
              <w:t>УЧЕБНОЙ ДИСЦИПЛИНЫ</w:t>
            </w:r>
          </w:p>
        </w:tc>
        <w:tc>
          <w:tcPr>
            <w:tcW w:w="1275" w:type="dxa"/>
          </w:tcPr>
          <w:p w:rsidR="00B02221" w:rsidRPr="00B02221" w:rsidRDefault="00B02221" w:rsidP="007362B2">
            <w:pPr>
              <w:jc w:val="center"/>
              <w:rPr>
                <w:rFonts w:ascii="Times New Roman" w:eastAsia="Calibri" w:hAnsi="Times New Roman" w:cs="Times New Roman"/>
                <w:b/>
                <w:sz w:val="24"/>
                <w:szCs w:val="24"/>
              </w:rPr>
            </w:pPr>
          </w:p>
        </w:tc>
      </w:tr>
      <w:tr w:rsidR="00B02221" w:rsidRPr="00B02221" w:rsidTr="007362B2">
        <w:trPr>
          <w:trHeight w:val="459"/>
        </w:trPr>
        <w:tc>
          <w:tcPr>
            <w:tcW w:w="8364" w:type="dxa"/>
            <w:hideMark/>
          </w:tcPr>
          <w:p w:rsidR="00B02221" w:rsidRPr="00B02221" w:rsidRDefault="00B02221" w:rsidP="00B02221">
            <w:pPr>
              <w:numPr>
                <w:ilvl w:val="2"/>
                <w:numId w:val="8"/>
              </w:numPr>
              <w:tabs>
                <w:tab w:val="num" w:pos="426"/>
              </w:tabs>
              <w:ind w:hanging="1920"/>
              <w:jc w:val="both"/>
              <w:rPr>
                <w:rFonts w:ascii="Times New Roman" w:eastAsia="Calibri" w:hAnsi="Times New Roman" w:cs="Times New Roman"/>
                <w:b/>
                <w:sz w:val="24"/>
                <w:szCs w:val="24"/>
              </w:rPr>
            </w:pPr>
            <w:r w:rsidRPr="00B02221">
              <w:rPr>
                <w:rFonts w:ascii="Times New Roman" w:eastAsia="Calibri" w:hAnsi="Times New Roman" w:cs="Times New Roman"/>
                <w:b/>
                <w:sz w:val="24"/>
                <w:szCs w:val="24"/>
              </w:rPr>
              <w:t>СТРУКТУРА И СОДЕРЖАНИЕ УЧЕБНОЙ ДИСЦИПЛИНЫ</w:t>
            </w:r>
          </w:p>
        </w:tc>
        <w:tc>
          <w:tcPr>
            <w:tcW w:w="1275" w:type="dxa"/>
          </w:tcPr>
          <w:p w:rsidR="00B02221" w:rsidRPr="00B02221" w:rsidRDefault="00B02221" w:rsidP="007362B2">
            <w:pPr>
              <w:ind w:left="33"/>
              <w:jc w:val="center"/>
              <w:rPr>
                <w:rFonts w:ascii="Times New Roman" w:eastAsia="Calibri" w:hAnsi="Times New Roman" w:cs="Times New Roman"/>
                <w:b/>
                <w:sz w:val="24"/>
                <w:szCs w:val="24"/>
              </w:rPr>
            </w:pPr>
          </w:p>
        </w:tc>
      </w:tr>
      <w:tr w:rsidR="00B02221" w:rsidRPr="00B02221" w:rsidTr="007362B2">
        <w:trPr>
          <w:trHeight w:val="750"/>
        </w:trPr>
        <w:tc>
          <w:tcPr>
            <w:tcW w:w="8364" w:type="dxa"/>
            <w:hideMark/>
          </w:tcPr>
          <w:p w:rsidR="00B02221" w:rsidRPr="00B02221" w:rsidRDefault="00B02221" w:rsidP="00B02221">
            <w:pPr>
              <w:numPr>
                <w:ilvl w:val="2"/>
                <w:numId w:val="8"/>
              </w:numPr>
              <w:tabs>
                <w:tab w:val="left" w:pos="459"/>
              </w:tabs>
              <w:ind w:left="459" w:hanging="284"/>
              <w:contextualSpacing/>
              <w:rPr>
                <w:rFonts w:ascii="Times New Roman" w:hAnsi="Times New Roman" w:cs="Times New Roman"/>
                <w:b/>
                <w:sz w:val="24"/>
                <w:szCs w:val="24"/>
                <w:lang w:eastAsia="en-US"/>
              </w:rPr>
            </w:pPr>
            <w:r w:rsidRPr="00B02221">
              <w:rPr>
                <w:rFonts w:ascii="Times New Roman" w:hAnsi="Times New Roman" w:cs="Times New Roman"/>
                <w:b/>
                <w:bCs/>
                <w:sz w:val="24"/>
                <w:szCs w:val="24"/>
                <w:lang w:eastAsia="en-US"/>
              </w:rPr>
              <w:t>УСЛОВИЯ РЕАЛИЗАЦИИ ПРОГРАММЫ УЧЕБНОЙ ДИСЦИПЛИНЫ</w:t>
            </w:r>
          </w:p>
        </w:tc>
        <w:tc>
          <w:tcPr>
            <w:tcW w:w="1275" w:type="dxa"/>
          </w:tcPr>
          <w:p w:rsidR="00B02221" w:rsidRPr="00B02221" w:rsidRDefault="00B02221" w:rsidP="007362B2">
            <w:pPr>
              <w:ind w:left="33"/>
              <w:jc w:val="center"/>
              <w:rPr>
                <w:rFonts w:ascii="Times New Roman" w:eastAsia="Calibri" w:hAnsi="Times New Roman" w:cs="Times New Roman"/>
                <w:b/>
                <w:sz w:val="24"/>
                <w:szCs w:val="24"/>
              </w:rPr>
            </w:pPr>
          </w:p>
        </w:tc>
      </w:tr>
      <w:tr w:rsidR="00B02221" w:rsidRPr="00B02221" w:rsidTr="007362B2">
        <w:tc>
          <w:tcPr>
            <w:tcW w:w="8364" w:type="dxa"/>
          </w:tcPr>
          <w:p w:rsidR="00B02221" w:rsidRPr="00B02221" w:rsidRDefault="00B02221" w:rsidP="007362B2">
            <w:pPr>
              <w:ind w:left="360" w:hanging="184"/>
              <w:rPr>
                <w:rFonts w:ascii="Times New Roman" w:eastAsia="Calibri" w:hAnsi="Times New Roman" w:cs="Times New Roman"/>
                <w:b/>
                <w:sz w:val="24"/>
                <w:szCs w:val="24"/>
              </w:rPr>
            </w:pPr>
            <w:r w:rsidRPr="00B02221">
              <w:rPr>
                <w:rFonts w:ascii="Times New Roman" w:eastAsia="Calibri" w:hAnsi="Times New Roman" w:cs="Times New Roman"/>
                <w:b/>
                <w:sz w:val="24"/>
                <w:szCs w:val="24"/>
              </w:rPr>
              <w:t>4.КОНТРОЛЬ И ОЦЕНКА РЕЗУЛЬТАТОВ ОСВОЕНИЯ УЧЕБНОЙ ДИСЦИПЛИНЫ</w:t>
            </w:r>
          </w:p>
        </w:tc>
        <w:tc>
          <w:tcPr>
            <w:tcW w:w="1275" w:type="dxa"/>
          </w:tcPr>
          <w:p w:rsidR="00B02221" w:rsidRPr="00B02221" w:rsidRDefault="00B02221" w:rsidP="007362B2">
            <w:pPr>
              <w:jc w:val="center"/>
              <w:rPr>
                <w:rFonts w:ascii="Times New Roman" w:eastAsia="Calibri" w:hAnsi="Times New Roman" w:cs="Times New Roman"/>
                <w:b/>
                <w:sz w:val="24"/>
                <w:szCs w:val="24"/>
              </w:rPr>
            </w:pPr>
          </w:p>
        </w:tc>
      </w:tr>
      <w:tr w:rsidR="00B02221" w:rsidRPr="00B02221" w:rsidTr="007362B2">
        <w:tc>
          <w:tcPr>
            <w:tcW w:w="8364" w:type="dxa"/>
          </w:tcPr>
          <w:p w:rsidR="00B02221" w:rsidRPr="00B02221" w:rsidRDefault="00B02221" w:rsidP="007362B2">
            <w:pPr>
              <w:ind w:left="360" w:hanging="184"/>
              <w:rPr>
                <w:rFonts w:ascii="Times New Roman" w:eastAsia="Calibri" w:hAnsi="Times New Roman" w:cs="Times New Roman"/>
                <w:b/>
                <w:sz w:val="24"/>
                <w:szCs w:val="24"/>
              </w:rPr>
            </w:pPr>
            <w:r w:rsidRPr="00B02221">
              <w:rPr>
                <w:rFonts w:ascii="Times New Roman" w:eastAsia="Calibri" w:hAnsi="Times New Roman" w:cs="Times New Roman"/>
                <w:b/>
                <w:sz w:val="24"/>
                <w:szCs w:val="24"/>
              </w:rPr>
              <w:t>5. ПЛАНИРУЕМЫЕ ЛИЧНОСТНЫЕ РЕЗУЛЬТАТЫ В ХОДЕ РЕАЛИЗАЦИИ РАБОЧЕЙ УЧЕБНОЙ ДИСЦИПЛИНЫ</w:t>
            </w:r>
          </w:p>
        </w:tc>
        <w:tc>
          <w:tcPr>
            <w:tcW w:w="1275" w:type="dxa"/>
          </w:tcPr>
          <w:p w:rsidR="00B02221" w:rsidRPr="00B02221" w:rsidRDefault="00B02221" w:rsidP="007362B2">
            <w:pPr>
              <w:jc w:val="center"/>
              <w:rPr>
                <w:rFonts w:ascii="Times New Roman" w:eastAsia="Calibri" w:hAnsi="Times New Roman" w:cs="Times New Roman"/>
                <w:b/>
                <w:sz w:val="24"/>
                <w:szCs w:val="24"/>
              </w:rPr>
            </w:pPr>
          </w:p>
        </w:tc>
      </w:tr>
    </w:tbl>
    <w:p w:rsidR="00B02221" w:rsidRPr="00B02221" w:rsidRDefault="00B02221" w:rsidP="00B02221">
      <w:pPr>
        <w:spacing w:before="10"/>
        <w:rPr>
          <w:rFonts w:ascii="Times New Roman" w:eastAsia="Calibri" w:hAnsi="Times New Roman" w:cs="Times New Roman"/>
          <w:b/>
          <w:sz w:val="28"/>
          <w:szCs w:val="28"/>
        </w:rPr>
      </w:pPr>
    </w:p>
    <w:p w:rsidR="007208FD" w:rsidRDefault="007208FD" w:rsidP="007208FD">
      <w:pPr>
        <w:spacing w:after="0" w:line="240" w:lineRule="auto"/>
        <w:rPr>
          <w:rFonts w:ascii="Times New Roman" w:hAnsi="Times New Roman"/>
          <w:b/>
          <w:bCs/>
          <w:i/>
          <w:sz w:val="24"/>
          <w:szCs w:val="24"/>
        </w:rPr>
      </w:pPr>
    </w:p>
    <w:p w:rsidR="002E72B9" w:rsidRDefault="007208FD" w:rsidP="002E72B9">
      <w:pPr>
        <w:pStyle w:val="a6"/>
        <w:numPr>
          <w:ilvl w:val="0"/>
          <w:numId w:val="9"/>
        </w:numPr>
        <w:spacing w:after="0"/>
        <w:rPr>
          <w:b/>
        </w:rPr>
      </w:pPr>
      <w:r>
        <w:rPr>
          <w:b/>
          <w:i/>
          <w:u w:val="single"/>
        </w:rPr>
        <w:br w:type="page"/>
      </w:r>
      <w:r w:rsidR="00677993">
        <w:rPr>
          <w:b/>
        </w:rPr>
        <w:lastRenderedPageBreak/>
        <w:t xml:space="preserve">ОБЩАЯ ХАРАКТЕРИСТИКА </w:t>
      </w:r>
      <w:r w:rsidR="00C431E3">
        <w:rPr>
          <w:b/>
        </w:rPr>
        <w:t xml:space="preserve">ПРОГРАММЫ </w:t>
      </w:r>
      <w:r w:rsidR="00C431E3" w:rsidRPr="00677993">
        <w:rPr>
          <w:b/>
        </w:rPr>
        <w:t>УЧЕБНОЙ ДИСЦИПЛИНЫ</w:t>
      </w:r>
    </w:p>
    <w:p w:rsidR="00C431E3" w:rsidRDefault="002E72B9" w:rsidP="002E72B9">
      <w:pPr>
        <w:pStyle w:val="a6"/>
        <w:spacing w:after="0"/>
        <w:ind w:left="-709"/>
        <w:rPr>
          <w:b/>
        </w:rPr>
      </w:pPr>
      <w:r w:rsidRPr="002E72B9">
        <w:rPr>
          <w:b/>
          <w:i/>
        </w:rPr>
        <w:t xml:space="preserve">       </w:t>
      </w:r>
      <w:r w:rsidR="00C431E3" w:rsidRPr="002E72B9">
        <w:rPr>
          <w:b/>
        </w:rPr>
        <w:t xml:space="preserve"> </w:t>
      </w:r>
      <w:r>
        <w:rPr>
          <w:b/>
        </w:rPr>
        <w:t xml:space="preserve">  </w:t>
      </w:r>
      <w:r w:rsidR="00C431E3" w:rsidRPr="00677993">
        <w:rPr>
          <w:b/>
        </w:rPr>
        <w:t>ОП.09 ОХРАНА ТРУДА И БЕРЕЖЛИВОЕ ПРОИЗВОДСТВО</w:t>
      </w:r>
    </w:p>
    <w:p w:rsidR="002E72B9" w:rsidRPr="00677993" w:rsidRDefault="002E72B9" w:rsidP="002E72B9">
      <w:pPr>
        <w:pStyle w:val="a6"/>
        <w:spacing w:after="0"/>
        <w:ind w:left="-709"/>
        <w:jc w:val="both"/>
        <w:rPr>
          <w:b/>
        </w:rPr>
      </w:pPr>
    </w:p>
    <w:p w:rsidR="002E72B9" w:rsidRDefault="002E72B9" w:rsidP="002E72B9">
      <w:pPr>
        <w:pStyle w:val="a6"/>
        <w:spacing w:before="7"/>
        <w:ind w:left="-709"/>
        <w:jc w:val="both"/>
        <w:rPr>
          <w:rFonts w:eastAsia="Calibri"/>
          <w:b/>
        </w:rPr>
      </w:pPr>
      <w:r>
        <w:rPr>
          <w:rFonts w:eastAsia="Calibri"/>
          <w:b/>
        </w:rPr>
        <w:t xml:space="preserve">      </w:t>
      </w:r>
      <w:r w:rsidRPr="002E72B9">
        <w:rPr>
          <w:rFonts w:eastAsia="Calibri"/>
          <w:b/>
        </w:rPr>
        <w:t xml:space="preserve">1.1. Место дисциплины в структуре основной профессиональной образовательной </w:t>
      </w:r>
    </w:p>
    <w:p w:rsidR="002E72B9" w:rsidRPr="002E72B9" w:rsidRDefault="002E72B9" w:rsidP="002E72B9">
      <w:pPr>
        <w:pStyle w:val="a6"/>
        <w:spacing w:before="7"/>
        <w:ind w:left="-709"/>
        <w:jc w:val="both"/>
        <w:rPr>
          <w:rFonts w:eastAsia="Calibri"/>
          <w:b/>
        </w:rPr>
      </w:pPr>
      <w:r>
        <w:rPr>
          <w:rFonts w:eastAsia="Calibri"/>
          <w:b/>
        </w:rPr>
        <w:t xml:space="preserve">                 </w:t>
      </w:r>
      <w:r w:rsidRPr="002E72B9">
        <w:rPr>
          <w:rFonts w:eastAsia="Calibri"/>
          <w:b/>
        </w:rPr>
        <w:t>программы</w:t>
      </w:r>
    </w:p>
    <w:p w:rsidR="002E72B9" w:rsidRDefault="002E72B9" w:rsidP="002E72B9">
      <w:pPr>
        <w:pStyle w:val="a6"/>
        <w:spacing w:before="0" w:after="0"/>
        <w:ind w:left="-709" w:firstLine="284"/>
        <w:jc w:val="both"/>
        <w:rPr>
          <w:rFonts w:eastAsia="Calibri"/>
        </w:rPr>
      </w:pPr>
      <w:r w:rsidRPr="002E72B9">
        <w:rPr>
          <w:rFonts w:eastAsia="Calibri"/>
        </w:rPr>
        <w:t>Рабочая</w:t>
      </w:r>
      <w:r w:rsidRPr="002E72B9">
        <w:rPr>
          <w:rFonts w:eastAsia="Calibri"/>
          <w:spacing w:val="1"/>
        </w:rPr>
        <w:t xml:space="preserve"> </w:t>
      </w:r>
      <w:r w:rsidRPr="002E72B9">
        <w:rPr>
          <w:rFonts w:eastAsia="Calibri"/>
        </w:rPr>
        <w:t>пр</w:t>
      </w:r>
      <w:r>
        <w:rPr>
          <w:rFonts w:eastAsia="Calibri"/>
        </w:rPr>
        <w:t>ограмма учебной дисциплины ОП.09</w:t>
      </w:r>
      <w:r w:rsidRPr="002E72B9">
        <w:rPr>
          <w:rFonts w:eastAsia="Calibri"/>
        </w:rPr>
        <w:t xml:space="preserve"> </w:t>
      </w:r>
      <w:r w:rsidRPr="002E72B9">
        <w:rPr>
          <w:rFonts w:eastAsia="Arial Unicode MS"/>
          <w:color w:val="000000"/>
          <w:lang w:bidi="ru-RU"/>
        </w:rPr>
        <w:t>Охрана труда и бережливое производство</w:t>
      </w:r>
      <w:r w:rsidRPr="002E72B9">
        <w:rPr>
          <w:rFonts w:eastAsia="Calibri"/>
        </w:rPr>
        <w:t xml:space="preserve"> является</w:t>
      </w:r>
      <w:r w:rsidRPr="002E72B9">
        <w:rPr>
          <w:rFonts w:eastAsia="Calibri"/>
          <w:spacing w:val="1"/>
        </w:rPr>
        <w:t xml:space="preserve"> </w:t>
      </w:r>
      <w:r w:rsidRPr="002E72B9">
        <w:rPr>
          <w:rFonts w:eastAsia="Calibri"/>
        </w:rPr>
        <w:t>частью</w:t>
      </w:r>
      <w:r w:rsidRPr="002E72B9">
        <w:rPr>
          <w:rFonts w:eastAsia="Calibri"/>
          <w:spacing w:val="1"/>
        </w:rPr>
        <w:t xml:space="preserve"> </w:t>
      </w:r>
      <w:r w:rsidRPr="002E72B9">
        <w:rPr>
          <w:rFonts w:eastAsia="Calibri"/>
        </w:rPr>
        <w:t>основной</w:t>
      </w:r>
      <w:r w:rsidRPr="002E72B9">
        <w:rPr>
          <w:rFonts w:eastAsia="Calibri"/>
          <w:spacing w:val="1"/>
        </w:rPr>
        <w:t xml:space="preserve"> </w:t>
      </w:r>
      <w:r w:rsidRPr="002E72B9">
        <w:rPr>
          <w:rFonts w:eastAsia="Calibri"/>
        </w:rPr>
        <w:t>профессиональной образовательной программы базовой</w:t>
      </w:r>
      <w:r w:rsidRPr="002E72B9">
        <w:rPr>
          <w:rFonts w:eastAsia="Calibri"/>
          <w:spacing w:val="1"/>
        </w:rPr>
        <w:t xml:space="preserve"> </w:t>
      </w:r>
      <w:r w:rsidRPr="002E72B9">
        <w:rPr>
          <w:rFonts w:eastAsia="Calibri"/>
        </w:rPr>
        <w:t>подготовки</w:t>
      </w:r>
      <w:r w:rsidRPr="002E72B9">
        <w:rPr>
          <w:rFonts w:eastAsia="Calibri"/>
          <w:spacing w:val="1"/>
        </w:rPr>
        <w:t xml:space="preserve"> </w:t>
      </w:r>
      <w:r w:rsidRPr="002E72B9">
        <w:rPr>
          <w:rFonts w:eastAsia="Calibri"/>
        </w:rPr>
        <w:t>в</w:t>
      </w:r>
      <w:r w:rsidRPr="002E72B9">
        <w:rPr>
          <w:rFonts w:eastAsia="Calibri"/>
          <w:spacing w:val="1"/>
        </w:rPr>
        <w:t xml:space="preserve"> </w:t>
      </w:r>
      <w:r w:rsidRPr="002E72B9">
        <w:rPr>
          <w:rFonts w:eastAsia="Calibri"/>
        </w:rPr>
        <w:t xml:space="preserve">соответствии с ФГОС СПО по специальности </w:t>
      </w:r>
      <w:r w:rsidRPr="00E83844">
        <w:t>15.02.</w:t>
      </w:r>
      <w:r>
        <w:t>12</w:t>
      </w:r>
      <w:r w:rsidRPr="00E83844">
        <w:t xml:space="preserve"> Монтаж</w:t>
      </w:r>
      <w:r>
        <w:t xml:space="preserve">, </w:t>
      </w:r>
      <w:r w:rsidRPr="006855CC">
        <w:t>техническое обслуживание и ремонт промышленного оборудования (по отраслям)</w:t>
      </w:r>
      <w:r>
        <w:t xml:space="preserve">, </w:t>
      </w:r>
      <w:r w:rsidRPr="002E72B9">
        <w:rPr>
          <w:rFonts w:eastAsia="Calibri"/>
        </w:rPr>
        <w:t>входящей</w:t>
      </w:r>
      <w:r w:rsidRPr="002E72B9">
        <w:rPr>
          <w:rFonts w:eastAsia="Calibri"/>
          <w:spacing w:val="1"/>
        </w:rPr>
        <w:t xml:space="preserve"> </w:t>
      </w:r>
      <w:r w:rsidRPr="002E72B9">
        <w:rPr>
          <w:rFonts w:eastAsia="Calibri"/>
        </w:rPr>
        <w:t>в</w:t>
      </w:r>
      <w:r w:rsidRPr="002E72B9">
        <w:rPr>
          <w:rFonts w:eastAsia="Calibri"/>
          <w:spacing w:val="1"/>
        </w:rPr>
        <w:t xml:space="preserve"> </w:t>
      </w:r>
      <w:r w:rsidRPr="002E72B9">
        <w:rPr>
          <w:rFonts w:eastAsia="Calibri"/>
        </w:rPr>
        <w:t>состав</w:t>
      </w:r>
      <w:r w:rsidRPr="002E72B9">
        <w:rPr>
          <w:rFonts w:eastAsia="Calibri"/>
          <w:spacing w:val="1"/>
        </w:rPr>
        <w:t xml:space="preserve"> </w:t>
      </w:r>
      <w:r w:rsidRPr="002E72B9">
        <w:rPr>
          <w:rFonts w:eastAsia="Calibri"/>
        </w:rPr>
        <w:t>укрупненной</w:t>
      </w:r>
      <w:r w:rsidRPr="002E72B9">
        <w:rPr>
          <w:rFonts w:eastAsia="Calibri"/>
          <w:spacing w:val="1"/>
        </w:rPr>
        <w:t xml:space="preserve"> </w:t>
      </w:r>
      <w:r w:rsidRPr="002E72B9">
        <w:rPr>
          <w:rFonts w:eastAsia="Calibri"/>
        </w:rPr>
        <w:t>группы</w:t>
      </w:r>
      <w:r w:rsidRPr="002E72B9">
        <w:rPr>
          <w:rFonts w:eastAsia="Calibri"/>
          <w:spacing w:val="1"/>
        </w:rPr>
        <w:t xml:space="preserve"> </w:t>
      </w:r>
      <w:r w:rsidRPr="002E72B9">
        <w:rPr>
          <w:rFonts w:eastAsia="Calibri"/>
        </w:rPr>
        <w:t>специальностей</w:t>
      </w:r>
      <w:r w:rsidRPr="002E72B9">
        <w:rPr>
          <w:rFonts w:eastAsia="Calibri"/>
          <w:spacing w:val="1"/>
        </w:rPr>
        <w:t xml:space="preserve"> </w:t>
      </w:r>
      <w:r w:rsidRPr="002E72B9">
        <w:rPr>
          <w:rFonts w:eastAsia="Calibri"/>
        </w:rPr>
        <w:t>СПО</w:t>
      </w:r>
      <w:r w:rsidRPr="002E72B9">
        <w:rPr>
          <w:rFonts w:eastAsia="Calibri"/>
          <w:spacing w:val="1"/>
        </w:rPr>
        <w:t xml:space="preserve"> </w:t>
      </w:r>
      <w:r w:rsidRPr="00CF24F8">
        <w:t>15.00.00.</w:t>
      </w:r>
      <w:r>
        <w:t xml:space="preserve"> Машиностроение</w:t>
      </w:r>
      <w:r>
        <w:rPr>
          <w:rFonts w:eastAsia="Calibri"/>
          <w:i/>
        </w:rPr>
        <w:t>.</w:t>
      </w:r>
    </w:p>
    <w:p w:rsidR="00C431E3" w:rsidRPr="002E72B9" w:rsidRDefault="002E72B9" w:rsidP="002E72B9">
      <w:pPr>
        <w:pStyle w:val="a6"/>
        <w:spacing w:before="0" w:after="0"/>
        <w:ind w:left="-709" w:firstLine="284"/>
        <w:jc w:val="both"/>
        <w:rPr>
          <w:rFonts w:eastAsia="Calibri"/>
        </w:rPr>
      </w:pPr>
      <w:r w:rsidRPr="003E1F0C">
        <w:rPr>
          <w:rFonts w:eastAsia="Calibri"/>
        </w:rPr>
        <w:t xml:space="preserve">Дисциплина </w:t>
      </w:r>
      <w:r>
        <w:rPr>
          <w:rFonts w:eastAsia="Calibri"/>
        </w:rPr>
        <w:t>ОП.09</w:t>
      </w:r>
      <w:r w:rsidRPr="002E72B9">
        <w:rPr>
          <w:rFonts w:eastAsia="Calibri"/>
        </w:rPr>
        <w:t xml:space="preserve"> </w:t>
      </w:r>
      <w:r w:rsidRPr="002E72B9">
        <w:rPr>
          <w:rFonts w:eastAsia="Arial Unicode MS"/>
          <w:color w:val="000000"/>
          <w:lang w:bidi="ru-RU"/>
        </w:rPr>
        <w:t>Охрана труда и бережливое производство</w:t>
      </w:r>
      <w:r w:rsidRPr="002E72B9">
        <w:rPr>
          <w:rFonts w:eastAsia="Calibri"/>
        </w:rPr>
        <w:t xml:space="preserve"> </w:t>
      </w:r>
      <w:r w:rsidRPr="003E1F0C">
        <w:rPr>
          <w:rFonts w:eastAsia="Calibri"/>
        </w:rPr>
        <w:t xml:space="preserve">является частью </w:t>
      </w:r>
      <w:r>
        <w:rPr>
          <w:rFonts w:eastAsia="Calibri"/>
        </w:rPr>
        <w:t>общепрофессионального</w:t>
      </w:r>
      <w:r w:rsidRPr="003E1F0C">
        <w:rPr>
          <w:rFonts w:eastAsia="Calibri"/>
        </w:rPr>
        <w:t xml:space="preserve"> цикла</w:t>
      </w:r>
      <w:r>
        <w:rPr>
          <w:rFonts w:eastAsia="Calibri"/>
        </w:rPr>
        <w:t>. И</w:t>
      </w:r>
      <w:r w:rsidR="00C431E3" w:rsidRPr="00B31BC0">
        <w:t xml:space="preserve">меет практическую направленность и имеет межпредметные связи </w:t>
      </w:r>
      <w:r w:rsidR="00C431E3" w:rsidRPr="00B31BC0">
        <w:rPr>
          <w:b/>
        </w:rPr>
        <w:t>с общепрофессиональными дисциплинами</w:t>
      </w:r>
      <w:r w:rsidR="00C431E3">
        <w:rPr>
          <w:b/>
        </w:rPr>
        <w:t xml:space="preserve"> </w:t>
      </w:r>
      <w:r w:rsidR="00C431E3" w:rsidRPr="00B31BC0">
        <w:t>ОП.01 Инженерная графика,</w:t>
      </w:r>
      <w:r w:rsidR="00C431E3">
        <w:t xml:space="preserve"> ОП.02 Материаловедение, ОП.</w:t>
      </w:r>
      <w:r w:rsidR="00C431E3" w:rsidRPr="00B31BC0">
        <w:t>03 Техническая механика, ОП.04 Метрология, стандартизация и подтверждение соответстви</w:t>
      </w:r>
      <w:r w:rsidR="00C431E3">
        <w:t xml:space="preserve">я, ОП.05 </w:t>
      </w:r>
      <w:r w:rsidR="00C431E3" w:rsidRPr="00B31BC0">
        <w:t xml:space="preserve">Электротехника и основы электроника, ОП.07 Технология </w:t>
      </w:r>
      <w:r>
        <w:t xml:space="preserve">отрасли, </w:t>
      </w:r>
      <w:r w:rsidR="00C431E3">
        <w:t>ОП.10 Экономика отрасли, ОП.</w:t>
      </w:r>
      <w:r w:rsidR="00C431E3" w:rsidRPr="00B31BC0">
        <w:t>11 Информационные технологии в профессиональной деятельно</w:t>
      </w:r>
      <w:r w:rsidR="00C431E3">
        <w:t>сти, ОП.</w:t>
      </w:r>
      <w:r w:rsidR="00C431E3" w:rsidRPr="00B31BC0">
        <w:t xml:space="preserve">12 Безопасность жизнедеятельности, </w:t>
      </w:r>
      <w:r w:rsidR="00C431E3">
        <w:t xml:space="preserve">ОП.13 Компьютерная графика, </w:t>
      </w:r>
      <w:r w:rsidR="00C431E3" w:rsidRPr="00B31BC0">
        <w:rPr>
          <w:b/>
        </w:rPr>
        <w:t>профессиональными модулями</w:t>
      </w:r>
      <w:r w:rsidR="00C431E3">
        <w:rPr>
          <w:b/>
        </w:rPr>
        <w:t xml:space="preserve"> </w:t>
      </w:r>
      <w:r w:rsidR="00C431E3" w:rsidRPr="00B31BC0">
        <w:t>ПМ.01</w:t>
      </w:r>
      <w:r w:rsidR="00C431E3">
        <w:t>.М</w:t>
      </w:r>
      <w:r w:rsidR="00C431E3" w:rsidRPr="00B31BC0">
        <w:t>онтаж промышленного оборудования и пусконаладоч</w:t>
      </w:r>
      <w:r w:rsidR="00C431E3">
        <w:t>ные работы, ПМ.02. Т</w:t>
      </w:r>
      <w:r w:rsidR="00C431E3" w:rsidRPr="00B31BC0">
        <w:t>ехническое обслуживание и ремо</w:t>
      </w:r>
      <w:r w:rsidR="00C431E3">
        <w:t xml:space="preserve">нт промышленного оборудования, </w:t>
      </w:r>
      <w:r w:rsidR="00C431E3">
        <w:rPr>
          <w:rFonts w:eastAsia="Times New Roman"/>
        </w:rPr>
        <w:t>ПМ.03 Организация ремонтных, монтажных и наладочных</w:t>
      </w:r>
      <w:r w:rsidR="00C431E3" w:rsidRPr="003F777D">
        <w:rPr>
          <w:rFonts w:eastAsia="Times New Roman"/>
        </w:rPr>
        <w:t xml:space="preserve"> работы по промышленному оборудова</w:t>
      </w:r>
      <w:r w:rsidR="00C431E3">
        <w:rPr>
          <w:rFonts w:eastAsia="Times New Roman"/>
        </w:rPr>
        <w:t>нию.</w:t>
      </w:r>
    </w:p>
    <w:p w:rsidR="00DB21B2" w:rsidRDefault="00C1388B" w:rsidP="00C1388B">
      <w:pPr>
        <w:spacing w:after="0" w:line="240" w:lineRule="auto"/>
        <w:ind w:left="-709" w:firstLine="283"/>
        <w:jc w:val="both"/>
        <w:rPr>
          <w:rFonts w:ascii="Times New Roman" w:hAnsi="Times New Roman"/>
          <w:bCs/>
          <w:color w:val="000000"/>
          <w:sz w:val="24"/>
          <w:szCs w:val="24"/>
          <w:shd w:val="clear" w:color="auto" w:fill="FFFFFF"/>
        </w:rPr>
      </w:pPr>
      <w:r>
        <w:rPr>
          <w:rFonts w:ascii="Times New Roman" w:hAnsi="Times New Roman"/>
          <w:bCs/>
          <w:color w:val="000000"/>
          <w:sz w:val="24"/>
          <w:szCs w:val="24"/>
          <w:shd w:val="clear" w:color="auto" w:fill="FFFFFF"/>
        </w:rPr>
        <w:t xml:space="preserve">  </w:t>
      </w:r>
      <w:r w:rsidR="00C431E3" w:rsidRPr="00221B58">
        <w:rPr>
          <w:rFonts w:ascii="Times New Roman" w:hAnsi="Times New Roman"/>
          <w:bCs/>
          <w:color w:val="000000"/>
          <w:sz w:val="24"/>
          <w:szCs w:val="24"/>
          <w:shd w:val="clear" w:color="auto" w:fill="FFFFFF"/>
        </w:rPr>
        <w:t>Программа учебной дисциплины может быть использована в дополнительном профессиональном образовании (в программах повышения квалификации и переподготовки</w:t>
      </w:r>
    </w:p>
    <w:p w:rsidR="00DB21B2" w:rsidRDefault="00DB21B2" w:rsidP="00C431E3">
      <w:pPr>
        <w:spacing w:after="0" w:line="240" w:lineRule="auto"/>
        <w:ind w:firstLine="851"/>
        <w:jc w:val="both"/>
        <w:rPr>
          <w:rFonts w:ascii="Times New Roman" w:hAnsi="Times New Roman"/>
          <w:bCs/>
          <w:color w:val="000000"/>
          <w:sz w:val="24"/>
          <w:szCs w:val="24"/>
          <w:shd w:val="clear" w:color="auto" w:fill="FFFFFF"/>
        </w:rPr>
      </w:pPr>
    </w:p>
    <w:p w:rsidR="007208FD" w:rsidRDefault="00DB21B2" w:rsidP="00C431E3">
      <w:pPr>
        <w:spacing w:after="0" w:line="240" w:lineRule="auto"/>
        <w:ind w:firstLine="851"/>
        <w:jc w:val="both"/>
        <w:rPr>
          <w:rFonts w:ascii="Times New Roman" w:hAnsi="Times New Roman"/>
          <w:b/>
          <w:sz w:val="24"/>
          <w:szCs w:val="24"/>
        </w:rPr>
      </w:pPr>
      <w:r>
        <w:rPr>
          <w:rFonts w:ascii="Times New Roman" w:hAnsi="Times New Roman"/>
          <w:b/>
          <w:sz w:val="24"/>
          <w:szCs w:val="24"/>
        </w:rPr>
        <w:t>1.2</w:t>
      </w:r>
      <w:r w:rsidR="007208FD">
        <w:rPr>
          <w:rFonts w:ascii="Times New Roman" w:hAnsi="Times New Roman"/>
          <w:b/>
          <w:sz w:val="24"/>
          <w:szCs w:val="24"/>
        </w:rPr>
        <w:t>. Цель и планируемые результаты освоения дисциплины:</w:t>
      </w:r>
    </w:p>
    <w:p w:rsidR="007208FD" w:rsidRDefault="007208FD" w:rsidP="007208FD">
      <w:pPr>
        <w:spacing w:after="0" w:line="240" w:lineRule="auto"/>
        <w:ind w:firstLine="567"/>
        <w:jc w:val="both"/>
        <w:rPr>
          <w:rFonts w:ascii="Times New Roman" w:hAnsi="Times New Roman"/>
          <w:sz w:val="24"/>
          <w:szCs w:val="24"/>
          <w:lang w:eastAsia="en-US"/>
        </w:rPr>
      </w:pP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4536"/>
        <w:gridCol w:w="4394"/>
      </w:tblGrid>
      <w:tr w:rsidR="007208FD" w:rsidTr="00731FD5">
        <w:trPr>
          <w:trHeight w:val="649"/>
        </w:trPr>
        <w:tc>
          <w:tcPr>
            <w:tcW w:w="1560" w:type="dxa"/>
            <w:tcBorders>
              <w:top w:val="single" w:sz="4" w:space="0" w:color="auto"/>
              <w:left w:val="single" w:sz="4" w:space="0" w:color="auto"/>
              <w:bottom w:val="single" w:sz="4" w:space="0" w:color="auto"/>
              <w:right w:val="single" w:sz="4" w:space="0" w:color="auto"/>
            </w:tcBorders>
            <w:hideMark/>
          </w:tcPr>
          <w:p w:rsidR="00DB21B2" w:rsidRDefault="007208FD">
            <w:pPr>
              <w:spacing w:after="0" w:line="240" w:lineRule="auto"/>
              <w:jc w:val="center"/>
              <w:rPr>
                <w:rFonts w:ascii="Times New Roman" w:hAnsi="Times New Roman"/>
                <w:sz w:val="24"/>
                <w:szCs w:val="24"/>
              </w:rPr>
            </w:pPr>
            <w:r>
              <w:rPr>
                <w:rFonts w:ascii="Times New Roman" w:hAnsi="Times New Roman"/>
                <w:sz w:val="24"/>
                <w:szCs w:val="24"/>
              </w:rPr>
              <w:t xml:space="preserve">Код </w:t>
            </w:r>
          </w:p>
          <w:p w:rsidR="007208FD" w:rsidRDefault="007208FD">
            <w:pPr>
              <w:spacing w:after="0" w:line="240" w:lineRule="auto"/>
              <w:jc w:val="center"/>
              <w:rPr>
                <w:rFonts w:ascii="Times New Roman" w:hAnsi="Times New Roman"/>
                <w:sz w:val="24"/>
                <w:szCs w:val="24"/>
              </w:rPr>
            </w:pPr>
            <w:r>
              <w:rPr>
                <w:rFonts w:ascii="Times New Roman" w:hAnsi="Times New Roman"/>
                <w:sz w:val="24"/>
                <w:szCs w:val="24"/>
              </w:rPr>
              <w:t>ПК, ОК</w:t>
            </w:r>
          </w:p>
        </w:tc>
        <w:tc>
          <w:tcPr>
            <w:tcW w:w="4536" w:type="dxa"/>
            <w:tcBorders>
              <w:top w:val="single" w:sz="4" w:space="0" w:color="auto"/>
              <w:left w:val="single" w:sz="4" w:space="0" w:color="auto"/>
              <w:bottom w:val="single" w:sz="4" w:space="0" w:color="auto"/>
              <w:right w:val="single" w:sz="4" w:space="0" w:color="auto"/>
            </w:tcBorders>
            <w:vAlign w:val="center"/>
            <w:hideMark/>
          </w:tcPr>
          <w:p w:rsidR="007208FD" w:rsidRDefault="007208FD" w:rsidP="00DB21B2">
            <w:pPr>
              <w:spacing w:after="0" w:line="240" w:lineRule="auto"/>
              <w:jc w:val="center"/>
              <w:rPr>
                <w:rFonts w:ascii="Times New Roman" w:hAnsi="Times New Roman"/>
                <w:sz w:val="24"/>
                <w:szCs w:val="24"/>
              </w:rPr>
            </w:pPr>
            <w:r>
              <w:rPr>
                <w:rFonts w:ascii="Times New Roman" w:hAnsi="Times New Roman"/>
                <w:sz w:val="24"/>
                <w:szCs w:val="24"/>
              </w:rPr>
              <w:t>Умения</w:t>
            </w:r>
          </w:p>
        </w:tc>
        <w:tc>
          <w:tcPr>
            <w:tcW w:w="4394" w:type="dxa"/>
            <w:tcBorders>
              <w:top w:val="single" w:sz="4" w:space="0" w:color="auto"/>
              <w:left w:val="single" w:sz="4" w:space="0" w:color="auto"/>
              <w:bottom w:val="single" w:sz="4" w:space="0" w:color="auto"/>
              <w:right w:val="single" w:sz="4" w:space="0" w:color="auto"/>
            </w:tcBorders>
            <w:vAlign w:val="center"/>
            <w:hideMark/>
          </w:tcPr>
          <w:p w:rsidR="007208FD" w:rsidRDefault="007208FD" w:rsidP="00DB21B2">
            <w:pPr>
              <w:spacing w:after="0" w:line="240" w:lineRule="auto"/>
              <w:jc w:val="center"/>
              <w:rPr>
                <w:rFonts w:ascii="Times New Roman" w:hAnsi="Times New Roman"/>
                <w:sz w:val="24"/>
                <w:szCs w:val="24"/>
              </w:rPr>
            </w:pPr>
            <w:r>
              <w:rPr>
                <w:rFonts w:ascii="Times New Roman" w:hAnsi="Times New Roman"/>
                <w:sz w:val="24"/>
                <w:szCs w:val="24"/>
              </w:rPr>
              <w:t>Знания</w:t>
            </w:r>
          </w:p>
        </w:tc>
      </w:tr>
      <w:tr w:rsidR="007208FD" w:rsidTr="00731FD5">
        <w:trPr>
          <w:trHeight w:val="212"/>
        </w:trPr>
        <w:tc>
          <w:tcPr>
            <w:tcW w:w="1560" w:type="dxa"/>
            <w:tcBorders>
              <w:top w:val="single" w:sz="4" w:space="0" w:color="auto"/>
              <w:left w:val="single" w:sz="4" w:space="0" w:color="auto"/>
              <w:bottom w:val="single" w:sz="4" w:space="0" w:color="auto"/>
              <w:right w:val="single" w:sz="4" w:space="0" w:color="auto"/>
            </w:tcBorders>
          </w:tcPr>
          <w:p w:rsidR="00DB21B2" w:rsidRPr="00794D5A" w:rsidRDefault="00C1388B" w:rsidP="00DB21B2">
            <w:pPr>
              <w:spacing w:after="0" w:line="240" w:lineRule="auto"/>
              <w:rPr>
                <w:rFonts w:ascii="Times New Roman" w:hAnsi="Times New Roman"/>
                <w:b/>
                <w:sz w:val="24"/>
                <w:szCs w:val="24"/>
              </w:rPr>
            </w:pPr>
            <w:r>
              <w:rPr>
                <w:rFonts w:ascii="Times New Roman" w:hAnsi="Times New Roman"/>
                <w:b/>
                <w:sz w:val="24"/>
                <w:szCs w:val="24"/>
              </w:rPr>
              <w:t>ОК 01-09</w:t>
            </w:r>
            <w:r w:rsidR="00DB21B2" w:rsidRPr="00794D5A">
              <w:rPr>
                <w:rFonts w:ascii="Times New Roman" w:hAnsi="Times New Roman"/>
                <w:b/>
                <w:sz w:val="24"/>
                <w:szCs w:val="24"/>
              </w:rPr>
              <w:t>,</w:t>
            </w:r>
          </w:p>
          <w:p w:rsidR="00DB21B2" w:rsidRPr="00794D5A" w:rsidRDefault="00DB21B2" w:rsidP="00DB21B2">
            <w:pPr>
              <w:spacing w:after="0" w:line="240" w:lineRule="auto"/>
              <w:rPr>
                <w:rFonts w:ascii="Times New Roman" w:hAnsi="Times New Roman"/>
                <w:b/>
                <w:sz w:val="24"/>
                <w:szCs w:val="24"/>
              </w:rPr>
            </w:pPr>
            <w:r w:rsidRPr="00794D5A">
              <w:rPr>
                <w:rFonts w:ascii="Times New Roman" w:hAnsi="Times New Roman"/>
                <w:b/>
                <w:sz w:val="24"/>
                <w:szCs w:val="24"/>
              </w:rPr>
              <w:t>ПК 1.1.-1.3.</w:t>
            </w:r>
          </w:p>
          <w:p w:rsidR="00DB21B2" w:rsidRPr="00794D5A" w:rsidRDefault="00DB21B2" w:rsidP="00DB21B2">
            <w:pPr>
              <w:spacing w:after="0" w:line="240" w:lineRule="auto"/>
              <w:rPr>
                <w:rFonts w:ascii="Times New Roman" w:hAnsi="Times New Roman"/>
                <w:b/>
                <w:sz w:val="24"/>
                <w:szCs w:val="24"/>
              </w:rPr>
            </w:pPr>
            <w:r w:rsidRPr="00794D5A">
              <w:rPr>
                <w:rFonts w:ascii="Times New Roman" w:hAnsi="Times New Roman"/>
                <w:b/>
                <w:sz w:val="24"/>
                <w:szCs w:val="24"/>
              </w:rPr>
              <w:t>ПК 2.1-2.4.</w:t>
            </w:r>
          </w:p>
          <w:p w:rsidR="007208FD" w:rsidRDefault="00DB21B2" w:rsidP="00DB21B2">
            <w:pPr>
              <w:spacing w:after="0" w:line="240" w:lineRule="auto"/>
              <w:rPr>
                <w:rFonts w:ascii="Times New Roman" w:hAnsi="Times New Roman"/>
                <w:b/>
                <w:sz w:val="24"/>
                <w:szCs w:val="24"/>
              </w:rPr>
            </w:pPr>
            <w:r w:rsidRPr="00794D5A">
              <w:rPr>
                <w:rFonts w:ascii="Times New Roman" w:hAnsi="Times New Roman"/>
                <w:b/>
                <w:sz w:val="24"/>
                <w:szCs w:val="24"/>
              </w:rPr>
              <w:t>ПК 3.1.-3.4.</w:t>
            </w:r>
          </w:p>
        </w:tc>
        <w:tc>
          <w:tcPr>
            <w:tcW w:w="4536" w:type="dxa"/>
            <w:tcBorders>
              <w:top w:val="single" w:sz="4" w:space="0" w:color="auto"/>
              <w:left w:val="single" w:sz="4" w:space="0" w:color="auto"/>
              <w:bottom w:val="single" w:sz="4" w:space="0" w:color="auto"/>
              <w:right w:val="single" w:sz="4" w:space="0" w:color="auto"/>
            </w:tcBorders>
          </w:tcPr>
          <w:p w:rsidR="007208FD" w:rsidRPr="00DB21B2" w:rsidRDefault="007208FD" w:rsidP="00DB21B2">
            <w:pPr>
              <w:spacing w:after="0" w:line="240" w:lineRule="auto"/>
              <w:rPr>
                <w:rFonts w:ascii="Times New Roman" w:hAnsi="Times New Roman"/>
              </w:rPr>
            </w:pPr>
            <w:r w:rsidRPr="00DB21B2">
              <w:rPr>
                <w:rFonts w:ascii="Times New Roman" w:hAnsi="Times New Roman"/>
              </w:rPr>
              <w:t xml:space="preserve">- применять средства индивидуальной и коллективной защиты; </w:t>
            </w:r>
          </w:p>
          <w:p w:rsidR="007208FD" w:rsidRPr="00DB21B2" w:rsidRDefault="007208FD" w:rsidP="00DB21B2">
            <w:pPr>
              <w:spacing w:after="0" w:line="240" w:lineRule="auto"/>
              <w:rPr>
                <w:rFonts w:ascii="Times New Roman" w:hAnsi="Times New Roman"/>
              </w:rPr>
            </w:pPr>
            <w:r w:rsidRPr="00DB21B2">
              <w:rPr>
                <w:rFonts w:ascii="Times New Roman" w:hAnsi="Times New Roman"/>
              </w:rPr>
              <w:t xml:space="preserve">- использовать </w:t>
            </w:r>
            <w:proofErr w:type="spellStart"/>
            <w:r w:rsidRPr="00DB21B2">
              <w:rPr>
                <w:rFonts w:ascii="Times New Roman" w:hAnsi="Times New Roman"/>
              </w:rPr>
              <w:t>экобиозащитную</w:t>
            </w:r>
            <w:proofErr w:type="spellEnd"/>
            <w:r w:rsidRPr="00DB21B2">
              <w:rPr>
                <w:rFonts w:ascii="Times New Roman" w:hAnsi="Times New Roman"/>
              </w:rPr>
              <w:t xml:space="preserve"> и противопожарную технику; </w:t>
            </w:r>
          </w:p>
          <w:p w:rsidR="007208FD" w:rsidRPr="00DB21B2" w:rsidRDefault="007208FD" w:rsidP="00DB21B2">
            <w:pPr>
              <w:spacing w:after="0" w:line="240" w:lineRule="auto"/>
              <w:jc w:val="both"/>
              <w:rPr>
                <w:rFonts w:ascii="Times New Roman" w:hAnsi="Times New Roman"/>
              </w:rPr>
            </w:pPr>
            <w:r w:rsidRPr="00DB21B2">
              <w:rPr>
                <w:rFonts w:ascii="Times New Roman" w:hAnsi="Times New Roman"/>
              </w:rPr>
              <w:t xml:space="preserve">- организовывать и проводить мероприятия по защите работающих и населения от негативных воздействий чрезвычайных ситуаций; </w:t>
            </w:r>
          </w:p>
          <w:p w:rsidR="007208FD" w:rsidRPr="00DB21B2" w:rsidRDefault="007208FD" w:rsidP="00DB21B2">
            <w:pPr>
              <w:spacing w:after="0" w:line="240" w:lineRule="auto"/>
              <w:jc w:val="both"/>
              <w:rPr>
                <w:rFonts w:ascii="Times New Roman" w:hAnsi="Times New Roman"/>
              </w:rPr>
            </w:pPr>
            <w:r w:rsidRPr="00DB21B2">
              <w:rPr>
                <w:rFonts w:ascii="Times New Roman" w:hAnsi="Times New Roman"/>
              </w:rPr>
              <w:t xml:space="preserve">- проводить анализ опасных и вредных факторов в сфере профессиональной деятельности; </w:t>
            </w:r>
          </w:p>
          <w:p w:rsidR="007208FD" w:rsidRPr="00DB21B2" w:rsidRDefault="007208FD" w:rsidP="00DB21B2">
            <w:pPr>
              <w:spacing w:after="0" w:line="240" w:lineRule="auto"/>
              <w:rPr>
                <w:rFonts w:ascii="Times New Roman" w:hAnsi="Times New Roman"/>
              </w:rPr>
            </w:pPr>
            <w:r w:rsidRPr="00DB21B2">
              <w:rPr>
                <w:rFonts w:ascii="Times New Roman" w:hAnsi="Times New Roman"/>
              </w:rPr>
              <w:t xml:space="preserve">- соблюдать требования по безопасному ведению технологического процесса; </w:t>
            </w:r>
          </w:p>
          <w:p w:rsidR="007208FD" w:rsidRPr="00DB21B2" w:rsidRDefault="007208FD" w:rsidP="00DB21B2">
            <w:pPr>
              <w:spacing w:after="0" w:line="240" w:lineRule="auto"/>
              <w:rPr>
                <w:rFonts w:ascii="Times New Roman" w:hAnsi="Times New Roman"/>
              </w:rPr>
            </w:pPr>
            <w:r w:rsidRPr="00DB21B2">
              <w:rPr>
                <w:rFonts w:ascii="Times New Roman" w:hAnsi="Times New Roman"/>
              </w:rPr>
              <w:t>- проводить экологический мониторинг объектов производства и окружающей среды;</w:t>
            </w:r>
          </w:p>
          <w:p w:rsidR="007208FD" w:rsidRPr="00DB21B2" w:rsidRDefault="007208FD" w:rsidP="00DB21B2">
            <w:pPr>
              <w:spacing w:after="0" w:line="240" w:lineRule="auto"/>
              <w:rPr>
                <w:rFonts w:ascii="Times New Roman" w:hAnsi="Times New Roman"/>
              </w:rPr>
            </w:pPr>
            <w:r w:rsidRPr="00DB21B2">
              <w:rPr>
                <w:rFonts w:ascii="Times New Roman" w:hAnsi="Times New Roman"/>
              </w:rPr>
              <w:t>- визуально определять пригодность СИЗ к использованию.</w:t>
            </w:r>
          </w:p>
          <w:p w:rsidR="007208FD" w:rsidRPr="00DB21B2" w:rsidRDefault="007208FD" w:rsidP="00DB21B2">
            <w:pPr>
              <w:spacing w:after="0" w:line="240" w:lineRule="auto"/>
              <w:jc w:val="center"/>
              <w:rPr>
                <w:rFonts w:ascii="Times New Roman" w:hAnsi="Times New Roman"/>
                <w:b/>
              </w:rPr>
            </w:pPr>
          </w:p>
        </w:tc>
        <w:tc>
          <w:tcPr>
            <w:tcW w:w="4394" w:type="dxa"/>
            <w:tcBorders>
              <w:top w:val="single" w:sz="4" w:space="0" w:color="auto"/>
              <w:left w:val="single" w:sz="4" w:space="0" w:color="auto"/>
              <w:bottom w:val="single" w:sz="4" w:space="0" w:color="auto"/>
              <w:right w:val="single" w:sz="4" w:space="0" w:color="auto"/>
            </w:tcBorders>
          </w:tcPr>
          <w:p w:rsidR="007208FD" w:rsidRPr="00DB21B2" w:rsidRDefault="007208FD" w:rsidP="00DB21B2">
            <w:pPr>
              <w:spacing w:after="0" w:line="240" w:lineRule="auto"/>
              <w:jc w:val="both"/>
              <w:rPr>
                <w:rFonts w:ascii="Times New Roman" w:hAnsi="Times New Roman"/>
              </w:rPr>
            </w:pPr>
            <w:r w:rsidRPr="00DB21B2">
              <w:rPr>
                <w:rFonts w:ascii="Times New Roman" w:hAnsi="Times New Roman"/>
              </w:rPr>
              <w:t xml:space="preserve">- действие токсичных веществ на организм человека; меры предупреждения пожаров и взрывов; Категорирование производств по </w:t>
            </w:r>
            <w:proofErr w:type="spellStart"/>
            <w:r w:rsidRPr="00DB21B2">
              <w:rPr>
                <w:rFonts w:ascii="Times New Roman" w:hAnsi="Times New Roman"/>
              </w:rPr>
              <w:t>взрыво</w:t>
            </w:r>
            <w:proofErr w:type="spellEnd"/>
            <w:r w:rsidRPr="00DB21B2">
              <w:rPr>
                <w:rFonts w:ascii="Times New Roman" w:hAnsi="Times New Roman"/>
              </w:rPr>
              <w:t xml:space="preserve">- и </w:t>
            </w:r>
            <w:proofErr w:type="spellStart"/>
            <w:r w:rsidRPr="00DB21B2">
              <w:rPr>
                <w:rFonts w:ascii="Times New Roman" w:hAnsi="Times New Roman"/>
              </w:rPr>
              <w:t>пожаро</w:t>
            </w:r>
            <w:proofErr w:type="spellEnd"/>
            <w:r w:rsidRPr="00DB21B2">
              <w:rPr>
                <w:rFonts w:ascii="Times New Roman" w:hAnsi="Times New Roman"/>
              </w:rPr>
              <w:t xml:space="preserve">-опасности; </w:t>
            </w:r>
          </w:p>
          <w:p w:rsidR="007208FD" w:rsidRPr="00DB21B2" w:rsidRDefault="007208FD" w:rsidP="00DB21B2">
            <w:pPr>
              <w:spacing w:after="0" w:line="240" w:lineRule="auto"/>
              <w:jc w:val="both"/>
              <w:rPr>
                <w:rFonts w:ascii="Times New Roman" w:hAnsi="Times New Roman"/>
              </w:rPr>
            </w:pPr>
            <w:r w:rsidRPr="00DB21B2">
              <w:rPr>
                <w:rFonts w:ascii="Times New Roman" w:hAnsi="Times New Roman"/>
              </w:rPr>
              <w:t xml:space="preserve">- основные причины возникновения пожаров и взрывов; </w:t>
            </w:r>
          </w:p>
          <w:p w:rsidR="007208FD" w:rsidRPr="00DB21B2" w:rsidRDefault="007208FD" w:rsidP="00DB21B2">
            <w:pPr>
              <w:spacing w:after="0" w:line="240" w:lineRule="auto"/>
              <w:jc w:val="both"/>
              <w:rPr>
                <w:rFonts w:ascii="Times New Roman" w:hAnsi="Times New Roman"/>
              </w:rPr>
            </w:pPr>
            <w:r w:rsidRPr="00DB21B2">
              <w:rPr>
                <w:rFonts w:ascii="Times New Roman" w:hAnsi="Times New Roman"/>
              </w:rPr>
              <w:t xml:space="preserve">- особенности обеспечения безопасных условий труда в сфере профессиональной деятельности, правовые, нормативные и организационные основы охраны труда в организации; </w:t>
            </w:r>
          </w:p>
          <w:p w:rsidR="007208FD" w:rsidRPr="00DB21B2" w:rsidRDefault="007208FD" w:rsidP="00DB21B2">
            <w:pPr>
              <w:spacing w:after="0" w:line="240" w:lineRule="auto"/>
              <w:jc w:val="both"/>
              <w:rPr>
                <w:rFonts w:ascii="Times New Roman" w:hAnsi="Times New Roman"/>
              </w:rPr>
            </w:pPr>
            <w:r w:rsidRPr="00DB21B2">
              <w:rPr>
                <w:rFonts w:ascii="Times New Roman" w:hAnsi="Times New Roman"/>
              </w:rPr>
              <w:t xml:space="preserve">- правила и нормы охраны труда, личной и производственной санитарии и пожарной защиты; </w:t>
            </w:r>
          </w:p>
          <w:p w:rsidR="007208FD" w:rsidRPr="00DB21B2" w:rsidRDefault="007208FD" w:rsidP="00DB21B2">
            <w:pPr>
              <w:spacing w:after="0" w:line="240" w:lineRule="auto"/>
              <w:jc w:val="both"/>
              <w:rPr>
                <w:rFonts w:ascii="Times New Roman" w:hAnsi="Times New Roman"/>
              </w:rPr>
            </w:pPr>
            <w:r w:rsidRPr="00DB21B2">
              <w:rPr>
                <w:rFonts w:ascii="Times New Roman" w:hAnsi="Times New Roman"/>
              </w:rPr>
              <w:t xml:space="preserve">- правила безопасной эксплуатации механического оборудования; </w:t>
            </w:r>
          </w:p>
          <w:p w:rsidR="007208FD" w:rsidRPr="00DB21B2" w:rsidRDefault="007208FD" w:rsidP="00DB21B2">
            <w:pPr>
              <w:spacing w:after="0" w:line="240" w:lineRule="auto"/>
              <w:jc w:val="both"/>
              <w:rPr>
                <w:rFonts w:ascii="Times New Roman" w:hAnsi="Times New Roman"/>
              </w:rPr>
            </w:pPr>
            <w:r w:rsidRPr="00DB21B2">
              <w:rPr>
                <w:rFonts w:ascii="Times New Roman" w:hAnsi="Times New Roman"/>
              </w:rPr>
              <w:t xml:space="preserve">- профилактические мероприятия по охране окружающей среды, технике безопасности и производственной санитарии; </w:t>
            </w:r>
          </w:p>
          <w:p w:rsidR="007208FD" w:rsidRPr="00DB21B2" w:rsidRDefault="007208FD" w:rsidP="00DB21B2">
            <w:pPr>
              <w:spacing w:after="0" w:line="240" w:lineRule="auto"/>
              <w:jc w:val="both"/>
              <w:rPr>
                <w:rFonts w:ascii="Times New Roman" w:hAnsi="Times New Roman"/>
              </w:rPr>
            </w:pPr>
            <w:r w:rsidRPr="00DB21B2">
              <w:rPr>
                <w:rFonts w:ascii="Times New Roman" w:hAnsi="Times New Roman"/>
              </w:rPr>
              <w:t xml:space="preserve">- предельно допустимые концентрации (далее - ПДК) вредных веществ и индивидуальные средства защиты; </w:t>
            </w:r>
          </w:p>
          <w:p w:rsidR="007208FD" w:rsidRPr="00DB21B2" w:rsidRDefault="007208FD" w:rsidP="00DB21B2">
            <w:pPr>
              <w:spacing w:after="0" w:line="240" w:lineRule="auto"/>
              <w:jc w:val="both"/>
              <w:rPr>
                <w:rFonts w:ascii="Times New Roman" w:hAnsi="Times New Roman"/>
              </w:rPr>
            </w:pPr>
            <w:r w:rsidRPr="00DB21B2">
              <w:rPr>
                <w:rFonts w:ascii="Times New Roman" w:hAnsi="Times New Roman"/>
              </w:rPr>
              <w:t xml:space="preserve">- принципы прогнозирования развития событий и оценки последствий при техногенных чрезвычайных ситуациях и стихийных явлениях; </w:t>
            </w:r>
          </w:p>
          <w:p w:rsidR="007208FD" w:rsidRPr="00DB21B2" w:rsidRDefault="007208FD" w:rsidP="00DB21B2">
            <w:pPr>
              <w:spacing w:after="0" w:line="240" w:lineRule="auto"/>
              <w:jc w:val="both"/>
              <w:rPr>
                <w:rFonts w:ascii="Times New Roman" w:hAnsi="Times New Roman"/>
              </w:rPr>
            </w:pPr>
            <w:r w:rsidRPr="00DB21B2">
              <w:rPr>
                <w:rFonts w:ascii="Times New Roman" w:hAnsi="Times New Roman"/>
              </w:rPr>
              <w:lastRenderedPageBreak/>
              <w:t>- систему мер по безопасной эксплуатации опасных производственных объектов и снижению вредного воздействия на окружающую среду;</w:t>
            </w:r>
          </w:p>
          <w:p w:rsidR="007208FD" w:rsidRPr="00DB21B2" w:rsidRDefault="007208FD" w:rsidP="00DB21B2">
            <w:pPr>
              <w:spacing w:after="0" w:line="240" w:lineRule="auto"/>
              <w:jc w:val="both"/>
              <w:rPr>
                <w:rFonts w:ascii="Times New Roman" w:hAnsi="Times New Roman"/>
                <w:b/>
              </w:rPr>
            </w:pPr>
            <w:r w:rsidRPr="00DB21B2">
              <w:rPr>
                <w:rFonts w:ascii="Times New Roman" w:hAnsi="Times New Roman"/>
              </w:rPr>
              <w:t>- средства и методы повышения безопасности технических средств и технологических процессов.</w:t>
            </w:r>
          </w:p>
          <w:p w:rsidR="007208FD" w:rsidRPr="00DB21B2" w:rsidRDefault="007208FD" w:rsidP="00DB21B2">
            <w:pPr>
              <w:spacing w:after="0" w:line="240" w:lineRule="auto"/>
              <w:jc w:val="center"/>
              <w:rPr>
                <w:rFonts w:ascii="Times New Roman" w:hAnsi="Times New Roman"/>
                <w:b/>
              </w:rPr>
            </w:pPr>
          </w:p>
        </w:tc>
      </w:tr>
    </w:tbl>
    <w:p w:rsidR="007208FD" w:rsidRDefault="007208FD" w:rsidP="007208FD">
      <w:pPr>
        <w:spacing w:after="0" w:line="240" w:lineRule="auto"/>
        <w:ind w:firstLine="709"/>
        <w:jc w:val="both"/>
        <w:rPr>
          <w:rFonts w:ascii="Times New Roman" w:hAnsi="Times New Roman"/>
          <w:i/>
          <w:sz w:val="24"/>
          <w:szCs w:val="24"/>
        </w:rPr>
      </w:pPr>
    </w:p>
    <w:p w:rsidR="00C1388B" w:rsidRPr="00C1388B" w:rsidRDefault="00C1388B" w:rsidP="00C1388B">
      <w:pPr>
        <w:widowControl w:val="0"/>
        <w:suppressAutoHyphens/>
        <w:spacing w:after="0" w:line="240" w:lineRule="auto"/>
        <w:jc w:val="both"/>
        <w:rPr>
          <w:rFonts w:ascii="Times New Roman" w:hAnsi="Times New Roman" w:cs="Times New Roman"/>
          <w:bCs/>
          <w:sz w:val="24"/>
          <w:szCs w:val="24"/>
        </w:rPr>
      </w:pPr>
      <w:r w:rsidRPr="00C1388B">
        <w:rPr>
          <w:rFonts w:ascii="Times New Roman" w:hAnsi="Times New Roman" w:cs="Times New Roman"/>
          <w:b/>
          <w:bCs/>
          <w:sz w:val="24"/>
          <w:szCs w:val="24"/>
        </w:rPr>
        <w:t xml:space="preserve">Личностные результаты. </w:t>
      </w:r>
      <w:r w:rsidRPr="00C1388B">
        <w:rPr>
          <w:rFonts w:ascii="Times New Roman" w:hAnsi="Times New Roman" w:cs="Times New Roman"/>
          <w:bCs/>
          <w:sz w:val="24"/>
          <w:szCs w:val="24"/>
        </w:rPr>
        <w:t>У выпускника, освоившего образовательную программу, должны быть сформированы личностные результаты реализации программы воспитания (далее – ЛР) в соответствии с Рабочей программой воспитания, входящей в состав настоящей образовательной программы</w:t>
      </w:r>
    </w:p>
    <w:p w:rsidR="00C1388B" w:rsidRPr="00C1388B" w:rsidRDefault="00C1388B" w:rsidP="00C1388B">
      <w:pPr>
        <w:widowControl w:val="0"/>
        <w:suppressAutoHyphens/>
        <w:spacing w:after="0" w:line="240" w:lineRule="auto"/>
        <w:jc w:val="both"/>
        <w:rPr>
          <w:rFonts w:ascii="Times New Roman" w:hAnsi="Times New Roman" w:cs="Times New Roman"/>
          <w:bCs/>
          <w:sz w:val="24"/>
          <w:szCs w:val="24"/>
        </w:rPr>
      </w:pP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4"/>
        <w:gridCol w:w="1276"/>
      </w:tblGrid>
      <w:tr w:rsidR="000D5885" w:rsidRPr="000D5885" w:rsidTr="000D5885">
        <w:tc>
          <w:tcPr>
            <w:tcW w:w="10490" w:type="dxa"/>
            <w:gridSpan w:val="2"/>
            <w:vAlign w:val="center"/>
          </w:tcPr>
          <w:p w:rsidR="000D5885" w:rsidRPr="000D5885" w:rsidRDefault="000D5885" w:rsidP="007D7225">
            <w:pPr>
              <w:spacing w:after="0" w:line="240" w:lineRule="auto"/>
              <w:ind w:firstLine="33"/>
              <w:jc w:val="center"/>
              <w:rPr>
                <w:rFonts w:ascii="Times New Roman" w:hAnsi="Times New Roman" w:cs="Times New Roman"/>
                <w:b/>
                <w:bCs/>
                <w:sz w:val="24"/>
                <w:szCs w:val="24"/>
              </w:rPr>
            </w:pPr>
            <w:r w:rsidRPr="000D5885">
              <w:rPr>
                <w:rFonts w:ascii="Times New Roman" w:hAnsi="Times New Roman" w:cs="Times New Roman"/>
                <w:b/>
                <w:bCs/>
                <w:sz w:val="24"/>
                <w:szCs w:val="24"/>
              </w:rPr>
              <w:t>Личностные результаты реализации программы воспитания</w:t>
            </w:r>
            <w:r w:rsidRPr="000D5885">
              <w:rPr>
                <w:rFonts w:ascii="Times New Roman" w:hAnsi="Times New Roman" w:cs="Times New Roman"/>
                <w:b/>
                <w:bCs/>
                <w:sz w:val="24"/>
                <w:szCs w:val="24"/>
              </w:rPr>
              <w:br/>
              <w:t xml:space="preserve"> (дескрипторы)</w:t>
            </w:r>
          </w:p>
        </w:tc>
      </w:tr>
      <w:tr w:rsidR="000D5885" w:rsidRPr="000D5885" w:rsidTr="000D5885">
        <w:tc>
          <w:tcPr>
            <w:tcW w:w="9214" w:type="dxa"/>
            <w:tcBorders>
              <w:top w:val="single" w:sz="4" w:space="0" w:color="auto"/>
              <w:left w:val="single" w:sz="4" w:space="0" w:color="auto"/>
              <w:bottom w:val="single" w:sz="4" w:space="0" w:color="auto"/>
              <w:right w:val="single" w:sz="4" w:space="0" w:color="auto"/>
            </w:tcBorders>
          </w:tcPr>
          <w:p w:rsidR="000D5885" w:rsidRPr="000D5885" w:rsidRDefault="000D5885" w:rsidP="007D7225">
            <w:pPr>
              <w:spacing w:after="0" w:line="240" w:lineRule="auto"/>
              <w:ind w:firstLine="33"/>
              <w:jc w:val="both"/>
              <w:rPr>
                <w:rFonts w:ascii="Times New Roman" w:hAnsi="Times New Roman" w:cs="Times New Roman"/>
                <w:sz w:val="24"/>
                <w:szCs w:val="24"/>
              </w:rPr>
            </w:pPr>
            <w:r w:rsidRPr="000D5885">
              <w:rPr>
                <w:rFonts w:ascii="Times New Roman" w:hAnsi="Times New Roman" w:cs="Times New Roman"/>
                <w:sz w:val="24"/>
                <w:szCs w:val="24"/>
              </w:rPr>
              <w:t xml:space="preserve">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w:t>
            </w:r>
          </w:p>
          <w:p w:rsidR="000D5885" w:rsidRPr="000D5885" w:rsidRDefault="000D5885" w:rsidP="007D7225">
            <w:pPr>
              <w:spacing w:after="0" w:line="240" w:lineRule="auto"/>
              <w:ind w:firstLine="33"/>
              <w:jc w:val="both"/>
              <w:rPr>
                <w:rFonts w:ascii="Times New Roman" w:hAnsi="Times New Roman" w:cs="Times New Roman"/>
                <w:b/>
                <w:bCs/>
                <w:sz w:val="24"/>
                <w:szCs w:val="24"/>
              </w:rPr>
            </w:pPr>
            <w:r w:rsidRPr="000D5885">
              <w:rPr>
                <w:rFonts w:ascii="Times New Roman" w:hAnsi="Times New Roman" w:cs="Times New Roman"/>
                <w:sz w:val="24"/>
                <w:szCs w:val="24"/>
              </w:rPr>
              <w:t>социально опасное поведение окружающих</w:t>
            </w:r>
          </w:p>
        </w:tc>
        <w:tc>
          <w:tcPr>
            <w:tcW w:w="1276" w:type="dxa"/>
            <w:tcBorders>
              <w:top w:val="single" w:sz="4" w:space="0" w:color="auto"/>
              <w:left w:val="single" w:sz="4" w:space="0" w:color="auto"/>
              <w:bottom w:val="single" w:sz="4" w:space="0" w:color="auto"/>
              <w:right w:val="single" w:sz="4" w:space="0" w:color="auto"/>
            </w:tcBorders>
            <w:vAlign w:val="center"/>
          </w:tcPr>
          <w:p w:rsidR="000D5885" w:rsidRPr="000D5885" w:rsidRDefault="000D5885" w:rsidP="007D7225">
            <w:pPr>
              <w:spacing w:after="0" w:line="240" w:lineRule="auto"/>
              <w:ind w:firstLine="33"/>
              <w:jc w:val="center"/>
              <w:rPr>
                <w:rFonts w:ascii="Times New Roman" w:hAnsi="Times New Roman" w:cs="Times New Roman"/>
                <w:b/>
                <w:bCs/>
                <w:sz w:val="24"/>
                <w:szCs w:val="24"/>
              </w:rPr>
            </w:pPr>
            <w:r w:rsidRPr="000D5885">
              <w:rPr>
                <w:rFonts w:ascii="Times New Roman" w:hAnsi="Times New Roman" w:cs="Times New Roman"/>
                <w:b/>
                <w:bCs/>
                <w:sz w:val="24"/>
                <w:szCs w:val="24"/>
              </w:rPr>
              <w:t>ЛР 3</w:t>
            </w:r>
          </w:p>
        </w:tc>
      </w:tr>
      <w:tr w:rsidR="000D5885" w:rsidRPr="000D5885" w:rsidTr="000D5885">
        <w:tc>
          <w:tcPr>
            <w:tcW w:w="9214" w:type="dxa"/>
            <w:tcBorders>
              <w:top w:val="single" w:sz="4" w:space="0" w:color="auto"/>
              <w:left w:val="single" w:sz="4" w:space="0" w:color="auto"/>
              <w:bottom w:val="single" w:sz="4" w:space="0" w:color="auto"/>
              <w:right w:val="single" w:sz="4" w:space="0" w:color="auto"/>
            </w:tcBorders>
          </w:tcPr>
          <w:p w:rsidR="000D5885" w:rsidRPr="000D5885" w:rsidRDefault="000D5885" w:rsidP="007D7225">
            <w:pPr>
              <w:spacing w:after="0" w:line="240" w:lineRule="auto"/>
              <w:ind w:firstLine="33"/>
              <w:jc w:val="both"/>
              <w:rPr>
                <w:rFonts w:ascii="Times New Roman" w:hAnsi="Times New Roman" w:cs="Times New Roman"/>
                <w:b/>
                <w:bCs/>
                <w:sz w:val="24"/>
                <w:szCs w:val="24"/>
              </w:rPr>
            </w:pPr>
            <w:r w:rsidRPr="000D5885">
              <w:rPr>
                <w:rFonts w:ascii="Times New Roman" w:hAnsi="Times New Roman" w:cs="Times New Roman"/>
                <w:sz w:val="24"/>
                <w:szCs w:val="24"/>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276" w:type="dxa"/>
            <w:tcBorders>
              <w:top w:val="single" w:sz="4" w:space="0" w:color="auto"/>
              <w:left w:val="single" w:sz="4" w:space="0" w:color="auto"/>
              <w:bottom w:val="single" w:sz="4" w:space="0" w:color="auto"/>
              <w:right w:val="single" w:sz="4" w:space="0" w:color="auto"/>
            </w:tcBorders>
            <w:vAlign w:val="center"/>
          </w:tcPr>
          <w:p w:rsidR="000D5885" w:rsidRPr="000D5885" w:rsidRDefault="000D5885" w:rsidP="007D7225">
            <w:pPr>
              <w:spacing w:after="0" w:line="240" w:lineRule="auto"/>
              <w:ind w:firstLine="33"/>
              <w:jc w:val="center"/>
              <w:rPr>
                <w:rFonts w:ascii="Times New Roman" w:hAnsi="Times New Roman" w:cs="Times New Roman"/>
                <w:b/>
                <w:bCs/>
                <w:sz w:val="24"/>
                <w:szCs w:val="24"/>
              </w:rPr>
            </w:pPr>
            <w:r w:rsidRPr="000D5885">
              <w:rPr>
                <w:rFonts w:ascii="Times New Roman" w:hAnsi="Times New Roman" w:cs="Times New Roman"/>
                <w:b/>
                <w:bCs/>
                <w:sz w:val="24"/>
                <w:szCs w:val="24"/>
              </w:rPr>
              <w:t>ЛР 4</w:t>
            </w:r>
          </w:p>
        </w:tc>
      </w:tr>
      <w:tr w:rsidR="000D5885" w:rsidRPr="000D5885" w:rsidTr="000D5885">
        <w:tc>
          <w:tcPr>
            <w:tcW w:w="9214" w:type="dxa"/>
            <w:tcBorders>
              <w:top w:val="single" w:sz="4" w:space="0" w:color="auto"/>
              <w:left w:val="single" w:sz="4" w:space="0" w:color="auto"/>
              <w:bottom w:val="single" w:sz="4" w:space="0" w:color="auto"/>
              <w:right w:val="single" w:sz="4" w:space="0" w:color="auto"/>
            </w:tcBorders>
          </w:tcPr>
          <w:p w:rsidR="000D5885" w:rsidRPr="000D5885" w:rsidRDefault="000D5885" w:rsidP="007D7225">
            <w:pPr>
              <w:spacing w:after="0" w:line="240" w:lineRule="auto"/>
              <w:ind w:firstLine="33"/>
              <w:jc w:val="both"/>
              <w:rPr>
                <w:rFonts w:ascii="Times New Roman" w:hAnsi="Times New Roman" w:cs="Times New Roman"/>
                <w:b/>
                <w:bCs/>
                <w:sz w:val="24"/>
                <w:szCs w:val="24"/>
              </w:rPr>
            </w:pPr>
            <w:r w:rsidRPr="000D5885">
              <w:rPr>
                <w:rFonts w:ascii="Times New Roman" w:hAnsi="Times New Roman" w:cs="Times New Roman"/>
                <w:sz w:val="24"/>
                <w:szCs w:val="24"/>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1276" w:type="dxa"/>
            <w:tcBorders>
              <w:top w:val="single" w:sz="4" w:space="0" w:color="auto"/>
              <w:left w:val="single" w:sz="4" w:space="0" w:color="auto"/>
              <w:bottom w:val="single" w:sz="4" w:space="0" w:color="auto"/>
              <w:right w:val="single" w:sz="4" w:space="0" w:color="auto"/>
            </w:tcBorders>
            <w:vAlign w:val="center"/>
          </w:tcPr>
          <w:p w:rsidR="000D5885" w:rsidRPr="000D5885" w:rsidRDefault="000D5885" w:rsidP="007D7225">
            <w:pPr>
              <w:spacing w:after="0" w:line="240" w:lineRule="auto"/>
              <w:ind w:firstLine="33"/>
              <w:jc w:val="center"/>
              <w:rPr>
                <w:rFonts w:ascii="Times New Roman" w:hAnsi="Times New Roman" w:cs="Times New Roman"/>
                <w:b/>
                <w:bCs/>
                <w:sz w:val="24"/>
                <w:szCs w:val="24"/>
              </w:rPr>
            </w:pPr>
            <w:r w:rsidRPr="000D5885">
              <w:rPr>
                <w:rFonts w:ascii="Times New Roman" w:hAnsi="Times New Roman" w:cs="Times New Roman"/>
                <w:b/>
                <w:bCs/>
                <w:sz w:val="24"/>
                <w:szCs w:val="24"/>
              </w:rPr>
              <w:t>ЛР 7</w:t>
            </w:r>
          </w:p>
        </w:tc>
      </w:tr>
      <w:tr w:rsidR="000D5885" w:rsidRPr="000D5885" w:rsidTr="000D5885">
        <w:tc>
          <w:tcPr>
            <w:tcW w:w="9214" w:type="dxa"/>
            <w:tcBorders>
              <w:top w:val="single" w:sz="4" w:space="0" w:color="auto"/>
              <w:left w:val="single" w:sz="4" w:space="0" w:color="auto"/>
              <w:bottom w:val="single" w:sz="4" w:space="0" w:color="auto"/>
              <w:right w:val="single" w:sz="4" w:space="0" w:color="auto"/>
            </w:tcBorders>
          </w:tcPr>
          <w:p w:rsidR="000D5885" w:rsidRPr="000D5885" w:rsidRDefault="000D5885" w:rsidP="007D7225">
            <w:pPr>
              <w:spacing w:after="0" w:line="240" w:lineRule="auto"/>
              <w:jc w:val="both"/>
              <w:rPr>
                <w:rFonts w:ascii="Times New Roman" w:hAnsi="Times New Roman" w:cs="Times New Roman"/>
                <w:b/>
                <w:bCs/>
                <w:sz w:val="24"/>
                <w:szCs w:val="24"/>
              </w:rPr>
            </w:pPr>
            <w:r w:rsidRPr="000D5885">
              <w:rPr>
                <w:rFonts w:ascii="Times New Roman" w:hAnsi="Times New Roman" w:cs="Times New Roman"/>
                <w:sz w:val="24"/>
                <w:szCs w:val="24"/>
              </w:rPr>
              <w:t>Заботящийся о защите окружающей среды, собственной и чужой безопасности, в том числе цифровой</w:t>
            </w:r>
          </w:p>
        </w:tc>
        <w:tc>
          <w:tcPr>
            <w:tcW w:w="1276" w:type="dxa"/>
            <w:tcBorders>
              <w:top w:val="single" w:sz="4" w:space="0" w:color="auto"/>
              <w:left w:val="single" w:sz="4" w:space="0" w:color="auto"/>
              <w:bottom w:val="single" w:sz="4" w:space="0" w:color="auto"/>
              <w:right w:val="single" w:sz="4" w:space="0" w:color="auto"/>
            </w:tcBorders>
            <w:vAlign w:val="center"/>
          </w:tcPr>
          <w:p w:rsidR="000D5885" w:rsidRPr="000D5885" w:rsidRDefault="000D5885" w:rsidP="007D7225">
            <w:pPr>
              <w:spacing w:after="0" w:line="240" w:lineRule="auto"/>
              <w:ind w:firstLine="33"/>
              <w:jc w:val="center"/>
              <w:rPr>
                <w:rFonts w:ascii="Times New Roman" w:hAnsi="Times New Roman" w:cs="Times New Roman"/>
                <w:b/>
                <w:bCs/>
                <w:sz w:val="24"/>
                <w:szCs w:val="24"/>
              </w:rPr>
            </w:pPr>
            <w:r w:rsidRPr="000D5885">
              <w:rPr>
                <w:rFonts w:ascii="Times New Roman" w:hAnsi="Times New Roman" w:cs="Times New Roman"/>
                <w:b/>
                <w:bCs/>
                <w:sz w:val="24"/>
                <w:szCs w:val="24"/>
              </w:rPr>
              <w:t>ЛР 10</w:t>
            </w:r>
          </w:p>
        </w:tc>
      </w:tr>
      <w:tr w:rsidR="000D5885" w:rsidRPr="000D5885" w:rsidTr="000D5885">
        <w:tc>
          <w:tcPr>
            <w:tcW w:w="10490" w:type="dxa"/>
            <w:gridSpan w:val="2"/>
            <w:tcBorders>
              <w:top w:val="single" w:sz="4" w:space="0" w:color="auto"/>
              <w:left w:val="single" w:sz="4" w:space="0" w:color="auto"/>
              <w:bottom w:val="single" w:sz="4" w:space="0" w:color="auto"/>
              <w:right w:val="single" w:sz="4" w:space="0" w:color="auto"/>
            </w:tcBorders>
          </w:tcPr>
          <w:p w:rsidR="000D5885" w:rsidRPr="000D5885" w:rsidRDefault="000D5885" w:rsidP="007D7225">
            <w:pPr>
              <w:spacing w:after="0" w:line="240" w:lineRule="auto"/>
              <w:ind w:firstLine="33"/>
              <w:jc w:val="center"/>
              <w:rPr>
                <w:rFonts w:ascii="Times New Roman" w:hAnsi="Times New Roman" w:cs="Times New Roman"/>
                <w:b/>
                <w:sz w:val="24"/>
                <w:szCs w:val="24"/>
              </w:rPr>
            </w:pPr>
            <w:r w:rsidRPr="000D5885">
              <w:rPr>
                <w:rFonts w:ascii="Times New Roman" w:hAnsi="Times New Roman" w:cs="Times New Roman"/>
                <w:b/>
                <w:sz w:val="24"/>
                <w:szCs w:val="24"/>
              </w:rPr>
              <w:t>Личностные результаты</w:t>
            </w:r>
          </w:p>
          <w:p w:rsidR="000D5885" w:rsidRPr="000D5885" w:rsidRDefault="000D5885" w:rsidP="007D7225">
            <w:pPr>
              <w:spacing w:after="0" w:line="240" w:lineRule="auto"/>
              <w:ind w:firstLine="33"/>
              <w:jc w:val="center"/>
              <w:rPr>
                <w:rFonts w:ascii="Times New Roman" w:hAnsi="Times New Roman" w:cs="Times New Roman"/>
                <w:b/>
                <w:sz w:val="24"/>
                <w:szCs w:val="24"/>
              </w:rPr>
            </w:pPr>
            <w:r w:rsidRPr="000D5885">
              <w:rPr>
                <w:rFonts w:ascii="Times New Roman" w:hAnsi="Times New Roman" w:cs="Times New Roman"/>
                <w:b/>
                <w:sz w:val="24"/>
                <w:szCs w:val="24"/>
              </w:rPr>
              <w:t xml:space="preserve">реализации программы воспитания, определенные отраслевыми </w:t>
            </w:r>
          </w:p>
          <w:p w:rsidR="000D5885" w:rsidRPr="000D5885" w:rsidRDefault="000D5885" w:rsidP="007D7225">
            <w:pPr>
              <w:spacing w:after="0" w:line="240" w:lineRule="auto"/>
              <w:ind w:firstLine="33"/>
              <w:jc w:val="center"/>
              <w:rPr>
                <w:rFonts w:ascii="Times New Roman" w:hAnsi="Times New Roman" w:cs="Times New Roman"/>
                <w:b/>
                <w:bCs/>
                <w:sz w:val="24"/>
                <w:szCs w:val="24"/>
              </w:rPr>
            </w:pPr>
            <w:r w:rsidRPr="000D5885">
              <w:rPr>
                <w:rFonts w:ascii="Times New Roman" w:hAnsi="Times New Roman" w:cs="Times New Roman"/>
                <w:b/>
                <w:sz w:val="24"/>
                <w:szCs w:val="24"/>
              </w:rPr>
              <w:t>требованиями к деловым качествам личности</w:t>
            </w:r>
          </w:p>
        </w:tc>
      </w:tr>
      <w:tr w:rsidR="000D5885" w:rsidRPr="000D5885" w:rsidTr="000D5885">
        <w:tc>
          <w:tcPr>
            <w:tcW w:w="9214" w:type="dxa"/>
            <w:tcBorders>
              <w:top w:val="single" w:sz="4" w:space="0" w:color="auto"/>
              <w:left w:val="single" w:sz="4" w:space="0" w:color="auto"/>
              <w:bottom w:val="single" w:sz="4" w:space="0" w:color="auto"/>
              <w:right w:val="single" w:sz="4" w:space="0" w:color="auto"/>
            </w:tcBorders>
          </w:tcPr>
          <w:p w:rsidR="000D5885" w:rsidRPr="000D5885" w:rsidRDefault="000D5885" w:rsidP="007D7225">
            <w:pPr>
              <w:spacing w:after="0" w:line="240" w:lineRule="auto"/>
              <w:rPr>
                <w:rFonts w:ascii="Times New Roman" w:hAnsi="Times New Roman" w:cs="Times New Roman"/>
                <w:bCs/>
                <w:sz w:val="24"/>
                <w:szCs w:val="24"/>
              </w:rPr>
            </w:pPr>
            <w:r w:rsidRPr="000D5885">
              <w:rPr>
                <w:rFonts w:ascii="Times New Roman" w:hAnsi="Times New Roman" w:cs="Times New Roman"/>
                <w:sz w:val="24"/>
                <w:szCs w:val="24"/>
              </w:rPr>
              <w:t>Содействующий поддержанию престижа своей профессии, отрасли и образовательной организации.</w:t>
            </w:r>
          </w:p>
        </w:tc>
        <w:tc>
          <w:tcPr>
            <w:tcW w:w="1276" w:type="dxa"/>
            <w:tcBorders>
              <w:top w:val="single" w:sz="4" w:space="0" w:color="auto"/>
              <w:left w:val="single" w:sz="4" w:space="0" w:color="auto"/>
              <w:bottom w:val="single" w:sz="4" w:space="0" w:color="auto"/>
              <w:right w:val="single" w:sz="4" w:space="0" w:color="auto"/>
            </w:tcBorders>
            <w:vAlign w:val="center"/>
          </w:tcPr>
          <w:p w:rsidR="000D5885" w:rsidRPr="000D5885" w:rsidRDefault="000D5885" w:rsidP="007D7225">
            <w:pPr>
              <w:spacing w:after="0" w:line="240" w:lineRule="auto"/>
              <w:ind w:firstLine="33"/>
              <w:jc w:val="center"/>
              <w:rPr>
                <w:rFonts w:ascii="Times New Roman" w:hAnsi="Times New Roman" w:cs="Times New Roman"/>
                <w:b/>
                <w:bCs/>
                <w:sz w:val="24"/>
                <w:szCs w:val="24"/>
              </w:rPr>
            </w:pPr>
            <w:r w:rsidRPr="000D5885">
              <w:rPr>
                <w:rFonts w:ascii="Times New Roman" w:hAnsi="Times New Roman" w:cs="Times New Roman"/>
                <w:b/>
                <w:bCs/>
                <w:sz w:val="24"/>
                <w:szCs w:val="24"/>
              </w:rPr>
              <w:t>ЛР 17</w:t>
            </w:r>
          </w:p>
        </w:tc>
      </w:tr>
      <w:tr w:rsidR="000D5885" w:rsidRPr="000D5885" w:rsidTr="000D5885">
        <w:tc>
          <w:tcPr>
            <w:tcW w:w="10490" w:type="dxa"/>
            <w:gridSpan w:val="2"/>
            <w:vAlign w:val="center"/>
          </w:tcPr>
          <w:p w:rsidR="000D5885" w:rsidRPr="000D5885" w:rsidRDefault="000D5885" w:rsidP="007D7225">
            <w:pPr>
              <w:spacing w:after="0" w:line="240" w:lineRule="auto"/>
              <w:ind w:firstLine="33"/>
              <w:jc w:val="center"/>
              <w:rPr>
                <w:rFonts w:ascii="Times New Roman" w:hAnsi="Times New Roman" w:cs="Times New Roman"/>
                <w:b/>
                <w:sz w:val="24"/>
                <w:szCs w:val="24"/>
              </w:rPr>
            </w:pPr>
            <w:r w:rsidRPr="000D5885">
              <w:rPr>
                <w:rFonts w:ascii="Times New Roman" w:hAnsi="Times New Roman" w:cs="Times New Roman"/>
                <w:b/>
                <w:sz w:val="24"/>
                <w:szCs w:val="24"/>
              </w:rPr>
              <w:t>Личностные результаты</w:t>
            </w:r>
          </w:p>
          <w:p w:rsidR="000D5885" w:rsidRPr="000D5885" w:rsidRDefault="000D5885" w:rsidP="007D7225">
            <w:pPr>
              <w:spacing w:after="0" w:line="240" w:lineRule="auto"/>
              <w:ind w:firstLine="33"/>
              <w:jc w:val="center"/>
              <w:rPr>
                <w:rFonts w:ascii="Times New Roman" w:hAnsi="Times New Roman" w:cs="Times New Roman"/>
                <w:b/>
                <w:sz w:val="24"/>
                <w:szCs w:val="24"/>
              </w:rPr>
            </w:pPr>
            <w:r w:rsidRPr="000D5885">
              <w:rPr>
                <w:rFonts w:ascii="Times New Roman" w:hAnsi="Times New Roman" w:cs="Times New Roman"/>
                <w:b/>
                <w:sz w:val="24"/>
                <w:szCs w:val="24"/>
              </w:rPr>
              <w:t xml:space="preserve">реализации программы воспитания, определенные </w:t>
            </w:r>
          </w:p>
          <w:p w:rsidR="000D5885" w:rsidRPr="000D5885" w:rsidRDefault="000D5885" w:rsidP="007D7225">
            <w:pPr>
              <w:spacing w:after="0" w:line="240" w:lineRule="auto"/>
              <w:ind w:firstLine="33"/>
              <w:jc w:val="center"/>
              <w:rPr>
                <w:rFonts w:ascii="Times New Roman" w:hAnsi="Times New Roman" w:cs="Times New Roman"/>
                <w:b/>
                <w:bCs/>
                <w:sz w:val="24"/>
                <w:szCs w:val="24"/>
              </w:rPr>
            </w:pPr>
            <w:r w:rsidRPr="000D5885">
              <w:rPr>
                <w:rFonts w:ascii="Times New Roman" w:hAnsi="Times New Roman" w:cs="Times New Roman"/>
                <w:b/>
                <w:sz w:val="24"/>
                <w:szCs w:val="24"/>
              </w:rPr>
              <w:t>субъектом Российской Федерации</w:t>
            </w:r>
            <w:r w:rsidRPr="000D5885">
              <w:rPr>
                <w:rFonts w:ascii="Times New Roman" w:hAnsi="Times New Roman" w:cs="Times New Roman"/>
                <w:sz w:val="24"/>
                <w:szCs w:val="24"/>
              </w:rPr>
              <w:t xml:space="preserve"> </w:t>
            </w:r>
          </w:p>
        </w:tc>
      </w:tr>
      <w:tr w:rsidR="000D5885" w:rsidRPr="000D5885" w:rsidTr="000D5885">
        <w:tc>
          <w:tcPr>
            <w:tcW w:w="9214" w:type="dxa"/>
          </w:tcPr>
          <w:p w:rsidR="000D5885" w:rsidRPr="000D5885" w:rsidRDefault="000D5885" w:rsidP="007D7225">
            <w:pPr>
              <w:pStyle w:val="Default"/>
              <w:rPr>
                <w:color w:val="auto"/>
              </w:rPr>
            </w:pPr>
            <w:r w:rsidRPr="000D5885">
              <w:rPr>
                <w:color w:val="auto"/>
              </w:rPr>
              <w:t>Осознающий значимость ведения ЗОЖ для достижения собственных и общественно-значимых целей</w:t>
            </w:r>
          </w:p>
        </w:tc>
        <w:tc>
          <w:tcPr>
            <w:tcW w:w="1276" w:type="dxa"/>
            <w:vAlign w:val="center"/>
          </w:tcPr>
          <w:p w:rsidR="000D5885" w:rsidRPr="000D5885" w:rsidRDefault="000D5885" w:rsidP="007362B2">
            <w:pPr>
              <w:ind w:firstLine="33"/>
              <w:jc w:val="center"/>
              <w:rPr>
                <w:rFonts w:ascii="Times New Roman" w:hAnsi="Times New Roman" w:cs="Times New Roman"/>
                <w:b/>
                <w:bCs/>
                <w:sz w:val="24"/>
                <w:szCs w:val="24"/>
              </w:rPr>
            </w:pPr>
            <w:r w:rsidRPr="000D5885">
              <w:rPr>
                <w:rFonts w:ascii="Times New Roman" w:hAnsi="Times New Roman" w:cs="Times New Roman"/>
                <w:b/>
                <w:bCs/>
                <w:sz w:val="24"/>
                <w:szCs w:val="24"/>
              </w:rPr>
              <w:t>ЛР 25</w:t>
            </w:r>
          </w:p>
        </w:tc>
      </w:tr>
      <w:tr w:rsidR="000D5885" w:rsidRPr="000D5885" w:rsidTr="000D5885">
        <w:tc>
          <w:tcPr>
            <w:tcW w:w="9214" w:type="dxa"/>
          </w:tcPr>
          <w:p w:rsidR="000D5885" w:rsidRPr="000D5885" w:rsidRDefault="000D5885" w:rsidP="007D7225">
            <w:pPr>
              <w:spacing w:after="0" w:line="240" w:lineRule="auto"/>
              <w:ind w:firstLine="33"/>
              <w:rPr>
                <w:rFonts w:ascii="Times New Roman" w:hAnsi="Times New Roman" w:cs="Times New Roman"/>
                <w:sz w:val="24"/>
                <w:szCs w:val="24"/>
              </w:rPr>
            </w:pPr>
            <w:r w:rsidRPr="000D5885">
              <w:rPr>
                <w:rFonts w:ascii="Times New Roman" w:hAnsi="Times New Roman" w:cs="Times New Roman"/>
                <w:sz w:val="24"/>
                <w:szCs w:val="24"/>
              </w:rPr>
              <w:t xml:space="preserve">Способный к сознательному восприятию экосистемы и </w:t>
            </w:r>
          </w:p>
          <w:p w:rsidR="000D5885" w:rsidRPr="000D5885" w:rsidRDefault="000D5885" w:rsidP="007D7225">
            <w:pPr>
              <w:spacing w:after="0" w:line="240" w:lineRule="auto"/>
              <w:ind w:firstLine="33"/>
              <w:rPr>
                <w:rFonts w:ascii="Times New Roman" w:hAnsi="Times New Roman" w:cs="Times New Roman"/>
                <w:i/>
                <w:sz w:val="24"/>
                <w:szCs w:val="24"/>
              </w:rPr>
            </w:pPr>
            <w:r w:rsidRPr="000D5885">
              <w:rPr>
                <w:rFonts w:ascii="Times New Roman" w:hAnsi="Times New Roman" w:cs="Times New Roman"/>
                <w:sz w:val="24"/>
                <w:szCs w:val="24"/>
              </w:rPr>
              <w:t xml:space="preserve">демонстрирующий </w:t>
            </w:r>
            <w:proofErr w:type="spellStart"/>
            <w:r w:rsidRPr="000D5885">
              <w:rPr>
                <w:rFonts w:ascii="Times New Roman" w:hAnsi="Times New Roman" w:cs="Times New Roman"/>
                <w:sz w:val="24"/>
                <w:szCs w:val="24"/>
              </w:rPr>
              <w:t>экокультуру</w:t>
            </w:r>
            <w:proofErr w:type="spellEnd"/>
          </w:p>
        </w:tc>
        <w:tc>
          <w:tcPr>
            <w:tcW w:w="1276" w:type="dxa"/>
            <w:vAlign w:val="center"/>
          </w:tcPr>
          <w:p w:rsidR="000D5885" w:rsidRPr="000D5885" w:rsidRDefault="000D5885" w:rsidP="007362B2">
            <w:pPr>
              <w:ind w:firstLine="33"/>
              <w:jc w:val="center"/>
              <w:rPr>
                <w:rFonts w:ascii="Times New Roman" w:hAnsi="Times New Roman" w:cs="Times New Roman"/>
                <w:b/>
                <w:bCs/>
                <w:sz w:val="24"/>
                <w:szCs w:val="24"/>
              </w:rPr>
            </w:pPr>
            <w:r w:rsidRPr="000D5885">
              <w:rPr>
                <w:rFonts w:ascii="Times New Roman" w:hAnsi="Times New Roman" w:cs="Times New Roman"/>
                <w:b/>
                <w:bCs/>
                <w:sz w:val="24"/>
                <w:szCs w:val="24"/>
              </w:rPr>
              <w:t>ЛР 30</w:t>
            </w:r>
          </w:p>
        </w:tc>
      </w:tr>
    </w:tbl>
    <w:p w:rsidR="000D5885" w:rsidRPr="00E51F0A" w:rsidRDefault="000D5885" w:rsidP="000D58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731FD5" w:rsidRPr="00C1388B" w:rsidRDefault="00731FD5" w:rsidP="00C1388B">
      <w:pPr>
        <w:spacing w:after="0" w:line="240" w:lineRule="auto"/>
        <w:rPr>
          <w:rFonts w:ascii="Times New Roman" w:eastAsia="Calibri" w:hAnsi="Times New Roman" w:cs="Times New Roman"/>
          <w:i/>
          <w:sz w:val="24"/>
          <w:szCs w:val="24"/>
        </w:rPr>
      </w:pPr>
    </w:p>
    <w:p w:rsidR="00DB21B2" w:rsidRDefault="00DB21B2" w:rsidP="007208FD">
      <w:pPr>
        <w:spacing w:after="0" w:line="240" w:lineRule="auto"/>
        <w:rPr>
          <w:rFonts w:ascii="Times New Roman" w:hAnsi="Times New Roman"/>
          <w:b/>
          <w:sz w:val="24"/>
          <w:szCs w:val="24"/>
        </w:rPr>
      </w:pPr>
    </w:p>
    <w:p w:rsidR="007D7225" w:rsidRDefault="007D7225" w:rsidP="007208FD">
      <w:pPr>
        <w:spacing w:after="0" w:line="240" w:lineRule="auto"/>
        <w:rPr>
          <w:rFonts w:ascii="Times New Roman" w:hAnsi="Times New Roman"/>
          <w:b/>
          <w:sz w:val="24"/>
          <w:szCs w:val="24"/>
        </w:rPr>
      </w:pPr>
    </w:p>
    <w:p w:rsidR="007D7225" w:rsidRDefault="007D7225" w:rsidP="007208FD">
      <w:pPr>
        <w:spacing w:after="0" w:line="240" w:lineRule="auto"/>
        <w:rPr>
          <w:rFonts w:ascii="Times New Roman" w:hAnsi="Times New Roman"/>
          <w:b/>
          <w:sz w:val="24"/>
          <w:szCs w:val="24"/>
        </w:rPr>
      </w:pPr>
    </w:p>
    <w:p w:rsidR="007D7225" w:rsidRDefault="007D7225" w:rsidP="007208FD">
      <w:pPr>
        <w:spacing w:after="0" w:line="240" w:lineRule="auto"/>
        <w:rPr>
          <w:rFonts w:ascii="Times New Roman" w:hAnsi="Times New Roman"/>
          <w:b/>
          <w:sz w:val="24"/>
          <w:szCs w:val="24"/>
        </w:rPr>
      </w:pPr>
    </w:p>
    <w:p w:rsidR="007D7225" w:rsidRDefault="007D7225" w:rsidP="007208FD">
      <w:pPr>
        <w:spacing w:after="0" w:line="240" w:lineRule="auto"/>
        <w:rPr>
          <w:rFonts w:ascii="Times New Roman" w:hAnsi="Times New Roman"/>
          <w:b/>
          <w:sz w:val="24"/>
          <w:szCs w:val="24"/>
        </w:rPr>
      </w:pPr>
    </w:p>
    <w:p w:rsidR="007D7225" w:rsidRDefault="007D7225" w:rsidP="007208FD">
      <w:pPr>
        <w:spacing w:after="0" w:line="240" w:lineRule="auto"/>
        <w:rPr>
          <w:rFonts w:ascii="Times New Roman" w:hAnsi="Times New Roman"/>
          <w:b/>
          <w:sz w:val="24"/>
          <w:szCs w:val="24"/>
        </w:rPr>
      </w:pPr>
    </w:p>
    <w:p w:rsidR="007D7225" w:rsidRDefault="007D7225" w:rsidP="007208FD">
      <w:pPr>
        <w:spacing w:after="0" w:line="240" w:lineRule="auto"/>
        <w:rPr>
          <w:rFonts w:ascii="Times New Roman" w:hAnsi="Times New Roman"/>
          <w:b/>
          <w:sz w:val="24"/>
          <w:szCs w:val="24"/>
        </w:rPr>
      </w:pPr>
    </w:p>
    <w:p w:rsidR="007D7225" w:rsidRDefault="007D7225" w:rsidP="007208FD">
      <w:pPr>
        <w:spacing w:after="0" w:line="240" w:lineRule="auto"/>
        <w:rPr>
          <w:rFonts w:ascii="Times New Roman" w:hAnsi="Times New Roman"/>
          <w:b/>
          <w:sz w:val="24"/>
          <w:szCs w:val="24"/>
        </w:rPr>
      </w:pPr>
    </w:p>
    <w:p w:rsidR="007D7225" w:rsidRDefault="007D7225" w:rsidP="007208FD">
      <w:pPr>
        <w:spacing w:after="0" w:line="240" w:lineRule="auto"/>
        <w:rPr>
          <w:rFonts w:ascii="Times New Roman" w:hAnsi="Times New Roman"/>
          <w:b/>
          <w:sz w:val="24"/>
          <w:szCs w:val="24"/>
        </w:rPr>
      </w:pPr>
    </w:p>
    <w:p w:rsidR="007D7225" w:rsidRDefault="007D7225" w:rsidP="007208FD">
      <w:pPr>
        <w:spacing w:after="0" w:line="240" w:lineRule="auto"/>
        <w:rPr>
          <w:rFonts w:ascii="Times New Roman" w:hAnsi="Times New Roman"/>
          <w:b/>
          <w:sz w:val="24"/>
          <w:szCs w:val="24"/>
        </w:rPr>
      </w:pPr>
    </w:p>
    <w:p w:rsidR="007D7225" w:rsidRDefault="007D7225" w:rsidP="007208FD">
      <w:pPr>
        <w:spacing w:after="0" w:line="240" w:lineRule="auto"/>
        <w:rPr>
          <w:rFonts w:ascii="Times New Roman" w:hAnsi="Times New Roman"/>
          <w:b/>
          <w:sz w:val="24"/>
          <w:szCs w:val="24"/>
        </w:rPr>
      </w:pPr>
    </w:p>
    <w:p w:rsidR="00677993" w:rsidRDefault="00677993" w:rsidP="00677993">
      <w:pPr>
        <w:pStyle w:val="a6"/>
        <w:numPr>
          <w:ilvl w:val="0"/>
          <w:numId w:val="7"/>
        </w:numPr>
        <w:spacing w:before="0" w:after="0"/>
        <w:ind w:left="0" w:firstLine="0"/>
        <w:rPr>
          <w:b/>
          <w:bCs/>
          <w:iCs/>
        </w:rPr>
      </w:pPr>
      <w:r w:rsidRPr="005B72D4">
        <w:rPr>
          <w:b/>
          <w:bCs/>
          <w:iCs/>
        </w:rPr>
        <w:t>СТРУКТУРА И СОДЕРЖАНИЕ УЧЕБНОЙ ДИСЦИПЛИНЫ</w:t>
      </w:r>
    </w:p>
    <w:p w:rsidR="00677993" w:rsidRPr="005B72D4" w:rsidRDefault="00677993" w:rsidP="00677993">
      <w:pPr>
        <w:pStyle w:val="a6"/>
        <w:spacing w:before="0" w:after="0"/>
        <w:ind w:left="0"/>
        <w:rPr>
          <w:b/>
          <w:bCs/>
          <w:iCs/>
        </w:rPr>
      </w:pPr>
    </w:p>
    <w:p w:rsidR="00677993" w:rsidRPr="008831C5" w:rsidRDefault="00677993" w:rsidP="00677993">
      <w:pPr>
        <w:outlineLvl w:val="0"/>
        <w:rPr>
          <w:rFonts w:ascii="Times New Roman" w:hAnsi="Times New Roman"/>
          <w:b/>
          <w:bCs/>
          <w:iCs/>
          <w:sz w:val="24"/>
          <w:szCs w:val="24"/>
        </w:rPr>
      </w:pPr>
      <w:r w:rsidRPr="005B72D4">
        <w:rPr>
          <w:rFonts w:ascii="Times New Roman" w:hAnsi="Times New Roman"/>
          <w:b/>
          <w:bCs/>
          <w:iCs/>
          <w:sz w:val="24"/>
          <w:szCs w:val="24"/>
        </w:rPr>
        <w:t>2.1. Объем учебной дисциплины и виды учебн</w:t>
      </w:r>
      <w:r w:rsidRPr="008831C5">
        <w:rPr>
          <w:rFonts w:ascii="Times New Roman" w:hAnsi="Times New Roman"/>
          <w:b/>
          <w:bCs/>
          <w:iCs/>
          <w:sz w:val="24"/>
          <w:szCs w:val="24"/>
        </w:rPr>
        <w:t>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8347"/>
        <w:gridCol w:w="1650"/>
      </w:tblGrid>
      <w:tr w:rsidR="00677993" w:rsidRPr="003015F6" w:rsidTr="00113524">
        <w:trPr>
          <w:trHeight w:val="490"/>
        </w:trPr>
        <w:tc>
          <w:tcPr>
            <w:tcW w:w="4175" w:type="pct"/>
            <w:vAlign w:val="center"/>
          </w:tcPr>
          <w:p w:rsidR="00677993" w:rsidRPr="003015F6" w:rsidRDefault="00677993" w:rsidP="00113524">
            <w:pPr>
              <w:spacing w:after="0"/>
              <w:jc w:val="center"/>
              <w:rPr>
                <w:rFonts w:ascii="Times New Roman" w:hAnsi="Times New Roman"/>
                <w:b/>
                <w:sz w:val="24"/>
                <w:szCs w:val="24"/>
              </w:rPr>
            </w:pPr>
            <w:r w:rsidRPr="003015F6">
              <w:rPr>
                <w:rFonts w:ascii="Times New Roman" w:hAnsi="Times New Roman"/>
                <w:b/>
                <w:sz w:val="24"/>
                <w:szCs w:val="24"/>
              </w:rPr>
              <w:t>Вид учебной работы</w:t>
            </w:r>
          </w:p>
        </w:tc>
        <w:tc>
          <w:tcPr>
            <w:tcW w:w="825" w:type="pct"/>
            <w:vAlign w:val="center"/>
          </w:tcPr>
          <w:p w:rsidR="00677993" w:rsidRPr="003015F6" w:rsidRDefault="00677993" w:rsidP="00113524">
            <w:pPr>
              <w:spacing w:after="0"/>
              <w:jc w:val="center"/>
              <w:rPr>
                <w:rFonts w:ascii="Times New Roman" w:hAnsi="Times New Roman"/>
                <w:b/>
                <w:iCs/>
                <w:sz w:val="24"/>
                <w:szCs w:val="24"/>
              </w:rPr>
            </w:pPr>
            <w:r w:rsidRPr="003015F6">
              <w:rPr>
                <w:rFonts w:ascii="Times New Roman" w:hAnsi="Times New Roman"/>
                <w:b/>
                <w:iCs/>
                <w:sz w:val="24"/>
                <w:szCs w:val="24"/>
              </w:rPr>
              <w:t>Объем в</w:t>
            </w:r>
          </w:p>
          <w:p w:rsidR="00677993" w:rsidRPr="003015F6" w:rsidRDefault="00677993" w:rsidP="00113524">
            <w:pPr>
              <w:spacing w:after="0"/>
              <w:jc w:val="center"/>
              <w:rPr>
                <w:rFonts w:ascii="Times New Roman" w:hAnsi="Times New Roman"/>
                <w:b/>
                <w:iCs/>
                <w:sz w:val="24"/>
                <w:szCs w:val="24"/>
              </w:rPr>
            </w:pPr>
            <w:r w:rsidRPr="003015F6">
              <w:rPr>
                <w:rFonts w:ascii="Times New Roman" w:hAnsi="Times New Roman"/>
                <w:b/>
                <w:iCs/>
                <w:sz w:val="24"/>
                <w:szCs w:val="24"/>
              </w:rPr>
              <w:t>часах</w:t>
            </w:r>
          </w:p>
        </w:tc>
      </w:tr>
      <w:tr w:rsidR="00677993" w:rsidRPr="003015F6" w:rsidTr="00113524">
        <w:trPr>
          <w:trHeight w:val="490"/>
        </w:trPr>
        <w:tc>
          <w:tcPr>
            <w:tcW w:w="4175" w:type="pct"/>
            <w:vAlign w:val="center"/>
          </w:tcPr>
          <w:p w:rsidR="00677993" w:rsidRPr="003015F6" w:rsidRDefault="00677993" w:rsidP="00113524">
            <w:pPr>
              <w:spacing w:after="0"/>
              <w:rPr>
                <w:rFonts w:ascii="Times New Roman" w:hAnsi="Times New Roman"/>
                <w:b/>
                <w:sz w:val="24"/>
                <w:szCs w:val="24"/>
              </w:rPr>
            </w:pPr>
            <w:r w:rsidRPr="003015F6">
              <w:rPr>
                <w:rFonts w:ascii="Times New Roman" w:hAnsi="Times New Roman"/>
                <w:b/>
                <w:sz w:val="24"/>
                <w:szCs w:val="24"/>
              </w:rPr>
              <w:t>Объем образовательной нагрузки</w:t>
            </w:r>
          </w:p>
        </w:tc>
        <w:tc>
          <w:tcPr>
            <w:tcW w:w="825" w:type="pct"/>
            <w:vAlign w:val="center"/>
          </w:tcPr>
          <w:p w:rsidR="00677993" w:rsidRPr="003015F6" w:rsidRDefault="00677993" w:rsidP="00113524">
            <w:pPr>
              <w:spacing w:after="0"/>
              <w:jc w:val="center"/>
              <w:rPr>
                <w:rFonts w:ascii="Times New Roman" w:hAnsi="Times New Roman"/>
                <w:iCs/>
                <w:sz w:val="24"/>
                <w:szCs w:val="24"/>
              </w:rPr>
            </w:pPr>
            <w:r>
              <w:rPr>
                <w:rFonts w:ascii="Times New Roman" w:hAnsi="Times New Roman"/>
                <w:iCs/>
                <w:sz w:val="24"/>
                <w:szCs w:val="24"/>
              </w:rPr>
              <w:t>67</w:t>
            </w:r>
          </w:p>
        </w:tc>
      </w:tr>
      <w:tr w:rsidR="002B71EA" w:rsidRPr="003015F6" w:rsidTr="00113524">
        <w:trPr>
          <w:trHeight w:val="490"/>
        </w:trPr>
        <w:tc>
          <w:tcPr>
            <w:tcW w:w="4175" w:type="pct"/>
            <w:vAlign w:val="center"/>
          </w:tcPr>
          <w:p w:rsidR="002B71EA" w:rsidRPr="003015F6" w:rsidRDefault="002B71EA" w:rsidP="00113524">
            <w:pPr>
              <w:spacing w:after="0"/>
              <w:rPr>
                <w:rFonts w:ascii="Times New Roman" w:hAnsi="Times New Roman"/>
                <w:b/>
                <w:sz w:val="24"/>
                <w:szCs w:val="24"/>
              </w:rPr>
            </w:pPr>
            <w:r>
              <w:rPr>
                <w:rFonts w:ascii="Times New Roman" w:hAnsi="Times New Roman"/>
                <w:b/>
                <w:sz w:val="24"/>
                <w:szCs w:val="24"/>
              </w:rPr>
              <w:t>В том числе  в форме практической подготовки</w:t>
            </w:r>
          </w:p>
        </w:tc>
        <w:tc>
          <w:tcPr>
            <w:tcW w:w="825" w:type="pct"/>
            <w:vAlign w:val="center"/>
          </w:tcPr>
          <w:p w:rsidR="002B71EA" w:rsidRDefault="002B71EA" w:rsidP="00113524">
            <w:pPr>
              <w:spacing w:after="0"/>
              <w:jc w:val="center"/>
              <w:rPr>
                <w:rFonts w:ascii="Times New Roman" w:hAnsi="Times New Roman"/>
                <w:iCs/>
                <w:sz w:val="24"/>
                <w:szCs w:val="24"/>
              </w:rPr>
            </w:pPr>
            <w:r>
              <w:rPr>
                <w:rFonts w:ascii="Times New Roman" w:hAnsi="Times New Roman"/>
                <w:iCs/>
                <w:sz w:val="24"/>
                <w:szCs w:val="24"/>
              </w:rPr>
              <w:t>58</w:t>
            </w:r>
          </w:p>
        </w:tc>
      </w:tr>
      <w:tr w:rsidR="00677993" w:rsidRPr="003015F6" w:rsidTr="00113524">
        <w:trPr>
          <w:trHeight w:val="490"/>
        </w:trPr>
        <w:tc>
          <w:tcPr>
            <w:tcW w:w="4175" w:type="pct"/>
            <w:vAlign w:val="center"/>
          </w:tcPr>
          <w:p w:rsidR="00677993" w:rsidRPr="003015F6" w:rsidRDefault="00677993" w:rsidP="00113524">
            <w:pPr>
              <w:spacing w:after="0"/>
              <w:rPr>
                <w:rFonts w:ascii="Times New Roman" w:hAnsi="Times New Roman"/>
                <w:sz w:val="24"/>
                <w:szCs w:val="24"/>
              </w:rPr>
            </w:pPr>
            <w:r w:rsidRPr="003015F6">
              <w:rPr>
                <w:rFonts w:ascii="Times New Roman" w:hAnsi="Times New Roman"/>
                <w:sz w:val="24"/>
                <w:szCs w:val="24"/>
              </w:rPr>
              <w:t>Всего учебных занятий</w:t>
            </w:r>
          </w:p>
        </w:tc>
        <w:tc>
          <w:tcPr>
            <w:tcW w:w="825" w:type="pct"/>
            <w:vAlign w:val="center"/>
          </w:tcPr>
          <w:p w:rsidR="00677993" w:rsidRPr="003015F6" w:rsidRDefault="00E536A7" w:rsidP="00113524">
            <w:pPr>
              <w:spacing w:after="0"/>
              <w:jc w:val="center"/>
              <w:rPr>
                <w:rFonts w:ascii="Times New Roman" w:hAnsi="Times New Roman"/>
                <w:iCs/>
                <w:sz w:val="24"/>
                <w:szCs w:val="24"/>
              </w:rPr>
            </w:pPr>
            <w:r>
              <w:rPr>
                <w:rFonts w:ascii="Times New Roman" w:hAnsi="Times New Roman"/>
                <w:iCs/>
                <w:sz w:val="24"/>
                <w:szCs w:val="24"/>
              </w:rPr>
              <w:t>5</w:t>
            </w:r>
            <w:r w:rsidR="006F4EEA">
              <w:rPr>
                <w:rFonts w:ascii="Times New Roman" w:hAnsi="Times New Roman"/>
                <w:iCs/>
                <w:sz w:val="24"/>
                <w:szCs w:val="24"/>
              </w:rPr>
              <w:t>7</w:t>
            </w:r>
          </w:p>
        </w:tc>
      </w:tr>
      <w:tr w:rsidR="00677993" w:rsidRPr="003015F6" w:rsidTr="00113524">
        <w:trPr>
          <w:trHeight w:val="324"/>
        </w:trPr>
        <w:tc>
          <w:tcPr>
            <w:tcW w:w="5000" w:type="pct"/>
            <w:gridSpan w:val="2"/>
            <w:vAlign w:val="center"/>
          </w:tcPr>
          <w:p w:rsidR="00677993" w:rsidRPr="003015F6" w:rsidRDefault="00677993" w:rsidP="00113524">
            <w:pPr>
              <w:spacing w:after="0"/>
              <w:rPr>
                <w:rFonts w:ascii="Times New Roman" w:hAnsi="Times New Roman"/>
                <w:iCs/>
                <w:sz w:val="24"/>
                <w:szCs w:val="24"/>
              </w:rPr>
            </w:pPr>
            <w:r w:rsidRPr="003015F6">
              <w:rPr>
                <w:rFonts w:ascii="Times New Roman" w:hAnsi="Times New Roman"/>
                <w:sz w:val="24"/>
                <w:szCs w:val="24"/>
              </w:rPr>
              <w:t>в том числе:</w:t>
            </w:r>
          </w:p>
        </w:tc>
      </w:tr>
      <w:tr w:rsidR="00677993" w:rsidRPr="003015F6" w:rsidTr="00113524">
        <w:trPr>
          <w:trHeight w:val="414"/>
        </w:trPr>
        <w:tc>
          <w:tcPr>
            <w:tcW w:w="4175" w:type="pct"/>
            <w:vAlign w:val="center"/>
          </w:tcPr>
          <w:p w:rsidR="00677993" w:rsidRPr="003015F6" w:rsidRDefault="00677993" w:rsidP="00113524">
            <w:pPr>
              <w:spacing w:after="0"/>
              <w:rPr>
                <w:rFonts w:ascii="Times New Roman" w:hAnsi="Times New Roman"/>
                <w:sz w:val="24"/>
                <w:szCs w:val="24"/>
              </w:rPr>
            </w:pPr>
            <w:r w:rsidRPr="003015F6">
              <w:rPr>
                <w:rFonts w:ascii="Times New Roman" w:hAnsi="Times New Roman"/>
                <w:sz w:val="24"/>
                <w:szCs w:val="24"/>
              </w:rPr>
              <w:t>теоретическое обучение</w:t>
            </w:r>
          </w:p>
        </w:tc>
        <w:tc>
          <w:tcPr>
            <w:tcW w:w="825" w:type="pct"/>
            <w:vAlign w:val="center"/>
          </w:tcPr>
          <w:p w:rsidR="00677993" w:rsidRPr="003015F6" w:rsidRDefault="00E536A7" w:rsidP="00113524">
            <w:pPr>
              <w:spacing w:after="0"/>
              <w:jc w:val="center"/>
              <w:rPr>
                <w:rFonts w:ascii="Times New Roman" w:hAnsi="Times New Roman"/>
                <w:iCs/>
                <w:sz w:val="24"/>
                <w:szCs w:val="24"/>
              </w:rPr>
            </w:pPr>
            <w:r>
              <w:rPr>
                <w:rFonts w:ascii="Times New Roman" w:hAnsi="Times New Roman"/>
                <w:iCs/>
                <w:sz w:val="24"/>
                <w:szCs w:val="24"/>
              </w:rPr>
              <w:t>3</w:t>
            </w:r>
            <w:r w:rsidR="006F4EEA">
              <w:rPr>
                <w:rFonts w:ascii="Times New Roman" w:hAnsi="Times New Roman"/>
                <w:iCs/>
                <w:sz w:val="24"/>
                <w:szCs w:val="24"/>
              </w:rPr>
              <w:t>5</w:t>
            </w:r>
          </w:p>
        </w:tc>
      </w:tr>
      <w:tr w:rsidR="00677993" w:rsidRPr="003015F6" w:rsidTr="00113524">
        <w:trPr>
          <w:trHeight w:val="406"/>
        </w:trPr>
        <w:tc>
          <w:tcPr>
            <w:tcW w:w="4175" w:type="pct"/>
            <w:vAlign w:val="center"/>
          </w:tcPr>
          <w:p w:rsidR="00677993" w:rsidRPr="003015F6" w:rsidRDefault="00677993" w:rsidP="00113524">
            <w:pPr>
              <w:spacing w:after="0"/>
              <w:rPr>
                <w:rFonts w:ascii="Times New Roman" w:hAnsi="Times New Roman"/>
                <w:sz w:val="24"/>
                <w:szCs w:val="24"/>
              </w:rPr>
            </w:pPr>
            <w:r w:rsidRPr="003015F6">
              <w:rPr>
                <w:rFonts w:ascii="Times New Roman" w:hAnsi="Times New Roman"/>
                <w:sz w:val="24"/>
                <w:szCs w:val="24"/>
              </w:rPr>
              <w:t>практические</w:t>
            </w:r>
          </w:p>
        </w:tc>
        <w:tc>
          <w:tcPr>
            <w:tcW w:w="825" w:type="pct"/>
            <w:vAlign w:val="center"/>
          </w:tcPr>
          <w:p w:rsidR="00677993" w:rsidRPr="003015F6" w:rsidRDefault="00677993" w:rsidP="00113524">
            <w:pPr>
              <w:spacing w:after="0"/>
              <w:jc w:val="center"/>
              <w:rPr>
                <w:rFonts w:ascii="Times New Roman" w:hAnsi="Times New Roman"/>
                <w:iCs/>
                <w:sz w:val="24"/>
                <w:szCs w:val="24"/>
              </w:rPr>
            </w:pPr>
            <w:r>
              <w:rPr>
                <w:rFonts w:ascii="Times New Roman" w:hAnsi="Times New Roman"/>
                <w:iCs/>
                <w:sz w:val="24"/>
                <w:szCs w:val="24"/>
              </w:rPr>
              <w:t>20</w:t>
            </w:r>
          </w:p>
        </w:tc>
      </w:tr>
      <w:tr w:rsidR="00677993" w:rsidRPr="003015F6" w:rsidTr="00113524">
        <w:trPr>
          <w:trHeight w:val="271"/>
        </w:trPr>
        <w:tc>
          <w:tcPr>
            <w:tcW w:w="4175" w:type="pct"/>
            <w:vAlign w:val="center"/>
          </w:tcPr>
          <w:p w:rsidR="00677993" w:rsidRPr="003015F6" w:rsidRDefault="00677993" w:rsidP="00113524">
            <w:pPr>
              <w:spacing w:after="0"/>
              <w:rPr>
                <w:rFonts w:ascii="Times New Roman" w:hAnsi="Times New Roman"/>
                <w:sz w:val="24"/>
                <w:szCs w:val="24"/>
              </w:rPr>
            </w:pPr>
            <w:r w:rsidRPr="003015F6">
              <w:rPr>
                <w:rFonts w:ascii="Times New Roman" w:hAnsi="Times New Roman"/>
                <w:sz w:val="24"/>
                <w:szCs w:val="24"/>
              </w:rPr>
              <w:t>Самостоятельная работа</w:t>
            </w:r>
          </w:p>
        </w:tc>
        <w:tc>
          <w:tcPr>
            <w:tcW w:w="825" w:type="pct"/>
            <w:vAlign w:val="center"/>
          </w:tcPr>
          <w:p w:rsidR="00677993" w:rsidRPr="003015F6" w:rsidRDefault="00677993" w:rsidP="00113524">
            <w:pPr>
              <w:spacing w:after="0"/>
              <w:jc w:val="center"/>
              <w:rPr>
                <w:rFonts w:ascii="Times New Roman" w:hAnsi="Times New Roman"/>
                <w:iCs/>
                <w:sz w:val="24"/>
                <w:szCs w:val="24"/>
              </w:rPr>
            </w:pPr>
            <w:r>
              <w:rPr>
                <w:rFonts w:ascii="Times New Roman" w:hAnsi="Times New Roman"/>
                <w:iCs/>
                <w:sz w:val="24"/>
                <w:szCs w:val="24"/>
              </w:rPr>
              <w:t>1</w:t>
            </w:r>
            <w:r w:rsidR="00E536A7">
              <w:rPr>
                <w:rFonts w:ascii="Times New Roman" w:hAnsi="Times New Roman"/>
                <w:iCs/>
                <w:sz w:val="24"/>
                <w:szCs w:val="24"/>
              </w:rPr>
              <w:t>0</w:t>
            </w:r>
          </w:p>
        </w:tc>
      </w:tr>
      <w:tr w:rsidR="00677993" w:rsidRPr="003015F6" w:rsidTr="00113524">
        <w:trPr>
          <w:trHeight w:val="490"/>
        </w:trPr>
        <w:tc>
          <w:tcPr>
            <w:tcW w:w="4175" w:type="pct"/>
            <w:vAlign w:val="center"/>
          </w:tcPr>
          <w:p w:rsidR="00677993" w:rsidRPr="003015F6" w:rsidRDefault="00677993" w:rsidP="00E536A7">
            <w:pPr>
              <w:spacing w:after="0"/>
              <w:rPr>
                <w:rFonts w:ascii="Times New Roman" w:hAnsi="Times New Roman"/>
                <w:b/>
                <w:i/>
                <w:sz w:val="24"/>
                <w:szCs w:val="24"/>
              </w:rPr>
            </w:pPr>
            <w:r w:rsidRPr="003015F6">
              <w:rPr>
                <w:rFonts w:ascii="Times New Roman" w:hAnsi="Times New Roman"/>
                <w:b/>
                <w:iCs/>
                <w:sz w:val="24"/>
                <w:szCs w:val="24"/>
              </w:rPr>
              <w:t>Пром</w:t>
            </w:r>
            <w:r w:rsidR="00D03F65">
              <w:rPr>
                <w:rFonts w:ascii="Times New Roman" w:hAnsi="Times New Roman"/>
                <w:b/>
                <w:iCs/>
                <w:sz w:val="24"/>
                <w:szCs w:val="24"/>
              </w:rPr>
              <w:t xml:space="preserve">ежуточная аттестация  </w:t>
            </w:r>
            <w:r w:rsidR="00D03F65">
              <w:rPr>
                <w:rFonts w:ascii="Times New Roman" w:hAnsi="Times New Roman"/>
                <w:b/>
                <w:iCs/>
                <w:sz w:val="24"/>
                <w:szCs w:val="24"/>
              </w:rPr>
              <w:softHyphen/>
              <w:t xml:space="preserve">– </w:t>
            </w:r>
            <w:r w:rsidR="00D8292E" w:rsidRPr="00981DFD">
              <w:rPr>
                <w:rFonts w:ascii="Times New Roman" w:eastAsia="Times New Roman" w:hAnsi="Times New Roman"/>
                <w:iCs/>
                <w:sz w:val="24"/>
                <w:szCs w:val="24"/>
              </w:rPr>
              <w:t>в форме</w:t>
            </w:r>
            <w:r w:rsidR="00D8292E" w:rsidRPr="00981DFD">
              <w:rPr>
                <w:rFonts w:ascii="Times New Roman" w:hAnsi="Times New Roman" w:cs="Times New Roman"/>
                <w:iCs/>
                <w:sz w:val="24"/>
                <w:szCs w:val="24"/>
              </w:rPr>
              <w:t xml:space="preserve"> дифференцированного зачета</w:t>
            </w:r>
          </w:p>
        </w:tc>
        <w:tc>
          <w:tcPr>
            <w:tcW w:w="825" w:type="pct"/>
            <w:vAlign w:val="center"/>
          </w:tcPr>
          <w:p w:rsidR="00677993" w:rsidRPr="003015F6" w:rsidRDefault="00D03F65" w:rsidP="00113524">
            <w:pPr>
              <w:spacing w:after="0"/>
              <w:jc w:val="center"/>
              <w:rPr>
                <w:rFonts w:ascii="Times New Roman" w:hAnsi="Times New Roman"/>
                <w:iCs/>
                <w:sz w:val="24"/>
                <w:szCs w:val="24"/>
              </w:rPr>
            </w:pPr>
            <w:r>
              <w:rPr>
                <w:rFonts w:ascii="Times New Roman" w:hAnsi="Times New Roman"/>
                <w:iCs/>
                <w:sz w:val="24"/>
                <w:szCs w:val="24"/>
              </w:rPr>
              <w:t>2</w:t>
            </w:r>
          </w:p>
        </w:tc>
      </w:tr>
    </w:tbl>
    <w:p w:rsidR="00677993" w:rsidRPr="005B72D4" w:rsidRDefault="00677993" w:rsidP="00677993">
      <w:pPr>
        <w:ind w:firstLine="709"/>
        <w:rPr>
          <w:rFonts w:ascii="Times New Roman" w:hAnsi="Times New Roman"/>
          <w:b/>
          <w:bCs/>
          <w:iCs/>
          <w:sz w:val="24"/>
          <w:szCs w:val="24"/>
        </w:rPr>
        <w:sectPr w:rsidR="00677993" w:rsidRPr="005B72D4" w:rsidSect="002E72B9">
          <w:footerReference w:type="default" r:id="rId8"/>
          <w:pgSz w:w="11906" w:h="16838"/>
          <w:pgMar w:top="426" w:right="424" w:bottom="1134" w:left="1701" w:header="708" w:footer="708" w:gutter="0"/>
          <w:cols w:space="720"/>
          <w:titlePg/>
          <w:docGrid w:linePitch="299"/>
        </w:sectPr>
      </w:pPr>
    </w:p>
    <w:p w:rsidR="007208FD" w:rsidRDefault="007208FD" w:rsidP="007208FD">
      <w:pPr>
        <w:spacing w:after="0" w:line="240" w:lineRule="auto"/>
        <w:rPr>
          <w:rFonts w:ascii="Times New Roman" w:hAnsi="Times New Roman"/>
          <w:b/>
          <w:bCs/>
          <w:sz w:val="24"/>
          <w:szCs w:val="24"/>
        </w:rPr>
      </w:pPr>
      <w:r>
        <w:rPr>
          <w:rFonts w:ascii="Times New Roman" w:hAnsi="Times New Roman"/>
          <w:b/>
          <w:sz w:val="24"/>
          <w:szCs w:val="24"/>
        </w:rPr>
        <w:lastRenderedPageBreak/>
        <w:t>2.2. Тематический план и</w:t>
      </w:r>
      <w:r w:rsidR="00717736">
        <w:rPr>
          <w:rFonts w:ascii="Times New Roman" w:hAnsi="Times New Roman"/>
          <w:b/>
          <w:sz w:val="24"/>
          <w:szCs w:val="24"/>
        </w:rPr>
        <w:t xml:space="preserve"> содержание учебной дисциплины </w:t>
      </w:r>
      <w:r>
        <w:rPr>
          <w:rFonts w:ascii="Times New Roman" w:hAnsi="Times New Roman"/>
          <w:b/>
          <w:sz w:val="24"/>
          <w:szCs w:val="24"/>
        </w:rPr>
        <w:t xml:space="preserve">ОП.09 Охрана труда и </w:t>
      </w:r>
      <w:r w:rsidR="00B362D0">
        <w:rPr>
          <w:rFonts w:ascii="Times New Roman" w:hAnsi="Times New Roman"/>
          <w:b/>
          <w:sz w:val="24"/>
          <w:szCs w:val="24"/>
        </w:rPr>
        <w:t>бережливое производство</w:t>
      </w:r>
    </w:p>
    <w:p w:rsidR="007208FD" w:rsidRDefault="007208FD" w:rsidP="007208FD">
      <w:pPr>
        <w:spacing w:after="0" w:line="240" w:lineRule="auto"/>
        <w:rPr>
          <w:rFonts w:ascii="Times New Roman" w:hAnsi="Times New Roman"/>
          <w:b/>
          <w:bCs/>
          <w:i/>
          <w:sz w:val="24"/>
          <w:szCs w:val="24"/>
        </w:rPr>
      </w:pPr>
    </w:p>
    <w:tbl>
      <w:tblPr>
        <w:tblW w:w="50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7"/>
        <w:gridCol w:w="329"/>
        <w:gridCol w:w="9400"/>
        <w:gridCol w:w="1492"/>
        <w:gridCol w:w="1975"/>
      </w:tblGrid>
      <w:tr w:rsidR="007208FD" w:rsidRPr="00C1585A" w:rsidTr="00901FDF">
        <w:trPr>
          <w:trHeight w:val="20"/>
        </w:trPr>
        <w:tc>
          <w:tcPr>
            <w:tcW w:w="631" w:type="pct"/>
            <w:tcBorders>
              <w:top w:val="single" w:sz="4" w:space="0" w:color="auto"/>
              <w:left w:val="single" w:sz="4" w:space="0" w:color="auto"/>
              <w:bottom w:val="single" w:sz="4" w:space="0" w:color="auto"/>
              <w:right w:val="single" w:sz="4" w:space="0" w:color="auto"/>
            </w:tcBorders>
            <w:vAlign w:val="center"/>
            <w:hideMark/>
          </w:tcPr>
          <w:p w:rsidR="007208FD" w:rsidRPr="00C1585A" w:rsidRDefault="007208FD" w:rsidP="00717736">
            <w:pPr>
              <w:spacing w:after="0" w:line="240" w:lineRule="auto"/>
              <w:jc w:val="center"/>
              <w:rPr>
                <w:rFonts w:ascii="Times New Roman" w:hAnsi="Times New Roman"/>
                <w:b/>
                <w:bCs/>
                <w:sz w:val="20"/>
                <w:szCs w:val="20"/>
              </w:rPr>
            </w:pPr>
            <w:r w:rsidRPr="00C1585A">
              <w:rPr>
                <w:rFonts w:ascii="Times New Roman" w:hAnsi="Times New Roman"/>
                <w:b/>
                <w:bCs/>
                <w:sz w:val="20"/>
                <w:szCs w:val="20"/>
              </w:rPr>
              <w:t>Наименование разделов и тем</w:t>
            </w:r>
          </w:p>
        </w:tc>
        <w:tc>
          <w:tcPr>
            <w:tcW w:w="3221" w:type="pct"/>
            <w:gridSpan w:val="2"/>
            <w:tcBorders>
              <w:top w:val="single" w:sz="4" w:space="0" w:color="auto"/>
              <w:left w:val="single" w:sz="4" w:space="0" w:color="auto"/>
              <w:bottom w:val="single" w:sz="4" w:space="0" w:color="auto"/>
              <w:right w:val="single" w:sz="4" w:space="0" w:color="auto"/>
            </w:tcBorders>
            <w:vAlign w:val="center"/>
            <w:hideMark/>
          </w:tcPr>
          <w:p w:rsidR="007208FD" w:rsidRPr="00C1585A" w:rsidRDefault="007208FD" w:rsidP="00717736">
            <w:pPr>
              <w:spacing w:after="0" w:line="240" w:lineRule="auto"/>
              <w:jc w:val="center"/>
              <w:rPr>
                <w:rFonts w:ascii="Times New Roman" w:hAnsi="Times New Roman"/>
                <w:b/>
                <w:bCs/>
                <w:sz w:val="20"/>
                <w:szCs w:val="20"/>
              </w:rPr>
            </w:pPr>
            <w:r w:rsidRPr="00C1585A">
              <w:rPr>
                <w:rFonts w:ascii="Times New Roman" w:hAnsi="Times New Roman"/>
                <w:b/>
                <w:bCs/>
                <w:sz w:val="20"/>
                <w:szCs w:val="20"/>
              </w:rPr>
              <w:t>Содержание учебного материала и формы организации деятельности обучающихся</w:t>
            </w:r>
          </w:p>
        </w:tc>
        <w:tc>
          <w:tcPr>
            <w:tcW w:w="494" w:type="pct"/>
            <w:tcBorders>
              <w:top w:val="single" w:sz="4" w:space="0" w:color="auto"/>
              <w:left w:val="single" w:sz="4" w:space="0" w:color="auto"/>
              <w:bottom w:val="single" w:sz="4" w:space="0" w:color="auto"/>
              <w:right w:val="single" w:sz="4" w:space="0" w:color="auto"/>
            </w:tcBorders>
            <w:vAlign w:val="center"/>
            <w:hideMark/>
          </w:tcPr>
          <w:p w:rsidR="007362B2" w:rsidRPr="007362B2" w:rsidRDefault="007362B2" w:rsidP="007362B2">
            <w:pPr>
              <w:pStyle w:val="TableParagraph"/>
              <w:ind w:left="142" w:hanging="142"/>
              <w:rPr>
                <w:b/>
                <w:sz w:val="20"/>
                <w:szCs w:val="20"/>
              </w:rPr>
            </w:pPr>
            <w:r w:rsidRPr="007362B2">
              <w:rPr>
                <w:b/>
                <w:sz w:val="20"/>
                <w:szCs w:val="20"/>
              </w:rPr>
              <w:t>Объем</w:t>
            </w:r>
            <w:r>
              <w:rPr>
                <w:b/>
                <w:sz w:val="20"/>
                <w:szCs w:val="20"/>
              </w:rPr>
              <w:t xml:space="preserve"> </w:t>
            </w:r>
            <w:r w:rsidRPr="007362B2">
              <w:rPr>
                <w:b/>
                <w:sz w:val="20"/>
                <w:szCs w:val="20"/>
              </w:rPr>
              <w:t>часов/</w:t>
            </w:r>
          </w:p>
          <w:p w:rsidR="007208FD" w:rsidRPr="00C1585A" w:rsidRDefault="007362B2" w:rsidP="007362B2">
            <w:pPr>
              <w:spacing w:after="0" w:line="240" w:lineRule="auto"/>
              <w:jc w:val="center"/>
              <w:rPr>
                <w:rFonts w:ascii="Times New Roman" w:hAnsi="Times New Roman"/>
                <w:b/>
                <w:bCs/>
                <w:sz w:val="20"/>
                <w:szCs w:val="20"/>
              </w:rPr>
            </w:pPr>
            <w:r w:rsidRPr="007362B2">
              <w:rPr>
                <w:rFonts w:ascii="Times New Roman" w:hAnsi="Times New Roman" w:cs="Times New Roman"/>
                <w:b/>
                <w:sz w:val="20"/>
                <w:szCs w:val="20"/>
              </w:rPr>
              <w:t>в т.ч. в форме практической подготовки</w:t>
            </w:r>
          </w:p>
        </w:tc>
        <w:tc>
          <w:tcPr>
            <w:tcW w:w="654" w:type="pct"/>
            <w:tcBorders>
              <w:top w:val="single" w:sz="4" w:space="0" w:color="auto"/>
              <w:left w:val="single" w:sz="4" w:space="0" w:color="auto"/>
              <w:bottom w:val="single" w:sz="4" w:space="0" w:color="auto"/>
              <w:right w:val="single" w:sz="4" w:space="0" w:color="auto"/>
            </w:tcBorders>
            <w:vAlign w:val="center"/>
            <w:hideMark/>
          </w:tcPr>
          <w:p w:rsidR="007362B2" w:rsidRPr="007362B2" w:rsidRDefault="007362B2" w:rsidP="007362B2">
            <w:pPr>
              <w:pStyle w:val="TableParagraph"/>
              <w:ind w:left="247" w:right="218" w:firstLine="434"/>
              <w:rPr>
                <w:b/>
                <w:sz w:val="20"/>
                <w:szCs w:val="20"/>
              </w:rPr>
            </w:pPr>
            <w:r w:rsidRPr="007362B2">
              <w:rPr>
                <w:b/>
                <w:sz w:val="20"/>
                <w:szCs w:val="20"/>
              </w:rPr>
              <w:t>Коды</w:t>
            </w:r>
            <w:r w:rsidRPr="007362B2">
              <w:rPr>
                <w:b/>
                <w:spacing w:val="1"/>
                <w:sz w:val="20"/>
                <w:szCs w:val="20"/>
              </w:rPr>
              <w:t xml:space="preserve"> </w:t>
            </w:r>
            <w:r w:rsidRPr="007362B2">
              <w:rPr>
                <w:b/>
                <w:sz w:val="20"/>
                <w:szCs w:val="20"/>
              </w:rPr>
              <w:t>формируемых</w:t>
            </w:r>
          </w:p>
          <w:p w:rsidR="007362B2" w:rsidRDefault="007362B2" w:rsidP="007362B2">
            <w:pPr>
              <w:spacing w:after="0" w:line="240" w:lineRule="auto"/>
              <w:jc w:val="center"/>
              <w:rPr>
                <w:rFonts w:ascii="Times New Roman" w:hAnsi="Times New Roman" w:cs="Times New Roman"/>
                <w:b/>
                <w:sz w:val="20"/>
                <w:szCs w:val="20"/>
              </w:rPr>
            </w:pPr>
            <w:r w:rsidRPr="007362B2">
              <w:rPr>
                <w:rFonts w:ascii="Times New Roman" w:hAnsi="Times New Roman" w:cs="Times New Roman"/>
                <w:b/>
                <w:sz w:val="20"/>
                <w:szCs w:val="20"/>
              </w:rPr>
              <w:t xml:space="preserve">компетенций, </w:t>
            </w:r>
          </w:p>
          <w:p w:rsidR="007362B2" w:rsidRDefault="007362B2" w:rsidP="007362B2">
            <w:pPr>
              <w:spacing w:after="0" w:line="240" w:lineRule="auto"/>
              <w:jc w:val="center"/>
              <w:rPr>
                <w:rFonts w:ascii="Times New Roman" w:hAnsi="Times New Roman" w:cs="Times New Roman"/>
                <w:b/>
                <w:sz w:val="20"/>
                <w:szCs w:val="20"/>
              </w:rPr>
            </w:pPr>
            <w:r w:rsidRPr="007362B2">
              <w:rPr>
                <w:rFonts w:ascii="Times New Roman" w:hAnsi="Times New Roman" w:cs="Times New Roman"/>
                <w:b/>
                <w:sz w:val="20"/>
                <w:szCs w:val="20"/>
              </w:rPr>
              <w:t xml:space="preserve">личностные </w:t>
            </w:r>
          </w:p>
          <w:p w:rsidR="007208FD" w:rsidRPr="00C1585A" w:rsidRDefault="007362B2" w:rsidP="007362B2">
            <w:pPr>
              <w:spacing w:after="0" w:line="240" w:lineRule="auto"/>
              <w:jc w:val="center"/>
              <w:rPr>
                <w:rFonts w:ascii="Times New Roman" w:hAnsi="Times New Roman"/>
                <w:b/>
                <w:bCs/>
                <w:sz w:val="20"/>
                <w:szCs w:val="20"/>
              </w:rPr>
            </w:pPr>
            <w:r w:rsidRPr="007362B2">
              <w:rPr>
                <w:rFonts w:ascii="Times New Roman" w:hAnsi="Times New Roman" w:cs="Times New Roman"/>
                <w:b/>
                <w:sz w:val="20"/>
                <w:szCs w:val="20"/>
              </w:rPr>
              <w:t>результаты</w:t>
            </w:r>
          </w:p>
        </w:tc>
      </w:tr>
      <w:tr w:rsidR="007208FD" w:rsidRPr="00C1585A" w:rsidTr="00901FDF">
        <w:trPr>
          <w:trHeight w:val="20"/>
        </w:trPr>
        <w:tc>
          <w:tcPr>
            <w:tcW w:w="631" w:type="pct"/>
            <w:tcBorders>
              <w:top w:val="single" w:sz="4" w:space="0" w:color="auto"/>
              <w:left w:val="single" w:sz="4" w:space="0" w:color="auto"/>
              <w:bottom w:val="single" w:sz="4" w:space="0" w:color="auto"/>
              <w:right w:val="single" w:sz="4" w:space="0" w:color="auto"/>
            </w:tcBorders>
            <w:vAlign w:val="center"/>
            <w:hideMark/>
          </w:tcPr>
          <w:p w:rsidR="007208FD" w:rsidRPr="00C1585A" w:rsidRDefault="007208FD" w:rsidP="00717736">
            <w:pPr>
              <w:spacing w:after="0" w:line="240" w:lineRule="auto"/>
              <w:jc w:val="center"/>
              <w:rPr>
                <w:rFonts w:ascii="Times New Roman" w:hAnsi="Times New Roman"/>
                <w:b/>
                <w:bCs/>
                <w:sz w:val="20"/>
                <w:szCs w:val="20"/>
              </w:rPr>
            </w:pPr>
            <w:r w:rsidRPr="00C1585A">
              <w:rPr>
                <w:rFonts w:ascii="Times New Roman" w:hAnsi="Times New Roman"/>
                <w:b/>
                <w:bCs/>
                <w:sz w:val="20"/>
                <w:szCs w:val="20"/>
              </w:rPr>
              <w:t>1</w:t>
            </w:r>
          </w:p>
        </w:tc>
        <w:tc>
          <w:tcPr>
            <w:tcW w:w="3221" w:type="pct"/>
            <w:gridSpan w:val="2"/>
            <w:tcBorders>
              <w:top w:val="single" w:sz="4" w:space="0" w:color="auto"/>
              <w:left w:val="single" w:sz="4" w:space="0" w:color="auto"/>
              <w:bottom w:val="single" w:sz="4" w:space="0" w:color="auto"/>
              <w:right w:val="single" w:sz="4" w:space="0" w:color="auto"/>
            </w:tcBorders>
            <w:vAlign w:val="center"/>
            <w:hideMark/>
          </w:tcPr>
          <w:p w:rsidR="007208FD" w:rsidRPr="00C1585A" w:rsidRDefault="007208FD" w:rsidP="00717736">
            <w:pPr>
              <w:spacing w:after="0" w:line="240" w:lineRule="auto"/>
              <w:jc w:val="center"/>
              <w:rPr>
                <w:rFonts w:ascii="Times New Roman" w:hAnsi="Times New Roman"/>
                <w:b/>
                <w:bCs/>
                <w:sz w:val="20"/>
                <w:szCs w:val="20"/>
              </w:rPr>
            </w:pPr>
            <w:r w:rsidRPr="00C1585A">
              <w:rPr>
                <w:rFonts w:ascii="Times New Roman" w:hAnsi="Times New Roman"/>
                <w:b/>
                <w:bCs/>
                <w:sz w:val="20"/>
                <w:szCs w:val="20"/>
              </w:rPr>
              <w:t>2</w:t>
            </w:r>
          </w:p>
        </w:tc>
        <w:tc>
          <w:tcPr>
            <w:tcW w:w="494" w:type="pct"/>
            <w:tcBorders>
              <w:top w:val="single" w:sz="4" w:space="0" w:color="auto"/>
              <w:left w:val="single" w:sz="4" w:space="0" w:color="auto"/>
              <w:bottom w:val="single" w:sz="4" w:space="0" w:color="auto"/>
              <w:right w:val="single" w:sz="4" w:space="0" w:color="auto"/>
            </w:tcBorders>
            <w:vAlign w:val="center"/>
            <w:hideMark/>
          </w:tcPr>
          <w:p w:rsidR="007208FD" w:rsidRPr="00C1585A" w:rsidRDefault="007208FD" w:rsidP="00717736">
            <w:pPr>
              <w:spacing w:after="0" w:line="240" w:lineRule="auto"/>
              <w:jc w:val="center"/>
              <w:rPr>
                <w:rFonts w:ascii="Times New Roman" w:hAnsi="Times New Roman"/>
                <w:b/>
                <w:bCs/>
                <w:sz w:val="20"/>
                <w:szCs w:val="20"/>
              </w:rPr>
            </w:pPr>
            <w:r w:rsidRPr="00C1585A">
              <w:rPr>
                <w:rFonts w:ascii="Times New Roman" w:hAnsi="Times New Roman"/>
                <w:b/>
                <w:bCs/>
                <w:sz w:val="20"/>
                <w:szCs w:val="20"/>
              </w:rPr>
              <w:t>3</w:t>
            </w:r>
          </w:p>
        </w:tc>
        <w:tc>
          <w:tcPr>
            <w:tcW w:w="654" w:type="pct"/>
            <w:tcBorders>
              <w:top w:val="single" w:sz="4" w:space="0" w:color="auto"/>
              <w:left w:val="single" w:sz="4" w:space="0" w:color="auto"/>
              <w:bottom w:val="single" w:sz="4" w:space="0" w:color="auto"/>
              <w:right w:val="single" w:sz="4" w:space="0" w:color="auto"/>
            </w:tcBorders>
            <w:vAlign w:val="center"/>
            <w:hideMark/>
          </w:tcPr>
          <w:p w:rsidR="007208FD" w:rsidRPr="00C1585A" w:rsidRDefault="007208FD" w:rsidP="00717736">
            <w:pPr>
              <w:spacing w:after="0" w:line="240" w:lineRule="auto"/>
              <w:jc w:val="center"/>
              <w:rPr>
                <w:rFonts w:ascii="Times New Roman" w:hAnsi="Times New Roman"/>
                <w:b/>
                <w:bCs/>
                <w:sz w:val="20"/>
                <w:szCs w:val="20"/>
              </w:rPr>
            </w:pPr>
            <w:r w:rsidRPr="00C1585A">
              <w:rPr>
                <w:rFonts w:ascii="Times New Roman" w:hAnsi="Times New Roman"/>
                <w:b/>
                <w:bCs/>
                <w:sz w:val="20"/>
                <w:szCs w:val="20"/>
              </w:rPr>
              <w:t>4</w:t>
            </w:r>
          </w:p>
        </w:tc>
      </w:tr>
      <w:tr w:rsidR="007208FD" w:rsidRPr="00C1585A" w:rsidTr="00901FDF">
        <w:trPr>
          <w:trHeight w:val="20"/>
        </w:trPr>
        <w:tc>
          <w:tcPr>
            <w:tcW w:w="3852" w:type="pct"/>
            <w:gridSpan w:val="3"/>
            <w:tcBorders>
              <w:top w:val="single" w:sz="4" w:space="0" w:color="auto"/>
              <w:left w:val="single" w:sz="4" w:space="0" w:color="auto"/>
              <w:bottom w:val="single" w:sz="4" w:space="0" w:color="auto"/>
              <w:right w:val="single" w:sz="4" w:space="0" w:color="auto"/>
            </w:tcBorders>
            <w:hideMark/>
          </w:tcPr>
          <w:p w:rsidR="007208FD" w:rsidRPr="00C1585A" w:rsidRDefault="007208FD">
            <w:pPr>
              <w:spacing w:after="0" w:line="240" w:lineRule="auto"/>
              <w:rPr>
                <w:rFonts w:ascii="Times New Roman" w:hAnsi="Times New Roman"/>
                <w:b/>
                <w:bCs/>
                <w:sz w:val="20"/>
                <w:szCs w:val="20"/>
              </w:rPr>
            </w:pPr>
            <w:r w:rsidRPr="00C1585A">
              <w:rPr>
                <w:rFonts w:ascii="Times New Roman" w:hAnsi="Times New Roman"/>
                <w:b/>
                <w:bCs/>
                <w:sz w:val="20"/>
                <w:szCs w:val="20"/>
              </w:rPr>
              <w:t>Раздел 1. Правовые, нормативные и организационные основы охраны труда в организации</w:t>
            </w:r>
          </w:p>
        </w:tc>
        <w:tc>
          <w:tcPr>
            <w:tcW w:w="494" w:type="pct"/>
            <w:tcBorders>
              <w:top w:val="single" w:sz="4" w:space="0" w:color="auto"/>
              <w:left w:val="single" w:sz="4" w:space="0" w:color="auto"/>
              <w:bottom w:val="single" w:sz="4" w:space="0" w:color="auto"/>
              <w:right w:val="single" w:sz="4" w:space="0" w:color="auto"/>
            </w:tcBorders>
            <w:hideMark/>
          </w:tcPr>
          <w:p w:rsidR="007208FD" w:rsidRPr="00C1585A" w:rsidRDefault="00F24D8C">
            <w:pPr>
              <w:spacing w:after="0" w:line="240" w:lineRule="auto"/>
              <w:jc w:val="center"/>
              <w:rPr>
                <w:rFonts w:ascii="Times New Roman" w:hAnsi="Times New Roman"/>
                <w:b/>
                <w:bCs/>
                <w:sz w:val="20"/>
                <w:szCs w:val="20"/>
              </w:rPr>
            </w:pPr>
            <w:r>
              <w:rPr>
                <w:rFonts w:ascii="Times New Roman" w:hAnsi="Times New Roman"/>
                <w:b/>
                <w:bCs/>
                <w:sz w:val="20"/>
                <w:szCs w:val="20"/>
              </w:rPr>
              <w:t>1</w:t>
            </w:r>
            <w:r w:rsidR="005C7381">
              <w:rPr>
                <w:rFonts w:ascii="Times New Roman" w:hAnsi="Times New Roman"/>
                <w:b/>
                <w:bCs/>
                <w:sz w:val="20"/>
                <w:szCs w:val="20"/>
              </w:rPr>
              <w:t>8</w:t>
            </w:r>
            <w:r w:rsidR="00312F8E">
              <w:rPr>
                <w:rFonts w:ascii="Times New Roman" w:hAnsi="Times New Roman"/>
                <w:b/>
                <w:bCs/>
                <w:sz w:val="20"/>
                <w:szCs w:val="20"/>
              </w:rPr>
              <w:t xml:space="preserve"> / 16</w:t>
            </w:r>
          </w:p>
        </w:tc>
        <w:tc>
          <w:tcPr>
            <w:tcW w:w="654" w:type="pct"/>
            <w:tcBorders>
              <w:top w:val="single" w:sz="4" w:space="0" w:color="auto"/>
              <w:left w:val="single" w:sz="4" w:space="0" w:color="auto"/>
              <w:bottom w:val="single" w:sz="4" w:space="0" w:color="auto"/>
              <w:right w:val="single" w:sz="4" w:space="0" w:color="auto"/>
            </w:tcBorders>
          </w:tcPr>
          <w:p w:rsidR="007208FD" w:rsidRPr="00C1585A" w:rsidRDefault="007208FD">
            <w:pPr>
              <w:spacing w:after="0" w:line="240" w:lineRule="auto"/>
              <w:rPr>
                <w:rFonts w:ascii="Times New Roman" w:hAnsi="Times New Roman"/>
                <w:b/>
                <w:bCs/>
                <w:sz w:val="20"/>
                <w:szCs w:val="20"/>
              </w:rPr>
            </w:pPr>
          </w:p>
        </w:tc>
      </w:tr>
      <w:tr w:rsidR="00507251" w:rsidRPr="00C1585A" w:rsidTr="00901FDF">
        <w:trPr>
          <w:trHeight w:val="207"/>
        </w:trPr>
        <w:tc>
          <w:tcPr>
            <w:tcW w:w="631" w:type="pct"/>
            <w:vMerge w:val="restart"/>
            <w:tcBorders>
              <w:top w:val="single" w:sz="4" w:space="0" w:color="auto"/>
              <w:left w:val="single" w:sz="4" w:space="0" w:color="auto"/>
              <w:right w:val="single" w:sz="4" w:space="0" w:color="auto"/>
            </w:tcBorders>
          </w:tcPr>
          <w:p w:rsidR="009B24B7" w:rsidRDefault="009B24B7">
            <w:pPr>
              <w:spacing w:after="0" w:line="240" w:lineRule="auto"/>
              <w:rPr>
                <w:rFonts w:ascii="Times New Roman" w:hAnsi="Times New Roman"/>
                <w:b/>
                <w:bCs/>
                <w:sz w:val="20"/>
                <w:szCs w:val="20"/>
              </w:rPr>
            </w:pPr>
            <w:r>
              <w:rPr>
                <w:rFonts w:ascii="Times New Roman" w:hAnsi="Times New Roman"/>
                <w:b/>
                <w:bCs/>
                <w:sz w:val="20"/>
                <w:szCs w:val="20"/>
              </w:rPr>
              <w:t xml:space="preserve">Тема </w:t>
            </w:r>
            <w:r w:rsidR="00507251" w:rsidRPr="00C1585A">
              <w:rPr>
                <w:rFonts w:ascii="Times New Roman" w:hAnsi="Times New Roman"/>
                <w:b/>
                <w:bCs/>
                <w:sz w:val="20"/>
                <w:szCs w:val="20"/>
              </w:rPr>
              <w:t>1.1.</w:t>
            </w:r>
          </w:p>
          <w:p w:rsidR="00507251" w:rsidRDefault="00507251">
            <w:pPr>
              <w:spacing w:after="0" w:line="240" w:lineRule="auto"/>
              <w:rPr>
                <w:rFonts w:ascii="Times New Roman" w:hAnsi="Times New Roman"/>
                <w:b/>
                <w:bCs/>
                <w:sz w:val="20"/>
                <w:szCs w:val="20"/>
              </w:rPr>
            </w:pPr>
            <w:r w:rsidRPr="00C1585A">
              <w:rPr>
                <w:rFonts w:ascii="Times New Roman" w:hAnsi="Times New Roman"/>
                <w:b/>
                <w:bCs/>
                <w:sz w:val="20"/>
                <w:szCs w:val="20"/>
              </w:rPr>
              <w:t xml:space="preserve">Основные </w:t>
            </w:r>
          </w:p>
          <w:p w:rsidR="00507251" w:rsidRDefault="00507251">
            <w:pPr>
              <w:spacing w:after="0" w:line="240" w:lineRule="auto"/>
              <w:rPr>
                <w:rFonts w:ascii="Times New Roman" w:hAnsi="Times New Roman"/>
                <w:b/>
                <w:bCs/>
                <w:sz w:val="20"/>
                <w:szCs w:val="20"/>
              </w:rPr>
            </w:pPr>
            <w:r>
              <w:rPr>
                <w:rFonts w:ascii="Times New Roman" w:hAnsi="Times New Roman"/>
                <w:b/>
                <w:bCs/>
                <w:sz w:val="20"/>
                <w:szCs w:val="20"/>
              </w:rPr>
              <w:t>п</w:t>
            </w:r>
            <w:r w:rsidRPr="00C1585A">
              <w:rPr>
                <w:rFonts w:ascii="Times New Roman" w:hAnsi="Times New Roman"/>
                <w:b/>
                <w:bCs/>
                <w:sz w:val="20"/>
                <w:szCs w:val="20"/>
              </w:rPr>
              <w:t>оложения</w:t>
            </w:r>
          </w:p>
          <w:p w:rsidR="00507251" w:rsidRPr="00C1585A" w:rsidRDefault="00507251">
            <w:pPr>
              <w:spacing w:after="0" w:line="240" w:lineRule="auto"/>
              <w:rPr>
                <w:rFonts w:ascii="Times New Roman" w:hAnsi="Times New Roman"/>
                <w:b/>
                <w:bCs/>
                <w:sz w:val="20"/>
                <w:szCs w:val="20"/>
              </w:rPr>
            </w:pPr>
            <w:r w:rsidRPr="00C1585A">
              <w:rPr>
                <w:rFonts w:ascii="Times New Roman" w:hAnsi="Times New Roman"/>
                <w:b/>
                <w:bCs/>
                <w:sz w:val="20"/>
                <w:szCs w:val="20"/>
              </w:rPr>
              <w:t xml:space="preserve"> законодательства об охране труда</w:t>
            </w:r>
          </w:p>
          <w:p w:rsidR="00507251" w:rsidRPr="00C1585A" w:rsidRDefault="00507251">
            <w:pPr>
              <w:spacing w:after="0" w:line="240" w:lineRule="auto"/>
              <w:rPr>
                <w:rFonts w:ascii="Times New Roman" w:hAnsi="Times New Roman"/>
                <w:b/>
                <w:bCs/>
                <w:sz w:val="20"/>
                <w:szCs w:val="20"/>
              </w:rPr>
            </w:pPr>
          </w:p>
        </w:tc>
        <w:tc>
          <w:tcPr>
            <w:tcW w:w="3221" w:type="pct"/>
            <w:gridSpan w:val="2"/>
            <w:tcBorders>
              <w:top w:val="single" w:sz="4" w:space="0" w:color="auto"/>
              <w:left w:val="single" w:sz="4" w:space="0" w:color="auto"/>
              <w:bottom w:val="single" w:sz="4" w:space="0" w:color="auto"/>
              <w:right w:val="single" w:sz="4" w:space="0" w:color="auto"/>
            </w:tcBorders>
            <w:hideMark/>
          </w:tcPr>
          <w:p w:rsidR="00507251" w:rsidRPr="007362B2" w:rsidRDefault="00507251" w:rsidP="00165381">
            <w:pPr>
              <w:spacing w:after="0" w:line="240" w:lineRule="auto"/>
              <w:rPr>
                <w:rFonts w:ascii="Times New Roman" w:hAnsi="Times New Roman"/>
                <w:sz w:val="20"/>
                <w:szCs w:val="20"/>
              </w:rPr>
            </w:pPr>
            <w:r w:rsidRPr="007362B2">
              <w:rPr>
                <w:rFonts w:ascii="Times New Roman" w:hAnsi="Times New Roman"/>
                <w:sz w:val="20"/>
                <w:szCs w:val="20"/>
              </w:rPr>
              <w:t>Содержание учебного материала</w:t>
            </w:r>
          </w:p>
        </w:tc>
        <w:tc>
          <w:tcPr>
            <w:tcW w:w="494" w:type="pct"/>
            <w:vMerge w:val="restart"/>
            <w:tcBorders>
              <w:top w:val="single" w:sz="4" w:space="0" w:color="auto"/>
              <w:left w:val="single" w:sz="4" w:space="0" w:color="auto"/>
              <w:bottom w:val="single" w:sz="4" w:space="0" w:color="auto"/>
              <w:right w:val="single" w:sz="4" w:space="0" w:color="auto"/>
            </w:tcBorders>
            <w:vAlign w:val="center"/>
          </w:tcPr>
          <w:p w:rsidR="00507251" w:rsidRPr="007362B2" w:rsidRDefault="00507251">
            <w:pPr>
              <w:spacing w:after="0" w:line="240" w:lineRule="auto"/>
              <w:jc w:val="center"/>
              <w:rPr>
                <w:rFonts w:ascii="Times New Roman" w:hAnsi="Times New Roman"/>
                <w:sz w:val="20"/>
                <w:szCs w:val="20"/>
              </w:rPr>
            </w:pPr>
            <w:r w:rsidRPr="007362B2">
              <w:rPr>
                <w:rFonts w:ascii="Times New Roman" w:hAnsi="Times New Roman"/>
                <w:sz w:val="20"/>
                <w:szCs w:val="20"/>
              </w:rPr>
              <w:t>2</w:t>
            </w:r>
            <w:r w:rsidR="00B641A8">
              <w:rPr>
                <w:rFonts w:ascii="Times New Roman" w:hAnsi="Times New Roman"/>
                <w:sz w:val="20"/>
                <w:szCs w:val="20"/>
              </w:rPr>
              <w:t xml:space="preserve"> / -</w:t>
            </w:r>
          </w:p>
          <w:p w:rsidR="00507251" w:rsidRPr="00C1585A" w:rsidRDefault="00507251">
            <w:pPr>
              <w:spacing w:after="0" w:line="240" w:lineRule="auto"/>
              <w:jc w:val="center"/>
              <w:rPr>
                <w:rFonts w:ascii="Times New Roman" w:hAnsi="Times New Roman"/>
                <w:b/>
                <w:bCs/>
                <w:sz w:val="20"/>
                <w:szCs w:val="20"/>
              </w:rPr>
            </w:pPr>
          </w:p>
          <w:p w:rsidR="00507251" w:rsidRPr="00C1585A" w:rsidRDefault="00507251">
            <w:pPr>
              <w:spacing w:before="240" w:after="0" w:line="240" w:lineRule="auto"/>
              <w:jc w:val="center"/>
              <w:rPr>
                <w:rFonts w:ascii="Times New Roman" w:hAnsi="Times New Roman"/>
                <w:b/>
                <w:bCs/>
                <w:sz w:val="20"/>
                <w:szCs w:val="20"/>
              </w:rPr>
            </w:pPr>
          </w:p>
        </w:tc>
        <w:tc>
          <w:tcPr>
            <w:tcW w:w="654" w:type="pct"/>
            <w:vMerge w:val="restart"/>
            <w:tcBorders>
              <w:top w:val="single" w:sz="4" w:space="0" w:color="auto"/>
              <w:left w:val="single" w:sz="4" w:space="0" w:color="auto"/>
              <w:right w:val="single" w:sz="4" w:space="0" w:color="auto"/>
            </w:tcBorders>
          </w:tcPr>
          <w:p w:rsidR="00507251" w:rsidRPr="00165381" w:rsidRDefault="00507251">
            <w:pPr>
              <w:spacing w:after="0" w:line="240" w:lineRule="auto"/>
              <w:jc w:val="center"/>
              <w:rPr>
                <w:rFonts w:ascii="Times New Roman" w:hAnsi="Times New Roman"/>
                <w:bCs/>
                <w:sz w:val="20"/>
                <w:szCs w:val="20"/>
              </w:rPr>
            </w:pPr>
            <w:r w:rsidRPr="00165381">
              <w:rPr>
                <w:rFonts w:ascii="Times New Roman" w:hAnsi="Times New Roman"/>
                <w:bCs/>
                <w:sz w:val="20"/>
                <w:szCs w:val="20"/>
              </w:rPr>
              <w:t>ОК 01-</w:t>
            </w:r>
            <w:r w:rsidR="00F623BD">
              <w:rPr>
                <w:rFonts w:ascii="Times New Roman" w:hAnsi="Times New Roman"/>
                <w:bCs/>
                <w:sz w:val="20"/>
                <w:szCs w:val="20"/>
              </w:rPr>
              <w:t>09</w:t>
            </w:r>
            <w:r w:rsidRPr="00165381">
              <w:rPr>
                <w:rFonts w:ascii="Times New Roman" w:hAnsi="Times New Roman"/>
                <w:bCs/>
                <w:sz w:val="20"/>
                <w:szCs w:val="20"/>
              </w:rPr>
              <w:t>,</w:t>
            </w:r>
          </w:p>
          <w:p w:rsidR="00507251" w:rsidRPr="00165381" w:rsidRDefault="00507251">
            <w:pPr>
              <w:spacing w:after="0" w:line="240" w:lineRule="auto"/>
              <w:jc w:val="center"/>
              <w:rPr>
                <w:rFonts w:ascii="Times New Roman" w:hAnsi="Times New Roman"/>
                <w:bCs/>
                <w:sz w:val="20"/>
                <w:szCs w:val="20"/>
              </w:rPr>
            </w:pPr>
            <w:r w:rsidRPr="00165381">
              <w:rPr>
                <w:rFonts w:ascii="Times New Roman" w:hAnsi="Times New Roman"/>
                <w:bCs/>
                <w:sz w:val="20"/>
                <w:szCs w:val="20"/>
              </w:rPr>
              <w:t>ПК 1.1.-1.3.</w:t>
            </w:r>
          </w:p>
          <w:p w:rsidR="00507251" w:rsidRPr="00165381" w:rsidRDefault="00507251">
            <w:pPr>
              <w:spacing w:after="0" w:line="240" w:lineRule="auto"/>
              <w:jc w:val="center"/>
              <w:rPr>
                <w:rFonts w:ascii="Times New Roman" w:hAnsi="Times New Roman"/>
                <w:bCs/>
                <w:sz w:val="20"/>
                <w:szCs w:val="20"/>
              </w:rPr>
            </w:pPr>
            <w:r w:rsidRPr="00165381">
              <w:rPr>
                <w:rFonts w:ascii="Times New Roman" w:hAnsi="Times New Roman"/>
                <w:bCs/>
                <w:sz w:val="20"/>
                <w:szCs w:val="20"/>
              </w:rPr>
              <w:t>ПК 2.1-2.4.</w:t>
            </w:r>
          </w:p>
          <w:p w:rsidR="00507251" w:rsidRDefault="00507251">
            <w:pPr>
              <w:spacing w:after="0" w:line="240" w:lineRule="auto"/>
              <w:jc w:val="center"/>
              <w:rPr>
                <w:rFonts w:ascii="Times New Roman" w:hAnsi="Times New Roman"/>
                <w:bCs/>
                <w:sz w:val="20"/>
                <w:szCs w:val="20"/>
              </w:rPr>
            </w:pPr>
            <w:r w:rsidRPr="00165381">
              <w:rPr>
                <w:rFonts w:ascii="Times New Roman" w:hAnsi="Times New Roman"/>
                <w:bCs/>
                <w:sz w:val="20"/>
                <w:szCs w:val="20"/>
              </w:rPr>
              <w:t>ПК 3.1.-3.4.</w:t>
            </w:r>
          </w:p>
          <w:p w:rsidR="00487D0A" w:rsidRPr="00165381" w:rsidRDefault="00487D0A">
            <w:pPr>
              <w:spacing w:after="0" w:line="240" w:lineRule="auto"/>
              <w:jc w:val="center"/>
              <w:rPr>
                <w:rFonts w:ascii="Times New Roman" w:hAnsi="Times New Roman"/>
                <w:bCs/>
                <w:sz w:val="20"/>
                <w:szCs w:val="20"/>
              </w:rPr>
            </w:pPr>
            <w:r>
              <w:rPr>
                <w:rFonts w:ascii="Times New Roman" w:hAnsi="Times New Roman"/>
                <w:bCs/>
                <w:sz w:val="20"/>
                <w:szCs w:val="20"/>
              </w:rPr>
              <w:t>ЛР 3,4,7,10,17,25,30</w:t>
            </w:r>
          </w:p>
          <w:p w:rsidR="00507251" w:rsidRPr="00165381" w:rsidRDefault="00507251">
            <w:pPr>
              <w:spacing w:after="0" w:line="240" w:lineRule="auto"/>
              <w:jc w:val="center"/>
              <w:rPr>
                <w:rFonts w:ascii="Times New Roman" w:hAnsi="Times New Roman"/>
                <w:bCs/>
                <w:spacing w:val="-1"/>
                <w:sz w:val="20"/>
                <w:szCs w:val="20"/>
              </w:rPr>
            </w:pPr>
          </w:p>
        </w:tc>
      </w:tr>
      <w:tr w:rsidR="000C7275" w:rsidRPr="00C1585A" w:rsidTr="00901FDF">
        <w:trPr>
          <w:trHeight w:val="20"/>
        </w:trPr>
        <w:tc>
          <w:tcPr>
            <w:tcW w:w="0" w:type="auto"/>
            <w:vMerge/>
            <w:tcBorders>
              <w:left w:val="single" w:sz="4" w:space="0" w:color="auto"/>
              <w:right w:val="single" w:sz="4" w:space="0" w:color="auto"/>
            </w:tcBorders>
            <w:vAlign w:val="center"/>
            <w:hideMark/>
          </w:tcPr>
          <w:p w:rsidR="007362B2" w:rsidRPr="00C1585A" w:rsidRDefault="007362B2">
            <w:pPr>
              <w:spacing w:after="0" w:line="240" w:lineRule="auto"/>
              <w:rPr>
                <w:rFonts w:ascii="Times New Roman" w:hAnsi="Times New Roman"/>
                <w:b/>
                <w:bCs/>
                <w:sz w:val="20"/>
                <w:szCs w:val="20"/>
              </w:rPr>
            </w:pPr>
          </w:p>
        </w:tc>
        <w:tc>
          <w:tcPr>
            <w:tcW w:w="109" w:type="pct"/>
            <w:tcBorders>
              <w:top w:val="single" w:sz="4" w:space="0" w:color="auto"/>
              <w:left w:val="single" w:sz="4" w:space="0" w:color="auto"/>
              <w:bottom w:val="single" w:sz="4" w:space="0" w:color="auto"/>
              <w:right w:val="single" w:sz="4" w:space="0" w:color="auto"/>
            </w:tcBorders>
            <w:hideMark/>
          </w:tcPr>
          <w:p w:rsidR="007362B2" w:rsidRDefault="007362B2" w:rsidP="007362B2">
            <w:pPr>
              <w:spacing w:after="0" w:line="240" w:lineRule="auto"/>
              <w:ind w:left="358" w:hanging="358"/>
              <w:rPr>
                <w:rFonts w:ascii="Times New Roman" w:hAnsi="Times New Roman"/>
                <w:bCs/>
                <w:sz w:val="20"/>
                <w:szCs w:val="20"/>
              </w:rPr>
            </w:pPr>
            <w:r>
              <w:rPr>
                <w:rFonts w:ascii="Times New Roman" w:hAnsi="Times New Roman"/>
                <w:bCs/>
                <w:sz w:val="20"/>
                <w:szCs w:val="20"/>
              </w:rPr>
              <w:t>1</w:t>
            </w:r>
          </w:p>
          <w:p w:rsidR="007362B2" w:rsidRDefault="007362B2" w:rsidP="007362B2">
            <w:pPr>
              <w:spacing w:after="0" w:line="240" w:lineRule="auto"/>
              <w:rPr>
                <w:rFonts w:ascii="Times New Roman" w:hAnsi="Times New Roman"/>
                <w:bCs/>
                <w:sz w:val="20"/>
                <w:szCs w:val="20"/>
              </w:rPr>
            </w:pPr>
          </w:p>
          <w:p w:rsidR="007362B2" w:rsidRPr="00C1585A" w:rsidRDefault="007362B2" w:rsidP="007362B2">
            <w:pPr>
              <w:spacing w:after="0" w:line="240" w:lineRule="auto"/>
              <w:rPr>
                <w:rFonts w:ascii="Times New Roman" w:hAnsi="Times New Roman"/>
                <w:b/>
                <w:bCs/>
                <w:sz w:val="20"/>
                <w:szCs w:val="20"/>
              </w:rPr>
            </w:pPr>
          </w:p>
        </w:tc>
        <w:tc>
          <w:tcPr>
            <w:tcW w:w="3112" w:type="pct"/>
            <w:tcBorders>
              <w:top w:val="single" w:sz="4" w:space="0" w:color="auto"/>
              <w:left w:val="single" w:sz="4" w:space="0" w:color="auto"/>
              <w:bottom w:val="single" w:sz="4" w:space="0" w:color="auto"/>
              <w:right w:val="single" w:sz="4" w:space="0" w:color="auto"/>
            </w:tcBorders>
          </w:tcPr>
          <w:p w:rsidR="007362B2" w:rsidRPr="007362B2" w:rsidRDefault="007362B2" w:rsidP="00165381">
            <w:pPr>
              <w:spacing w:after="0" w:line="240" w:lineRule="auto"/>
              <w:ind w:left="7" w:right="-82"/>
              <w:rPr>
                <w:rFonts w:ascii="Times New Roman" w:hAnsi="Times New Roman"/>
                <w:bCs/>
                <w:sz w:val="20"/>
                <w:szCs w:val="20"/>
              </w:rPr>
            </w:pPr>
            <w:r w:rsidRPr="00C1585A">
              <w:rPr>
                <w:rFonts w:ascii="Times New Roman" w:hAnsi="Times New Roman"/>
                <w:bCs/>
                <w:sz w:val="20"/>
                <w:szCs w:val="20"/>
              </w:rPr>
              <w:t>Правовые и нормативные основы безопасности труда: Конституция Российской Федерации, Трудовой кодекс Российской Федерации, гигиенические нормативы, санитарные нормы и правила, правила бе</w:t>
            </w:r>
            <w:r w:rsidR="00165381">
              <w:rPr>
                <w:rFonts w:ascii="Times New Roman" w:hAnsi="Times New Roman"/>
                <w:bCs/>
                <w:sz w:val="20"/>
                <w:szCs w:val="20"/>
              </w:rPr>
              <w:t>з</w:t>
            </w:r>
            <w:r w:rsidRPr="00C1585A">
              <w:rPr>
                <w:rFonts w:ascii="Times New Roman" w:hAnsi="Times New Roman"/>
                <w:bCs/>
                <w:sz w:val="20"/>
                <w:szCs w:val="20"/>
              </w:rPr>
              <w:t xml:space="preserve">опасности, система строительных норм и правил. </w:t>
            </w:r>
          </w:p>
        </w:tc>
        <w:tc>
          <w:tcPr>
            <w:tcW w:w="494" w:type="pct"/>
            <w:vMerge/>
            <w:tcBorders>
              <w:top w:val="single" w:sz="4" w:space="0" w:color="auto"/>
              <w:left w:val="single" w:sz="4" w:space="0" w:color="auto"/>
              <w:bottom w:val="single" w:sz="4" w:space="0" w:color="auto"/>
              <w:right w:val="single" w:sz="4" w:space="0" w:color="auto"/>
            </w:tcBorders>
            <w:vAlign w:val="center"/>
            <w:hideMark/>
          </w:tcPr>
          <w:p w:rsidR="007362B2" w:rsidRPr="00C1585A" w:rsidRDefault="007362B2">
            <w:pPr>
              <w:spacing w:after="0" w:line="240" w:lineRule="auto"/>
              <w:rPr>
                <w:rFonts w:ascii="Times New Roman" w:hAnsi="Times New Roman"/>
                <w:b/>
                <w:bCs/>
                <w:sz w:val="20"/>
                <w:szCs w:val="20"/>
              </w:rPr>
            </w:pPr>
          </w:p>
        </w:tc>
        <w:tc>
          <w:tcPr>
            <w:tcW w:w="0" w:type="auto"/>
            <w:vMerge/>
            <w:tcBorders>
              <w:left w:val="single" w:sz="4" w:space="0" w:color="auto"/>
              <w:right w:val="single" w:sz="4" w:space="0" w:color="auto"/>
            </w:tcBorders>
            <w:vAlign w:val="center"/>
            <w:hideMark/>
          </w:tcPr>
          <w:p w:rsidR="007362B2" w:rsidRPr="00165381" w:rsidRDefault="007362B2">
            <w:pPr>
              <w:spacing w:after="0" w:line="240" w:lineRule="auto"/>
              <w:rPr>
                <w:rFonts w:ascii="Times New Roman" w:hAnsi="Times New Roman"/>
                <w:bCs/>
                <w:spacing w:val="-1"/>
                <w:sz w:val="20"/>
                <w:szCs w:val="20"/>
              </w:rPr>
            </w:pPr>
          </w:p>
        </w:tc>
      </w:tr>
      <w:tr w:rsidR="000C7275" w:rsidRPr="00C1585A" w:rsidTr="00901FDF">
        <w:trPr>
          <w:trHeight w:val="20"/>
        </w:trPr>
        <w:tc>
          <w:tcPr>
            <w:tcW w:w="0" w:type="auto"/>
            <w:vMerge/>
            <w:tcBorders>
              <w:left w:val="single" w:sz="4" w:space="0" w:color="auto"/>
              <w:right w:val="single" w:sz="4" w:space="0" w:color="auto"/>
            </w:tcBorders>
            <w:vAlign w:val="center"/>
            <w:hideMark/>
          </w:tcPr>
          <w:p w:rsidR="007362B2" w:rsidRPr="00C1585A" w:rsidRDefault="007362B2">
            <w:pPr>
              <w:spacing w:after="0" w:line="240" w:lineRule="auto"/>
              <w:rPr>
                <w:rFonts w:ascii="Times New Roman" w:hAnsi="Times New Roman"/>
                <w:b/>
                <w:bCs/>
                <w:sz w:val="20"/>
                <w:szCs w:val="20"/>
              </w:rPr>
            </w:pPr>
          </w:p>
        </w:tc>
        <w:tc>
          <w:tcPr>
            <w:tcW w:w="109" w:type="pct"/>
            <w:tcBorders>
              <w:top w:val="single" w:sz="4" w:space="0" w:color="auto"/>
              <w:left w:val="single" w:sz="4" w:space="0" w:color="auto"/>
              <w:bottom w:val="single" w:sz="4" w:space="0" w:color="auto"/>
              <w:right w:val="single" w:sz="4" w:space="0" w:color="auto"/>
            </w:tcBorders>
            <w:hideMark/>
          </w:tcPr>
          <w:p w:rsidR="007362B2" w:rsidRPr="007362B2" w:rsidRDefault="007362B2" w:rsidP="007362B2">
            <w:pPr>
              <w:spacing w:after="0" w:line="240" w:lineRule="auto"/>
              <w:rPr>
                <w:rFonts w:ascii="Times New Roman" w:hAnsi="Times New Roman"/>
                <w:sz w:val="20"/>
                <w:szCs w:val="20"/>
              </w:rPr>
            </w:pPr>
            <w:r w:rsidRPr="007362B2">
              <w:rPr>
                <w:rFonts w:ascii="Times New Roman" w:hAnsi="Times New Roman"/>
                <w:sz w:val="20"/>
                <w:szCs w:val="20"/>
              </w:rPr>
              <w:t>2</w:t>
            </w:r>
          </w:p>
        </w:tc>
        <w:tc>
          <w:tcPr>
            <w:tcW w:w="3112" w:type="pct"/>
            <w:tcBorders>
              <w:top w:val="single" w:sz="4" w:space="0" w:color="auto"/>
              <w:left w:val="single" w:sz="4" w:space="0" w:color="auto"/>
              <w:bottom w:val="single" w:sz="4" w:space="0" w:color="auto"/>
              <w:right w:val="single" w:sz="4" w:space="0" w:color="auto"/>
            </w:tcBorders>
          </w:tcPr>
          <w:p w:rsidR="007362B2" w:rsidRPr="00C1585A" w:rsidRDefault="007362B2" w:rsidP="00165381">
            <w:pPr>
              <w:spacing w:after="0" w:line="240" w:lineRule="auto"/>
              <w:ind w:left="7"/>
              <w:rPr>
                <w:rFonts w:ascii="Times New Roman" w:hAnsi="Times New Roman"/>
                <w:b/>
                <w:bCs/>
                <w:sz w:val="20"/>
                <w:szCs w:val="20"/>
              </w:rPr>
            </w:pPr>
            <w:r w:rsidRPr="00C1585A">
              <w:rPr>
                <w:rFonts w:ascii="Times New Roman" w:hAnsi="Times New Roman"/>
                <w:bCs/>
                <w:sz w:val="20"/>
                <w:szCs w:val="20"/>
              </w:rPr>
              <w:t>Структура системы стандартов безопасности труда Ростехрегулирования России.</w:t>
            </w:r>
          </w:p>
        </w:tc>
        <w:tc>
          <w:tcPr>
            <w:tcW w:w="494" w:type="pct"/>
            <w:vMerge/>
            <w:tcBorders>
              <w:top w:val="single" w:sz="4" w:space="0" w:color="auto"/>
              <w:left w:val="single" w:sz="4" w:space="0" w:color="auto"/>
              <w:bottom w:val="single" w:sz="4" w:space="0" w:color="auto"/>
              <w:right w:val="single" w:sz="4" w:space="0" w:color="auto"/>
            </w:tcBorders>
            <w:vAlign w:val="center"/>
            <w:hideMark/>
          </w:tcPr>
          <w:p w:rsidR="007362B2" w:rsidRPr="00C1585A" w:rsidRDefault="007362B2">
            <w:pPr>
              <w:spacing w:after="0" w:line="240" w:lineRule="auto"/>
              <w:rPr>
                <w:rFonts w:ascii="Times New Roman" w:hAnsi="Times New Roman"/>
                <w:b/>
                <w:bCs/>
                <w:sz w:val="20"/>
                <w:szCs w:val="20"/>
              </w:rPr>
            </w:pPr>
          </w:p>
        </w:tc>
        <w:tc>
          <w:tcPr>
            <w:tcW w:w="0" w:type="auto"/>
            <w:vMerge/>
            <w:tcBorders>
              <w:left w:val="single" w:sz="4" w:space="0" w:color="auto"/>
              <w:right w:val="single" w:sz="4" w:space="0" w:color="auto"/>
            </w:tcBorders>
            <w:vAlign w:val="center"/>
            <w:hideMark/>
          </w:tcPr>
          <w:p w:rsidR="007362B2" w:rsidRPr="00165381" w:rsidRDefault="007362B2">
            <w:pPr>
              <w:spacing w:after="0" w:line="240" w:lineRule="auto"/>
              <w:rPr>
                <w:rFonts w:ascii="Times New Roman" w:hAnsi="Times New Roman"/>
                <w:bCs/>
                <w:spacing w:val="-1"/>
                <w:sz w:val="20"/>
                <w:szCs w:val="20"/>
              </w:rPr>
            </w:pPr>
          </w:p>
        </w:tc>
      </w:tr>
      <w:tr w:rsidR="00507251" w:rsidRPr="00C1585A" w:rsidTr="00901FDF">
        <w:trPr>
          <w:trHeight w:val="20"/>
        </w:trPr>
        <w:tc>
          <w:tcPr>
            <w:tcW w:w="0" w:type="auto"/>
            <w:vMerge/>
            <w:tcBorders>
              <w:left w:val="single" w:sz="4" w:space="0" w:color="auto"/>
              <w:right w:val="single" w:sz="4" w:space="0" w:color="auto"/>
            </w:tcBorders>
            <w:vAlign w:val="center"/>
            <w:hideMark/>
          </w:tcPr>
          <w:p w:rsidR="00507251" w:rsidRPr="00C1585A" w:rsidRDefault="00507251">
            <w:pPr>
              <w:spacing w:after="0" w:line="240" w:lineRule="auto"/>
              <w:rPr>
                <w:rFonts w:ascii="Times New Roman" w:hAnsi="Times New Roman"/>
                <w:b/>
                <w:bCs/>
                <w:sz w:val="20"/>
                <w:szCs w:val="20"/>
              </w:rPr>
            </w:pPr>
          </w:p>
        </w:tc>
        <w:tc>
          <w:tcPr>
            <w:tcW w:w="3221" w:type="pct"/>
            <w:gridSpan w:val="2"/>
            <w:tcBorders>
              <w:top w:val="single" w:sz="4" w:space="0" w:color="auto"/>
              <w:left w:val="single" w:sz="4" w:space="0" w:color="auto"/>
              <w:bottom w:val="single" w:sz="4" w:space="0" w:color="auto"/>
              <w:right w:val="single" w:sz="4" w:space="0" w:color="auto"/>
            </w:tcBorders>
            <w:hideMark/>
          </w:tcPr>
          <w:p w:rsidR="00507251" w:rsidRPr="007362B2" w:rsidRDefault="00507251" w:rsidP="00165381">
            <w:pPr>
              <w:spacing w:after="0" w:line="240" w:lineRule="auto"/>
              <w:rPr>
                <w:rFonts w:ascii="Times New Roman" w:hAnsi="Times New Roman"/>
                <w:sz w:val="20"/>
                <w:szCs w:val="20"/>
              </w:rPr>
            </w:pPr>
            <w:r w:rsidRPr="007362B2">
              <w:rPr>
                <w:rFonts w:ascii="Times New Roman" w:eastAsia="Times New Roman" w:hAnsi="Times New Roman"/>
                <w:sz w:val="20"/>
                <w:szCs w:val="20"/>
              </w:rPr>
              <w:t xml:space="preserve">Практические занятия </w:t>
            </w:r>
          </w:p>
        </w:tc>
        <w:tc>
          <w:tcPr>
            <w:tcW w:w="494" w:type="pct"/>
            <w:tcBorders>
              <w:top w:val="single" w:sz="4" w:space="0" w:color="auto"/>
              <w:left w:val="single" w:sz="4" w:space="0" w:color="auto"/>
              <w:bottom w:val="single" w:sz="4" w:space="0" w:color="auto"/>
              <w:right w:val="single" w:sz="4" w:space="0" w:color="auto"/>
            </w:tcBorders>
            <w:vAlign w:val="center"/>
            <w:hideMark/>
          </w:tcPr>
          <w:p w:rsidR="00507251" w:rsidRPr="00C1585A" w:rsidRDefault="00507251">
            <w:pPr>
              <w:spacing w:after="0" w:line="240" w:lineRule="auto"/>
              <w:jc w:val="center"/>
              <w:rPr>
                <w:rFonts w:ascii="Times New Roman" w:hAnsi="Times New Roman"/>
                <w:sz w:val="20"/>
                <w:szCs w:val="20"/>
              </w:rPr>
            </w:pPr>
            <w:r w:rsidRPr="00C1585A">
              <w:rPr>
                <w:rFonts w:ascii="Times New Roman" w:hAnsi="Times New Roman"/>
                <w:sz w:val="20"/>
                <w:szCs w:val="20"/>
              </w:rPr>
              <w:t>-</w:t>
            </w:r>
          </w:p>
        </w:tc>
        <w:tc>
          <w:tcPr>
            <w:tcW w:w="0" w:type="auto"/>
            <w:vMerge/>
            <w:tcBorders>
              <w:left w:val="single" w:sz="4" w:space="0" w:color="auto"/>
              <w:right w:val="single" w:sz="4" w:space="0" w:color="auto"/>
            </w:tcBorders>
            <w:vAlign w:val="center"/>
            <w:hideMark/>
          </w:tcPr>
          <w:p w:rsidR="00507251" w:rsidRPr="00165381" w:rsidRDefault="00507251">
            <w:pPr>
              <w:spacing w:after="0" w:line="240" w:lineRule="auto"/>
              <w:rPr>
                <w:rFonts w:ascii="Times New Roman" w:hAnsi="Times New Roman"/>
                <w:bCs/>
                <w:spacing w:val="-1"/>
                <w:sz w:val="20"/>
                <w:szCs w:val="20"/>
              </w:rPr>
            </w:pPr>
          </w:p>
        </w:tc>
      </w:tr>
      <w:tr w:rsidR="007362B2" w:rsidRPr="00C1585A" w:rsidTr="00901FDF">
        <w:trPr>
          <w:trHeight w:val="150"/>
        </w:trPr>
        <w:tc>
          <w:tcPr>
            <w:tcW w:w="0" w:type="auto"/>
            <w:vMerge/>
            <w:tcBorders>
              <w:left w:val="single" w:sz="4" w:space="0" w:color="auto"/>
              <w:right w:val="single" w:sz="4" w:space="0" w:color="auto"/>
            </w:tcBorders>
            <w:vAlign w:val="center"/>
            <w:hideMark/>
          </w:tcPr>
          <w:p w:rsidR="007362B2" w:rsidRPr="00C1585A" w:rsidRDefault="007362B2">
            <w:pPr>
              <w:spacing w:after="0" w:line="240" w:lineRule="auto"/>
              <w:rPr>
                <w:rFonts w:ascii="Times New Roman" w:hAnsi="Times New Roman"/>
                <w:b/>
                <w:bCs/>
                <w:sz w:val="20"/>
                <w:szCs w:val="20"/>
              </w:rPr>
            </w:pPr>
          </w:p>
        </w:tc>
        <w:tc>
          <w:tcPr>
            <w:tcW w:w="3221" w:type="pct"/>
            <w:gridSpan w:val="2"/>
            <w:tcBorders>
              <w:top w:val="single" w:sz="4" w:space="0" w:color="auto"/>
              <w:left w:val="single" w:sz="4" w:space="0" w:color="auto"/>
              <w:bottom w:val="single" w:sz="4" w:space="0" w:color="auto"/>
              <w:right w:val="single" w:sz="4" w:space="0" w:color="auto"/>
            </w:tcBorders>
            <w:hideMark/>
          </w:tcPr>
          <w:p w:rsidR="007362B2" w:rsidRPr="007362B2" w:rsidRDefault="007362B2" w:rsidP="00165381">
            <w:pPr>
              <w:spacing w:after="0" w:line="240" w:lineRule="auto"/>
              <w:rPr>
                <w:rFonts w:ascii="Times New Roman" w:hAnsi="Times New Roman"/>
                <w:sz w:val="20"/>
                <w:szCs w:val="20"/>
              </w:rPr>
            </w:pPr>
            <w:r w:rsidRPr="007362B2">
              <w:rPr>
                <w:rFonts w:ascii="Times New Roman" w:hAnsi="Times New Roman"/>
                <w:sz w:val="20"/>
                <w:szCs w:val="20"/>
              </w:rPr>
              <w:t xml:space="preserve">Самостоятельная работа обучающихся </w:t>
            </w:r>
          </w:p>
        </w:tc>
        <w:tc>
          <w:tcPr>
            <w:tcW w:w="494" w:type="pct"/>
            <w:vMerge w:val="restart"/>
            <w:tcBorders>
              <w:top w:val="single" w:sz="4" w:space="0" w:color="auto"/>
              <w:left w:val="single" w:sz="4" w:space="0" w:color="auto"/>
              <w:right w:val="single" w:sz="4" w:space="0" w:color="auto"/>
            </w:tcBorders>
            <w:hideMark/>
          </w:tcPr>
          <w:p w:rsidR="007362B2" w:rsidRPr="004253CD" w:rsidRDefault="007362B2" w:rsidP="007362B2">
            <w:pPr>
              <w:spacing w:after="0" w:line="240" w:lineRule="auto"/>
              <w:jc w:val="center"/>
              <w:rPr>
                <w:rFonts w:ascii="Times New Roman" w:hAnsi="Times New Roman"/>
                <w:b/>
                <w:bCs/>
                <w:sz w:val="20"/>
                <w:szCs w:val="20"/>
              </w:rPr>
            </w:pPr>
            <w:r>
              <w:rPr>
                <w:rFonts w:ascii="Times New Roman" w:hAnsi="Times New Roman"/>
                <w:bCs/>
                <w:sz w:val="20"/>
                <w:szCs w:val="20"/>
              </w:rPr>
              <w:t>2</w:t>
            </w:r>
            <w:r w:rsidR="00B641A8">
              <w:rPr>
                <w:rFonts w:ascii="Times New Roman" w:hAnsi="Times New Roman"/>
                <w:bCs/>
                <w:sz w:val="20"/>
                <w:szCs w:val="20"/>
              </w:rPr>
              <w:t xml:space="preserve"> / 2</w:t>
            </w:r>
          </w:p>
        </w:tc>
        <w:tc>
          <w:tcPr>
            <w:tcW w:w="0" w:type="auto"/>
            <w:vMerge/>
            <w:tcBorders>
              <w:left w:val="single" w:sz="4" w:space="0" w:color="auto"/>
              <w:right w:val="single" w:sz="4" w:space="0" w:color="auto"/>
            </w:tcBorders>
            <w:vAlign w:val="center"/>
            <w:hideMark/>
          </w:tcPr>
          <w:p w:rsidR="007362B2" w:rsidRPr="00165381" w:rsidRDefault="007362B2">
            <w:pPr>
              <w:spacing w:after="0" w:line="240" w:lineRule="auto"/>
              <w:rPr>
                <w:rFonts w:ascii="Times New Roman" w:hAnsi="Times New Roman"/>
                <w:bCs/>
                <w:spacing w:val="-1"/>
                <w:sz w:val="20"/>
                <w:szCs w:val="20"/>
              </w:rPr>
            </w:pPr>
          </w:p>
        </w:tc>
      </w:tr>
      <w:tr w:rsidR="000C7275" w:rsidRPr="00C1585A" w:rsidTr="00901FDF">
        <w:trPr>
          <w:trHeight w:val="197"/>
        </w:trPr>
        <w:tc>
          <w:tcPr>
            <w:tcW w:w="0" w:type="auto"/>
            <w:vMerge/>
            <w:tcBorders>
              <w:left w:val="single" w:sz="4" w:space="0" w:color="auto"/>
              <w:bottom w:val="single" w:sz="4" w:space="0" w:color="auto"/>
              <w:right w:val="single" w:sz="4" w:space="0" w:color="auto"/>
            </w:tcBorders>
            <w:vAlign w:val="center"/>
            <w:hideMark/>
          </w:tcPr>
          <w:p w:rsidR="007362B2" w:rsidRPr="00C1585A" w:rsidRDefault="007362B2">
            <w:pPr>
              <w:spacing w:after="0" w:line="240" w:lineRule="auto"/>
              <w:rPr>
                <w:rFonts w:ascii="Times New Roman" w:hAnsi="Times New Roman"/>
                <w:b/>
                <w:bCs/>
                <w:sz w:val="20"/>
                <w:szCs w:val="20"/>
              </w:rPr>
            </w:pPr>
          </w:p>
        </w:tc>
        <w:tc>
          <w:tcPr>
            <w:tcW w:w="109" w:type="pct"/>
            <w:tcBorders>
              <w:top w:val="single" w:sz="4" w:space="0" w:color="auto"/>
              <w:left w:val="single" w:sz="4" w:space="0" w:color="auto"/>
              <w:bottom w:val="single" w:sz="4" w:space="0" w:color="auto"/>
              <w:right w:val="single" w:sz="4" w:space="0" w:color="auto"/>
            </w:tcBorders>
            <w:hideMark/>
          </w:tcPr>
          <w:p w:rsidR="007362B2" w:rsidRPr="007362B2" w:rsidRDefault="007362B2" w:rsidP="00507251">
            <w:pPr>
              <w:spacing w:after="0" w:line="240" w:lineRule="auto"/>
              <w:rPr>
                <w:rFonts w:ascii="Times New Roman" w:hAnsi="Times New Roman"/>
                <w:sz w:val="20"/>
                <w:szCs w:val="20"/>
              </w:rPr>
            </w:pPr>
            <w:r w:rsidRPr="007362B2">
              <w:rPr>
                <w:rFonts w:ascii="Times New Roman" w:hAnsi="Times New Roman"/>
                <w:sz w:val="20"/>
                <w:szCs w:val="20"/>
              </w:rPr>
              <w:t>1</w:t>
            </w:r>
          </w:p>
        </w:tc>
        <w:tc>
          <w:tcPr>
            <w:tcW w:w="3112" w:type="pct"/>
            <w:tcBorders>
              <w:top w:val="single" w:sz="4" w:space="0" w:color="auto"/>
              <w:left w:val="single" w:sz="4" w:space="0" w:color="auto"/>
              <w:bottom w:val="single" w:sz="4" w:space="0" w:color="auto"/>
              <w:right w:val="single" w:sz="4" w:space="0" w:color="auto"/>
            </w:tcBorders>
          </w:tcPr>
          <w:p w:rsidR="007362B2" w:rsidRPr="00C1585A" w:rsidRDefault="007362B2" w:rsidP="00165381">
            <w:pPr>
              <w:spacing w:after="0" w:line="240" w:lineRule="auto"/>
              <w:ind w:left="30"/>
              <w:rPr>
                <w:rFonts w:ascii="Times New Roman" w:hAnsi="Times New Roman"/>
                <w:b/>
                <w:bCs/>
                <w:sz w:val="20"/>
                <w:szCs w:val="20"/>
              </w:rPr>
            </w:pPr>
            <w:r w:rsidRPr="00C1585A">
              <w:rPr>
                <w:rStyle w:val="2105pt"/>
                <w:sz w:val="20"/>
                <w:szCs w:val="20"/>
              </w:rPr>
              <w:t>Изучение нормативной базы — Трудового кодекса Российской Федерации (глава Х)</w:t>
            </w:r>
          </w:p>
        </w:tc>
        <w:tc>
          <w:tcPr>
            <w:tcW w:w="494" w:type="pct"/>
            <w:vMerge/>
            <w:tcBorders>
              <w:left w:val="single" w:sz="4" w:space="0" w:color="auto"/>
              <w:bottom w:val="single" w:sz="4" w:space="0" w:color="auto"/>
              <w:right w:val="single" w:sz="4" w:space="0" w:color="auto"/>
            </w:tcBorders>
            <w:vAlign w:val="center"/>
            <w:hideMark/>
          </w:tcPr>
          <w:p w:rsidR="007362B2" w:rsidRPr="00C1585A" w:rsidRDefault="007362B2" w:rsidP="00507251">
            <w:pPr>
              <w:spacing w:after="0" w:line="240" w:lineRule="auto"/>
              <w:jc w:val="center"/>
              <w:rPr>
                <w:rFonts w:ascii="Times New Roman" w:hAnsi="Times New Roman"/>
                <w:bCs/>
                <w:sz w:val="20"/>
                <w:szCs w:val="20"/>
              </w:rPr>
            </w:pPr>
          </w:p>
        </w:tc>
        <w:tc>
          <w:tcPr>
            <w:tcW w:w="0" w:type="auto"/>
            <w:vMerge/>
            <w:tcBorders>
              <w:left w:val="single" w:sz="4" w:space="0" w:color="auto"/>
              <w:bottom w:val="single" w:sz="4" w:space="0" w:color="auto"/>
              <w:right w:val="single" w:sz="4" w:space="0" w:color="auto"/>
            </w:tcBorders>
            <w:vAlign w:val="center"/>
            <w:hideMark/>
          </w:tcPr>
          <w:p w:rsidR="007362B2" w:rsidRPr="00165381" w:rsidRDefault="007362B2">
            <w:pPr>
              <w:spacing w:after="0" w:line="240" w:lineRule="auto"/>
              <w:rPr>
                <w:rFonts w:ascii="Times New Roman" w:hAnsi="Times New Roman"/>
                <w:bCs/>
                <w:spacing w:val="-1"/>
                <w:sz w:val="20"/>
                <w:szCs w:val="20"/>
              </w:rPr>
            </w:pPr>
          </w:p>
        </w:tc>
      </w:tr>
      <w:tr w:rsidR="00165381" w:rsidRPr="00C1585A" w:rsidTr="00901FDF">
        <w:trPr>
          <w:trHeight w:val="20"/>
        </w:trPr>
        <w:tc>
          <w:tcPr>
            <w:tcW w:w="631" w:type="pct"/>
            <w:vMerge w:val="restart"/>
            <w:tcBorders>
              <w:top w:val="single" w:sz="4" w:space="0" w:color="auto"/>
              <w:left w:val="single" w:sz="4" w:space="0" w:color="auto"/>
              <w:right w:val="single" w:sz="4" w:space="0" w:color="auto"/>
            </w:tcBorders>
            <w:hideMark/>
          </w:tcPr>
          <w:p w:rsidR="00165381" w:rsidRDefault="00165381">
            <w:pPr>
              <w:spacing w:after="0" w:line="240" w:lineRule="auto"/>
              <w:rPr>
                <w:rFonts w:ascii="Times New Roman" w:hAnsi="Times New Roman"/>
                <w:b/>
                <w:bCs/>
                <w:sz w:val="20"/>
                <w:szCs w:val="20"/>
              </w:rPr>
            </w:pPr>
            <w:r>
              <w:rPr>
                <w:rFonts w:ascii="Times New Roman" w:hAnsi="Times New Roman"/>
                <w:b/>
                <w:bCs/>
                <w:sz w:val="20"/>
                <w:szCs w:val="20"/>
              </w:rPr>
              <w:t>Тема</w:t>
            </w:r>
            <w:r w:rsidRPr="00C1585A">
              <w:rPr>
                <w:rFonts w:ascii="Times New Roman" w:hAnsi="Times New Roman"/>
                <w:b/>
                <w:bCs/>
                <w:sz w:val="20"/>
                <w:szCs w:val="20"/>
              </w:rPr>
              <w:t>1.2.</w:t>
            </w:r>
          </w:p>
          <w:p w:rsidR="00165381" w:rsidRDefault="00165381">
            <w:pPr>
              <w:spacing w:after="0" w:line="240" w:lineRule="auto"/>
              <w:rPr>
                <w:rFonts w:ascii="Times New Roman" w:hAnsi="Times New Roman"/>
                <w:b/>
                <w:bCs/>
                <w:sz w:val="20"/>
                <w:szCs w:val="20"/>
              </w:rPr>
            </w:pPr>
            <w:r w:rsidRPr="00C1585A">
              <w:rPr>
                <w:rFonts w:ascii="Times New Roman" w:hAnsi="Times New Roman"/>
                <w:b/>
                <w:bCs/>
                <w:sz w:val="20"/>
                <w:szCs w:val="20"/>
              </w:rPr>
              <w:t xml:space="preserve">Организация </w:t>
            </w:r>
          </w:p>
          <w:p w:rsidR="00165381" w:rsidRPr="00C1585A" w:rsidRDefault="00165381">
            <w:pPr>
              <w:spacing w:after="0" w:line="240" w:lineRule="auto"/>
              <w:rPr>
                <w:rFonts w:ascii="Times New Roman" w:hAnsi="Times New Roman"/>
                <w:b/>
                <w:bCs/>
                <w:sz w:val="20"/>
                <w:szCs w:val="20"/>
              </w:rPr>
            </w:pPr>
            <w:r w:rsidRPr="00C1585A">
              <w:rPr>
                <w:rFonts w:ascii="Times New Roman" w:hAnsi="Times New Roman"/>
                <w:b/>
                <w:bCs/>
                <w:sz w:val="20"/>
                <w:szCs w:val="20"/>
              </w:rPr>
              <w:t>работы по охране труда в организации</w:t>
            </w:r>
          </w:p>
        </w:tc>
        <w:tc>
          <w:tcPr>
            <w:tcW w:w="3221" w:type="pct"/>
            <w:gridSpan w:val="2"/>
            <w:tcBorders>
              <w:top w:val="single" w:sz="4" w:space="0" w:color="auto"/>
              <w:left w:val="single" w:sz="4" w:space="0" w:color="auto"/>
              <w:bottom w:val="single" w:sz="4" w:space="0" w:color="auto"/>
              <w:right w:val="single" w:sz="4" w:space="0" w:color="auto"/>
            </w:tcBorders>
            <w:hideMark/>
          </w:tcPr>
          <w:p w:rsidR="00165381" w:rsidRPr="007362B2" w:rsidRDefault="00165381">
            <w:pPr>
              <w:spacing w:after="0" w:line="240" w:lineRule="auto"/>
              <w:rPr>
                <w:rFonts w:ascii="Times New Roman" w:hAnsi="Times New Roman"/>
                <w:sz w:val="20"/>
                <w:szCs w:val="20"/>
              </w:rPr>
            </w:pPr>
            <w:r w:rsidRPr="007362B2">
              <w:rPr>
                <w:rFonts w:ascii="Times New Roman" w:hAnsi="Times New Roman"/>
                <w:sz w:val="20"/>
                <w:szCs w:val="20"/>
              </w:rPr>
              <w:t xml:space="preserve">Содержание учебного материала </w:t>
            </w:r>
          </w:p>
        </w:tc>
        <w:tc>
          <w:tcPr>
            <w:tcW w:w="494" w:type="pct"/>
            <w:vMerge w:val="restart"/>
            <w:tcBorders>
              <w:top w:val="single" w:sz="4" w:space="0" w:color="auto"/>
              <w:left w:val="single" w:sz="4" w:space="0" w:color="auto"/>
              <w:bottom w:val="single" w:sz="4" w:space="0" w:color="auto"/>
              <w:right w:val="single" w:sz="4" w:space="0" w:color="auto"/>
            </w:tcBorders>
          </w:tcPr>
          <w:p w:rsidR="00165381" w:rsidRPr="007362B2" w:rsidRDefault="00165381" w:rsidP="007362B2">
            <w:pPr>
              <w:spacing w:before="240" w:after="0" w:line="240" w:lineRule="auto"/>
              <w:jc w:val="center"/>
              <w:rPr>
                <w:rFonts w:ascii="Times New Roman" w:hAnsi="Times New Roman"/>
                <w:bCs/>
                <w:sz w:val="20"/>
                <w:szCs w:val="20"/>
              </w:rPr>
            </w:pPr>
            <w:r w:rsidRPr="007362B2">
              <w:rPr>
                <w:rFonts w:ascii="Times New Roman" w:hAnsi="Times New Roman"/>
                <w:bCs/>
                <w:sz w:val="20"/>
                <w:szCs w:val="20"/>
              </w:rPr>
              <w:t>6</w:t>
            </w:r>
            <w:r w:rsidR="00B641A8">
              <w:rPr>
                <w:rFonts w:ascii="Times New Roman" w:hAnsi="Times New Roman"/>
                <w:bCs/>
                <w:sz w:val="20"/>
                <w:szCs w:val="20"/>
              </w:rPr>
              <w:t xml:space="preserve"> / 6</w:t>
            </w:r>
          </w:p>
          <w:p w:rsidR="00165381" w:rsidRPr="007362B2" w:rsidRDefault="00165381" w:rsidP="007362B2">
            <w:pPr>
              <w:spacing w:before="240" w:after="0" w:line="240" w:lineRule="auto"/>
              <w:jc w:val="center"/>
              <w:rPr>
                <w:rFonts w:ascii="Times New Roman" w:hAnsi="Times New Roman"/>
                <w:bCs/>
                <w:sz w:val="20"/>
                <w:szCs w:val="20"/>
              </w:rPr>
            </w:pPr>
          </w:p>
          <w:p w:rsidR="00165381" w:rsidRPr="007362B2" w:rsidRDefault="00165381" w:rsidP="007362B2">
            <w:pPr>
              <w:spacing w:before="240" w:after="0" w:line="240" w:lineRule="auto"/>
              <w:jc w:val="center"/>
              <w:rPr>
                <w:rFonts w:ascii="Times New Roman" w:hAnsi="Times New Roman"/>
                <w:bCs/>
                <w:sz w:val="20"/>
                <w:szCs w:val="20"/>
              </w:rPr>
            </w:pPr>
          </w:p>
        </w:tc>
        <w:tc>
          <w:tcPr>
            <w:tcW w:w="654" w:type="pct"/>
            <w:vMerge w:val="restart"/>
            <w:tcBorders>
              <w:top w:val="single" w:sz="4" w:space="0" w:color="auto"/>
              <w:left w:val="single" w:sz="4" w:space="0" w:color="auto"/>
              <w:right w:val="single" w:sz="4" w:space="0" w:color="auto"/>
            </w:tcBorders>
          </w:tcPr>
          <w:p w:rsidR="00487D0A" w:rsidRPr="00165381" w:rsidRDefault="00487D0A" w:rsidP="00487D0A">
            <w:pPr>
              <w:spacing w:after="0" w:line="240" w:lineRule="auto"/>
              <w:jc w:val="center"/>
              <w:rPr>
                <w:rFonts w:ascii="Times New Roman" w:hAnsi="Times New Roman"/>
                <w:bCs/>
                <w:sz w:val="20"/>
                <w:szCs w:val="20"/>
              </w:rPr>
            </w:pPr>
            <w:r w:rsidRPr="00165381">
              <w:rPr>
                <w:rFonts w:ascii="Times New Roman" w:hAnsi="Times New Roman"/>
                <w:bCs/>
                <w:sz w:val="20"/>
                <w:szCs w:val="20"/>
              </w:rPr>
              <w:t>ОК 01-</w:t>
            </w:r>
            <w:r>
              <w:rPr>
                <w:rFonts w:ascii="Times New Roman" w:hAnsi="Times New Roman"/>
                <w:bCs/>
                <w:sz w:val="20"/>
                <w:szCs w:val="20"/>
              </w:rPr>
              <w:t>09</w:t>
            </w:r>
            <w:r w:rsidRPr="00165381">
              <w:rPr>
                <w:rFonts w:ascii="Times New Roman" w:hAnsi="Times New Roman"/>
                <w:bCs/>
                <w:sz w:val="20"/>
                <w:szCs w:val="20"/>
              </w:rPr>
              <w:t>,</w:t>
            </w:r>
          </w:p>
          <w:p w:rsidR="00487D0A" w:rsidRPr="00165381" w:rsidRDefault="00487D0A" w:rsidP="00487D0A">
            <w:pPr>
              <w:spacing w:after="0" w:line="240" w:lineRule="auto"/>
              <w:jc w:val="center"/>
              <w:rPr>
                <w:rFonts w:ascii="Times New Roman" w:hAnsi="Times New Roman"/>
                <w:bCs/>
                <w:sz w:val="20"/>
                <w:szCs w:val="20"/>
              </w:rPr>
            </w:pPr>
            <w:r w:rsidRPr="00165381">
              <w:rPr>
                <w:rFonts w:ascii="Times New Roman" w:hAnsi="Times New Roman"/>
                <w:bCs/>
                <w:sz w:val="20"/>
                <w:szCs w:val="20"/>
              </w:rPr>
              <w:t>ПК 1.1.-1.3.</w:t>
            </w:r>
          </w:p>
          <w:p w:rsidR="00487D0A" w:rsidRPr="00165381" w:rsidRDefault="00487D0A" w:rsidP="00487D0A">
            <w:pPr>
              <w:spacing w:after="0" w:line="240" w:lineRule="auto"/>
              <w:jc w:val="center"/>
              <w:rPr>
                <w:rFonts w:ascii="Times New Roman" w:hAnsi="Times New Roman"/>
                <w:bCs/>
                <w:sz w:val="20"/>
                <w:szCs w:val="20"/>
              </w:rPr>
            </w:pPr>
            <w:r w:rsidRPr="00165381">
              <w:rPr>
                <w:rFonts w:ascii="Times New Roman" w:hAnsi="Times New Roman"/>
                <w:bCs/>
                <w:sz w:val="20"/>
                <w:szCs w:val="20"/>
              </w:rPr>
              <w:t>ПК 2.1-2.4.</w:t>
            </w:r>
          </w:p>
          <w:p w:rsidR="00487D0A" w:rsidRDefault="00487D0A" w:rsidP="00487D0A">
            <w:pPr>
              <w:spacing w:after="0" w:line="240" w:lineRule="auto"/>
              <w:jc w:val="center"/>
              <w:rPr>
                <w:rFonts w:ascii="Times New Roman" w:hAnsi="Times New Roman"/>
                <w:bCs/>
                <w:sz w:val="20"/>
                <w:szCs w:val="20"/>
              </w:rPr>
            </w:pPr>
            <w:r w:rsidRPr="00165381">
              <w:rPr>
                <w:rFonts w:ascii="Times New Roman" w:hAnsi="Times New Roman"/>
                <w:bCs/>
                <w:sz w:val="20"/>
                <w:szCs w:val="20"/>
              </w:rPr>
              <w:t>ПК 3.1.-3.4.</w:t>
            </w:r>
          </w:p>
          <w:p w:rsidR="00487D0A" w:rsidRPr="00165381" w:rsidRDefault="00487D0A" w:rsidP="00487D0A">
            <w:pPr>
              <w:spacing w:after="0" w:line="240" w:lineRule="auto"/>
              <w:jc w:val="center"/>
              <w:rPr>
                <w:rFonts w:ascii="Times New Roman" w:hAnsi="Times New Roman"/>
                <w:bCs/>
                <w:sz w:val="20"/>
                <w:szCs w:val="20"/>
              </w:rPr>
            </w:pPr>
            <w:r>
              <w:rPr>
                <w:rFonts w:ascii="Times New Roman" w:hAnsi="Times New Roman"/>
                <w:bCs/>
                <w:sz w:val="20"/>
                <w:szCs w:val="20"/>
              </w:rPr>
              <w:t>ЛР 3,4,7,10,17,25,30</w:t>
            </w:r>
          </w:p>
          <w:p w:rsidR="00165381" w:rsidRPr="00165381" w:rsidRDefault="00165381">
            <w:pPr>
              <w:spacing w:after="0" w:line="240" w:lineRule="auto"/>
              <w:jc w:val="center"/>
              <w:rPr>
                <w:rFonts w:ascii="Times New Roman" w:hAnsi="Times New Roman"/>
                <w:bCs/>
                <w:spacing w:val="-1"/>
                <w:sz w:val="20"/>
                <w:szCs w:val="20"/>
              </w:rPr>
            </w:pPr>
          </w:p>
        </w:tc>
      </w:tr>
      <w:tr w:rsidR="00901FDF" w:rsidRPr="00C1585A" w:rsidTr="00901FDF">
        <w:trPr>
          <w:trHeight w:val="20"/>
        </w:trPr>
        <w:tc>
          <w:tcPr>
            <w:tcW w:w="0" w:type="auto"/>
            <w:vMerge/>
            <w:tcBorders>
              <w:left w:val="single" w:sz="4" w:space="0" w:color="auto"/>
              <w:right w:val="single" w:sz="4" w:space="0" w:color="auto"/>
            </w:tcBorders>
            <w:vAlign w:val="center"/>
            <w:hideMark/>
          </w:tcPr>
          <w:p w:rsidR="00165381" w:rsidRPr="00C1585A" w:rsidRDefault="00165381">
            <w:pPr>
              <w:spacing w:after="0" w:line="240" w:lineRule="auto"/>
              <w:rPr>
                <w:rFonts w:ascii="Times New Roman" w:hAnsi="Times New Roman"/>
                <w:b/>
                <w:bCs/>
                <w:sz w:val="20"/>
                <w:szCs w:val="20"/>
              </w:rPr>
            </w:pPr>
          </w:p>
        </w:tc>
        <w:tc>
          <w:tcPr>
            <w:tcW w:w="109" w:type="pct"/>
            <w:tcBorders>
              <w:top w:val="single" w:sz="4" w:space="0" w:color="auto"/>
              <w:left w:val="single" w:sz="4" w:space="0" w:color="auto"/>
              <w:bottom w:val="single" w:sz="4" w:space="0" w:color="auto"/>
              <w:right w:val="single" w:sz="4" w:space="0" w:color="auto"/>
            </w:tcBorders>
            <w:hideMark/>
          </w:tcPr>
          <w:p w:rsidR="00165381" w:rsidRDefault="00165381" w:rsidP="007362B2">
            <w:pPr>
              <w:spacing w:after="0" w:line="240" w:lineRule="auto"/>
              <w:rPr>
                <w:rFonts w:ascii="Times New Roman" w:hAnsi="Times New Roman"/>
                <w:bCs/>
                <w:sz w:val="20"/>
                <w:szCs w:val="20"/>
              </w:rPr>
            </w:pPr>
            <w:r>
              <w:rPr>
                <w:rFonts w:ascii="Times New Roman" w:hAnsi="Times New Roman"/>
                <w:bCs/>
                <w:sz w:val="20"/>
                <w:szCs w:val="20"/>
              </w:rPr>
              <w:t>1</w:t>
            </w:r>
          </w:p>
          <w:p w:rsidR="00165381" w:rsidRDefault="00165381" w:rsidP="007362B2">
            <w:pPr>
              <w:spacing w:after="0" w:line="240" w:lineRule="auto"/>
              <w:rPr>
                <w:rFonts w:ascii="Times New Roman" w:hAnsi="Times New Roman"/>
                <w:bCs/>
                <w:sz w:val="20"/>
                <w:szCs w:val="20"/>
              </w:rPr>
            </w:pPr>
          </w:p>
          <w:p w:rsidR="00165381" w:rsidRPr="00C1585A" w:rsidRDefault="00165381" w:rsidP="007362B2">
            <w:pPr>
              <w:spacing w:after="0" w:line="240" w:lineRule="auto"/>
              <w:rPr>
                <w:rFonts w:ascii="Times New Roman" w:hAnsi="Times New Roman"/>
                <w:b/>
                <w:bCs/>
                <w:sz w:val="20"/>
                <w:szCs w:val="20"/>
              </w:rPr>
            </w:pPr>
          </w:p>
        </w:tc>
        <w:tc>
          <w:tcPr>
            <w:tcW w:w="3112" w:type="pct"/>
            <w:tcBorders>
              <w:top w:val="single" w:sz="4" w:space="0" w:color="auto"/>
              <w:left w:val="single" w:sz="4" w:space="0" w:color="auto"/>
              <w:bottom w:val="single" w:sz="4" w:space="0" w:color="auto"/>
              <w:right w:val="single" w:sz="4" w:space="0" w:color="auto"/>
            </w:tcBorders>
          </w:tcPr>
          <w:p w:rsidR="00165381" w:rsidRDefault="00165381" w:rsidP="00165381">
            <w:pPr>
              <w:spacing w:after="0" w:line="240" w:lineRule="auto"/>
              <w:ind w:left="35" w:right="-82"/>
              <w:rPr>
                <w:rFonts w:ascii="Times New Roman" w:hAnsi="Times New Roman"/>
                <w:bCs/>
                <w:sz w:val="20"/>
                <w:szCs w:val="20"/>
              </w:rPr>
            </w:pPr>
            <w:r w:rsidRPr="00C1585A">
              <w:rPr>
                <w:rFonts w:ascii="Times New Roman" w:hAnsi="Times New Roman"/>
                <w:bCs/>
                <w:sz w:val="20"/>
                <w:szCs w:val="20"/>
              </w:rPr>
              <w:t>Организационные основы безопасности труда: органы управления безопасностью труда, надзора и ко</w:t>
            </w:r>
            <w:r>
              <w:rPr>
                <w:rFonts w:ascii="Times New Roman" w:hAnsi="Times New Roman"/>
                <w:bCs/>
                <w:sz w:val="20"/>
                <w:szCs w:val="20"/>
              </w:rPr>
              <w:t>н</w:t>
            </w:r>
            <w:r w:rsidRPr="00C1585A">
              <w:rPr>
                <w:rFonts w:ascii="Times New Roman" w:hAnsi="Times New Roman"/>
                <w:bCs/>
                <w:sz w:val="20"/>
                <w:szCs w:val="20"/>
              </w:rPr>
              <w:t xml:space="preserve">троля за безопасностью труда, обучение, инструктаж и проверка знаний по охране труда (аттестация рабочих мест по условиям труда и сертификация производственных объектов на соответствие требованиям по охране труда; расследование и учёт несчастных случаев на производстве, анализ травматизма, профессиональные заболевания, ответственность за нарушения требований по охране труда). Экономические </w:t>
            </w:r>
          </w:p>
          <w:p w:rsidR="00165381" w:rsidRPr="00C1585A" w:rsidRDefault="00165381" w:rsidP="007362B2">
            <w:pPr>
              <w:spacing w:after="0" w:line="240" w:lineRule="auto"/>
              <w:ind w:left="35" w:right="-82"/>
              <w:rPr>
                <w:rFonts w:ascii="Times New Roman" w:hAnsi="Times New Roman"/>
                <w:b/>
                <w:bCs/>
                <w:sz w:val="20"/>
                <w:szCs w:val="20"/>
              </w:rPr>
            </w:pPr>
            <w:r w:rsidRPr="00C1585A">
              <w:rPr>
                <w:rFonts w:ascii="Times New Roman" w:hAnsi="Times New Roman"/>
                <w:bCs/>
                <w:sz w:val="20"/>
                <w:szCs w:val="20"/>
              </w:rPr>
              <w:t>механизмы управления безопасностью труда. Электронные системы в области охраны труда.</w:t>
            </w:r>
          </w:p>
        </w:tc>
        <w:tc>
          <w:tcPr>
            <w:tcW w:w="494" w:type="pct"/>
            <w:vMerge/>
            <w:tcBorders>
              <w:top w:val="single" w:sz="4" w:space="0" w:color="auto"/>
              <w:left w:val="single" w:sz="4" w:space="0" w:color="auto"/>
              <w:bottom w:val="single" w:sz="4" w:space="0" w:color="auto"/>
              <w:right w:val="single" w:sz="4" w:space="0" w:color="auto"/>
            </w:tcBorders>
            <w:vAlign w:val="center"/>
            <w:hideMark/>
          </w:tcPr>
          <w:p w:rsidR="00165381" w:rsidRPr="007362B2" w:rsidRDefault="00165381">
            <w:pPr>
              <w:spacing w:after="0" w:line="240" w:lineRule="auto"/>
              <w:rPr>
                <w:rFonts w:ascii="Times New Roman" w:hAnsi="Times New Roman"/>
                <w:bCs/>
                <w:sz w:val="20"/>
                <w:szCs w:val="20"/>
              </w:rPr>
            </w:pPr>
          </w:p>
        </w:tc>
        <w:tc>
          <w:tcPr>
            <w:tcW w:w="0" w:type="auto"/>
            <w:vMerge/>
            <w:tcBorders>
              <w:left w:val="single" w:sz="4" w:space="0" w:color="auto"/>
              <w:right w:val="single" w:sz="4" w:space="0" w:color="auto"/>
            </w:tcBorders>
            <w:vAlign w:val="center"/>
            <w:hideMark/>
          </w:tcPr>
          <w:p w:rsidR="00165381" w:rsidRPr="00C1585A" w:rsidRDefault="00165381">
            <w:pPr>
              <w:spacing w:after="0" w:line="240" w:lineRule="auto"/>
              <w:rPr>
                <w:rFonts w:ascii="Times New Roman" w:hAnsi="Times New Roman"/>
                <w:b/>
                <w:bCs/>
                <w:spacing w:val="-1"/>
                <w:sz w:val="20"/>
                <w:szCs w:val="20"/>
              </w:rPr>
            </w:pPr>
          </w:p>
        </w:tc>
      </w:tr>
      <w:tr w:rsidR="00165381" w:rsidRPr="00C1585A" w:rsidTr="00901FDF">
        <w:trPr>
          <w:trHeight w:val="20"/>
        </w:trPr>
        <w:tc>
          <w:tcPr>
            <w:tcW w:w="0" w:type="auto"/>
            <w:vMerge/>
            <w:tcBorders>
              <w:left w:val="single" w:sz="4" w:space="0" w:color="auto"/>
              <w:right w:val="single" w:sz="4" w:space="0" w:color="auto"/>
            </w:tcBorders>
            <w:vAlign w:val="center"/>
            <w:hideMark/>
          </w:tcPr>
          <w:p w:rsidR="00165381" w:rsidRPr="00C1585A" w:rsidRDefault="00165381">
            <w:pPr>
              <w:spacing w:after="0" w:line="240" w:lineRule="auto"/>
              <w:rPr>
                <w:rFonts w:ascii="Times New Roman" w:hAnsi="Times New Roman"/>
                <w:b/>
                <w:bCs/>
                <w:sz w:val="20"/>
                <w:szCs w:val="20"/>
              </w:rPr>
            </w:pPr>
          </w:p>
        </w:tc>
        <w:tc>
          <w:tcPr>
            <w:tcW w:w="3221" w:type="pct"/>
            <w:gridSpan w:val="2"/>
            <w:tcBorders>
              <w:top w:val="single" w:sz="4" w:space="0" w:color="auto"/>
              <w:left w:val="single" w:sz="4" w:space="0" w:color="auto"/>
              <w:bottom w:val="single" w:sz="4" w:space="0" w:color="auto"/>
              <w:right w:val="single" w:sz="4" w:space="0" w:color="auto"/>
            </w:tcBorders>
            <w:hideMark/>
          </w:tcPr>
          <w:p w:rsidR="00165381" w:rsidRPr="00165381" w:rsidRDefault="00165381">
            <w:pPr>
              <w:spacing w:after="0" w:line="240" w:lineRule="auto"/>
              <w:rPr>
                <w:rFonts w:ascii="Times New Roman" w:hAnsi="Times New Roman"/>
                <w:sz w:val="20"/>
                <w:szCs w:val="20"/>
              </w:rPr>
            </w:pPr>
            <w:r w:rsidRPr="00165381">
              <w:rPr>
                <w:rFonts w:ascii="Times New Roman" w:eastAsia="Times New Roman" w:hAnsi="Times New Roman"/>
                <w:sz w:val="20"/>
                <w:szCs w:val="20"/>
              </w:rPr>
              <w:t xml:space="preserve">Практические занятия </w:t>
            </w:r>
          </w:p>
        </w:tc>
        <w:tc>
          <w:tcPr>
            <w:tcW w:w="494" w:type="pct"/>
            <w:vMerge w:val="restart"/>
            <w:tcBorders>
              <w:top w:val="single" w:sz="4" w:space="0" w:color="auto"/>
              <w:left w:val="single" w:sz="4" w:space="0" w:color="auto"/>
              <w:right w:val="single" w:sz="4" w:space="0" w:color="auto"/>
            </w:tcBorders>
            <w:hideMark/>
          </w:tcPr>
          <w:p w:rsidR="00165381" w:rsidRPr="007362B2" w:rsidRDefault="00165381" w:rsidP="00165381">
            <w:pPr>
              <w:spacing w:after="0" w:line="240" w:lineRule="auto"/>
              <w:jc w:val="center"/>
              <w:rPr>
                <w:rFonts w:ascii="Times New Roman" w:hAnsi="Times New Roman"/>
                <w:bCs/>
                <w:sz w:val="20"/>
                <w:szCs w:val="20"/>
              </w:rPr>
            </w:pPr>
            <w:r w:rsidRPr="007362B2">
              <w:rPr>
                <w:rFonts w:ascii="Times New Roman" w:hAnsi="Times New Roman"/>
                <w:bCs/>
                <w:sz w:val="20"/>
                <w:szCs w:val="20"/>
              </w:rPr>
              <w:t>6</w:t>
            </w:r>
            <w:r>
              <w:rPr>
                <w:rFonts w:ascii="Times New Roman" w:hAnsi="Times New Roman"/>
                <w:bCs/>
                <w:sz w:val="20"/>
                <w:szCs w:val="20"/>
              </w:rPr>
              <w:t xml:space="preserve"> / 6</w:t>
            </w:r>
          </w:p>
        </w:tc>
        <w:tc>
          <w:tcPr>
            <w:tcW w:w="0" w:type="auto"/>
            <w:vMerge/>
            <w:tcBorders>
              <w:left w:val="single" w:sz="4" w:space="0" w:color="auto"/>
              <w:right w:val="single" w:sz="4" w:space="0" w:color="auto"/>
            </w:tcBorders>
            <w:vAlign w:val="center"/>
            <w:hideMark/>
          </w:tcPr>
          <w:p w:rsidR="00165381" w:rsidRPr="00C1585A" w:rsidRDefault="00165381">
            <w:pPr>
              <w:spacing w:after="0" w:line="240" w:lineRule="auto"/>
              <w:rPr>
                <w:rFonts w:ascii="Times New Roman" w:hAnsi="Times New Roman"/>
                <w:b/>
                <w:bCs/>
                <w:spacing w:val="-1"/>
                <w:sz w:val="20"/>
                <w:szCs w:val="20"/>
              </w:rPr>
            </w:pPr>
          </w:p>
        </w:tc>
      </w:tr>
      <w:tr w:rsidR="00901FDF" w:rsidRPr="00C1585A" w:rsidTr="00901FDF">
        <w:trPr>
          <w:trHeight w:val="20"/>
        </w:trPr>
        <w:tc>
          <w:tcPr>
            <w:tcW w:w="0" w:type="auto"/>
            <w:vMerge/>
            <w:tcBorders>
              <w:left w:val="single" w:sz="4" w:space="0" w:color="auto"/>
              <w:right w:val="single" w:sz="4" w:space="0" w:color="auto"/>
            </w:tcBorders>
            <w:vAlign w:val="center"/>
            <w:hideMark/>
          </w:tcPr>
          <w:p w:rsidR="00165381" w:rsidRPr="00C1585A" w:rsidRDefault="00165381">
            <w:pPr>
              <w:spacing w:after="0" w:line="240" w:lineRule="auto"/>
              <w:rPr>
                <w:rFonts w:ascii="Times New Roman" w:hAnsi="Times New Roman"/>
                <w:b/>
                <w:bCs/>
                <w:sz w:val="20"/>
                <w:szCs w:val="20"/>
              </w:rPr>
            </w:pPr>
          </w:p>
        </w:tc>
        <w:tc>
          <w:tcPr>
            <w:tcW w:w="109" w:type="pct"/>
            <w:tcBorders>
              <w:top w:val="single" w:sz="4" w:space="0" w:color="auto"/>
              <w:left w:val="single" w:sz="4" w:space="0" w:color="auto"/>
              <w:bottom w:val="single" w:sz="4" w:space="0" w:color="auto"/>
              <w:right w:val="single" w:sz="4" w:space="0" w:color="auto"/>
            </w:tcBorders>
            <w:hideMark/>
          </w:tcPr>
          <w:p w:rsidR="00165381" w:rsidRPr="00C1585A" w:rsidRDefault="00165381" w:rsidP="00165381">
            <w:pPr>
              <w:spacing w:after="0" w:line="240" w:lineRule="auto"/>
              <w:rPr>
                <w:rFonts w:ascii="Times New Roman" w:hAnsi="Times New Roman"/>
                <w:sz w:val="20"/>
                <w:szCs w:val="20"/>
              </w:rPr>
            </w:pPr>
            <w:r>
              <w:rPr>
                <w:rFonts w:ascii="Times New Roman" w:hAnsi="Times New Roman"/>
                <w:sz w:val="20"/>
                <w:szCs w:val="20"/>
              </w:rPr>
              <w:t>1</w:t>
            </w:r>
          </w:p>
        </w:tc>
        <w:tc>
          <w:tcPr>
            <w:tcW w:w="3112" w:type="pct"/>
            <w:tcBorders>
              <w:top w:val="single" w:sz="4" w:space="0" w:color="auto"/>
              <w:left w:val="single" w:sz="4" w:space="0" w:color="auto"/>
              <w:bottom w:val="single" w:sz="4" w:space="0" w:color="auto"/>
              <w:right w:val="single" w:sz="4" w:space="0" w:color="auto"/>
            </w:tcBorders>
          </w:tcPr>
          <w:p w:rsidR="00165381" w:rsidRPr="00C1585A" w:rsidRDefault="00165381" w:rsidP="00165381">
            <w:pPr>
              <w:spacing w:after="0" w:line="240" w:lineRule="auto"/>
              <w:rPr>
                <w:rFonts w:ascii="Times New Roman" w:hAnsi="Times New Roman"/>
                <w:sz w:val="20"/>
                <w:szCs w:val="20"/>
              </w:rPr>
            </w:pPr>
            <w:r>
              <w:rPr>
                <w:rFonts w:ascii="Times New Roman" w:hAnsi="Times New Roman"/>
                <w:bCs/>
                <w:sz w:val="20"/>
                <w:szCs w:val="20"/>
              </w:rPr>
              <w:t xml:space="preserve"> Расследование и учет несчастного случая на производстве</w:t>
            </w:r>
            <w:r w:rsidRPr="00C1585A">
              <w:rPr>
                <w:rFonts w:ascii="Times New Roman" w:hAnsi="Times New Roman"/>
                <w:sz w:val="20"/>
                <w:szCs w:val="20"/>
              </w:rPr>
              <w:t>.</w:t>
            </w:r>
          </w:p>
        </w:tc>
        <w:tc>
          <w:tcPr>
            <w:tcW w:w="494" w:type="pct"/>
            <w:vMerge/>
            <w:tcBorders>
              <w:left w:val="single" w:sz="4" w:space="0" w:color="auto"/>
              <w:right w:val="single" w:sz="4" w:space="0" w:color="auto"/>
            </w:tcBorders>
            <w:vAlign w:val="center"/>
            <w:hideMark/>
          </w:tcPr>
          <w:p w:rsidR="00165381" w:rsidRPr="00C1585A" w:rsidRDefault="00165381">
            <w:pPr>
              <w:spacing w:after="0" w:line="240" w:lineRule="auto"/>
              <w:jc w:val="center"/>
              <w:rPr>
                <w:rFonts w:ascii="Times New Roman" w:hAnsi="Times New Roman"/>
                <w:bCs/>
                <w:sz w:val="20"/>
                <w:szCs w:val="20"/>
              </w:rPr>
            </w:pPr>
          </w:p>
        </w:tc>
        <w:tc>
          <w:tcPr>
            <w:tcW w:w="0" w:type="auto"/>
            <w:vMerge/>
            <w:tcBorders>
              <w:left w:val="single" w:sz="4" w:space="0" w:color="auto"/>
              <w:right w:val="single" w:sz="4" w:space="0" w:color="auto"/>
            </w:tcBorders>
            <w:vAlign w:val="center"/>
            <w:hideMark/>
          </w:tcPr>
          <w:p w:rsidR="00165381" w:rsidRPr="00C1585A" w:rsidRDefault="00165381">
            <w:pPr>
              <w:spacing w:after="0" w:line="240" w:lineRule="auto"/>
              <w:rPr>
                <w:rFonts w:ascii="Times New Roman" w:hAnsi="Times New Roman"/>
                <w:b/>
                <w:bCs/>
                <w:spacing w:val="-1"/>
                <w:sz w:val="20"/>
                <w:szCs w:val="20"/>
              </w:rPr>
            </w:pPr>
          </w:p>
        </w:tc>
      </w:tr>
      <w:tr w:rsidR="00901FDF" w:rsidRPr="00C1585A" w:rsidTr="00901FDF">
        <w:trPr>
          <w:trHeight w:val="20"/>
        </w:trPr>
        <w:tc>
          <w:tcPr>
            <w:tcW w:w="0" w:type="auto"/>
            <w:vMerge/>
            <w:tcBorders>
              <w:left w:val="single" w:sz="4" w:space="0" w:color="auto"/>
              <w:right w:val="single" w:sz="4" w:space="0" w:color="auto"/>
            </w:tcBorders>
            <w:vAlign w:val="center"/>
            <w:hideMark/>
          </w:tcPr>
          <w:p w:rsidR="00165381" w:rsidRPr="00C1585A" w:rsidRDefault="00165381">
            <w:pPr>
              <w:spacing w:after="0" w:line="240" w:lineRule="auto"/>
              <w:rPr>
                <w:rFonts w:ascii="Times New Roman" w:hAnsi="Times New Roman"/>
                <w:b/>
                <w:bCs/>
                <w:sz w:val="20"/>
                <w:szCs w:val="20"/>
              </w:rPr>
            </w:pPr>
          </w:p>
        </w:tc>
        <w:tc>
          <w:tcPr>
            <w:tcW w:w="109" w:type="pct"/>
            <w:tcBorders>
              <w:top w:val="single" w:sz="4" w:space="0" w:color="auto"/>
              <w:left w:val="single" w:sz="4" w:space="0" w:color="auto"/>
              <w:bottom w:val="single" w:sz="4" w:space="0" w:color="auto"/>
              <w:right w:val="single" w:sz="4" w:space="0" w:color="auto"/>
            </w:tcBorders>
            <w:vAlign w:val="bottom"/>
            <w:hideMark/>
          </w:tcPr>
          <w:p w:rsidR="00165381" w:rsidRPr="00C1585A" w:rsidRDefault="00165381" w:rsidP="00165381">
            <w:pPr>
              <w:spacing w:after="0" w:line="240" w:lineRule="auto"/>
              <w:rPr>
                <w:rFonts w:ascii="Times New Roman" w:hAnsi="Times New Roman"/>
                <w:sz w:val="20"/>
                <w:szCs w:val="20"/>
              </w:rPr>
            </w:pPr>
            <w:r>
              <w:rPr>
                <w:rFonts w:ascii="Times New Roman" w:hAnsi="Times New Roman"/>
                <w:sz w:val="20"/>
                <w:szCs w:val="20"/>
              </w:rPr>
              <w:t>2</w:t>
            </w:r>
          </w:p>
        </w:tc>
        <w:tc>
          <w:tcPr>
            <w:tcW w:w="3112" w:type="pct"/>
            <w:tcBorders>
              <w:top w:val="single" w:sz="4" w:space="0" w:color="auto"/>
              <w:left w:val="single" w:sz="4" w:space="0" w:color="auto"/>
              <w:bottom w:val="single" w:sz="4" w:space="0" w:color="auto"/>
              <w:right w:val="single" w:sz="4" w:space="0" w:color="auto"/>
            </w:tcBorders>
            <w:vAlign w:val="bottom"/>
          </w:tcPr>
          <w:p w:rsidR="00165381" w:rsidRPr="00C1585A" w:rsidRDefault="00165381" w:rsidP="00165381">
            <w:pPr>
              <w:spacing w:after="0" w:line="240" w:lineRule="auto"/>
              <w:ind w:left="63"/>
              <w:rPr>
                <w:rFonts w:ascii="Times New Roman" w:hAnsi="Times New Roman"/>
                <w:sz w:val="20"/>
                <w:szCs w:val="20"/>
              </w:rPr>
            </w:pPr>
            <w:r>
              <w:rPr>
                <w:rFonts w:ascii="Times New Roman" w:hAnsi="Times New Roman"/>
                <w:sz w:val="20"/>
                <w:szCs w:val="20"/>
              </w:rPr>
              <w:t>Анализ травматизма на производстве</w:t>
            </w:r>
          </w:p>
        </w:tc>
        <w:tc>
          <w:tcPr>
            <w:tcW w:w="494" w:type="pct"/>
            <w:vMerge/>
            <w:tcBorders>
              <w:left w:val="single" w:sz="4" w:space="0" w:color="auto"/>
              <w:bottom w:val="single" w:sz="4" w:space="0" w:color="auto"/>
              <w:right w:val="single" w:sz="4" w:space="0" w:color="auto"/>
            </w:tcBorders>
            <w:vAlign w:val="center"/>
            <w:hideMark/>
          </w:tcPr>
          <w:p w:rsidR="00165381" w:rsidRPr="00C1585A" w:rsidRDefault="00165381">
            <w:pPr>
              <w:spacing w:after="0" w:line="240" w:lineRule="auto"/>
              <w:jc w:val="center"/>
              <w:rPr>
                <w:rFonts w:ascii="Times New Roman" w:hAnsi="Times New Roman"/>
                <w:sz w:val="20"/>
                <w:szCs w:val="20"/>
              </w:rPr>
            </w:pPr>
          </w:p>
        </w:tc>
        <w:tc>
          <w:tcPr>
            <w:tcW w:w="0" w:type="auto"/>
            <w:vMerge/>
            <w:tcBorders>
              <w:left w:val="single" w:sz="4" w:space="0" w:color="auto"/>
              <w:right w:val="single" w:sz="4" w:space="0" w:color="auto"/>
            </w:tcBorders>
            <w:vAlign w:val="center"/>
            <w:hideMark/>
          </w:tcPr>
          <w:p w:rsidR="00165381" w:rsidRPr="00C1585A" w:rsidRDefault="00165381">
            <w:pPr>
              <w:spacing w:after="0" w:line="240" w:lineRule="auto"/>
              <w:rPr>
                <w:rFonts w:ascii="Times New Roman" w:hAnsi="Times New Roman"/>
                <w:b/>
                <w:bCs/>
                <w:spacing w:val="-1"/>
                <w:sz w:val="20"/>
                <w:szCs w:val="20"/>
              </w:rPr>
            </w:pPr>
          </w:p>
        </w:tc>
      </w:tr>
      <w:tr w:rsidR="00165381" w:rsidRPr="00C1585A" w:rsidTr="00901FDF">
        <w:trPr>
          <w:trHeight w:val="183"/>
        </w:trPr>
        <w:tc>
          <w:tcPr>
            <w:tcW w:w="0" w:type="auto"/>
            <w:vMerge/>
            <w:tcBorders>
              <w:left w:val="single" w:sz="4" w:space="0" w:color="auto"/>
              <w:right w:val="single" w:sz="4" w:space="0" w:color="auto"/>
            </w:tcBorders>
            <w:vAlign w:val="center"/>
            <w:hideMark/>
          </w:tcPr>
          <w:p w:rsidR="00165381" w:rsidRPr="00C1585A" w:rsidRDefault="00165381">
            <w:pPr>
              <w:spacing w:after="0" w:line="240" w:lineRule="auto"/>
              <w:rPr>
                <w:rFonts w:ascii="Times New Roman" w:hAnsi="Times New Roman"/>
                <w:b/>
                <w:bCs/>
                <w:sz w:val="20"/>
                <w:szCs w:val="20"/>
              </w:rPr>
            </w:pPr>
          </w:p>
        </w:tc>
        <w:tc>
          <w:tcPr>
            <w:tcW w:w="3221" w:type="pct"/>
            <w:gridSpan w:val="2"/>
            <w:tcBorders>
              <w:top w:val="single" w:sz="4" w:space="0" w:color="auto"/>
              <w:left w:val="single" w:sz="4" w:space="0" w:color="auto"/>
              <w:bottom w:val="single" w:sz="4" w:space="0" w:color="auto"/>
              <w:right w:val="single" w:sz="4" w:space="0" w:color="auto"/>
            </w:tcBorders>
            <w:hideMark/>
          </w:tcPr>
          <w:p w:rsidR="00165381" w:rsidRPr="00C1585A" w:rsidRDefault="00165381" w:rsidP="00165381">
            <w:pPr>
              <w:spacing w:after="0" w:line="240" w:lineRule="auto"/>
              <w:rPr>
                <w:rFonts w:ascii="Times New Roman" w:hAnsi="Times New Roman"/>
                <w:bCs/>
                <w:sz w:val="20"/>
                <w:szCs w:val="20"/>
              </w:rPr>
            </w:pPr>
            <w:r w:rsidRPr="00165381">
              <w:rPr>
                <w:rFonts w:ascii="Times New Roman" w:hAnsi="Times New Roman"/>
                <w:sz w:val="20"/>
                <w:szCs w:val="20"/>
              </w:rPr>
              <w:t>Самостоятельная работа обучающихся</w:t>
            </w:r>
            <w:r>
              <w:rPr>
                <w:rFonts w:ascii="Times New Roman" w:hAnsi="Times New Roman"/>
                <w:b/>
                <w:bCs/>
                <w:sz w:val="20"/>
                <w:szCs w:val="20"/>
              </w:rPr>
              <w:t xml:space="preserve"> </w:t>
            </w:r>
          </w:p>
        </w:tc>
        <w:tc>
          <w:tcPr>
            <w:tcW w:w="494" w:type="pct"/>
            <w:vMerge w:val="restart"/>
            <w:tcBorders>
              <w:top w:val="single" w:sz="4" w:space="0" w:color="auto"/>
              <w:left w:val="single" w:sz="4" w:space="0" w:color="auto"/>
              <w:right w:val="single" w:sz="4" w:space="0" w:color="auto"/>
            </w:tcBorders>
            <w:hideMark/>
          </w:tcPr>
          <w:p w:rsidR="00165381" w:rsidRPr="00165381" w:rsidRDefault="00165381" w:rsidP="00165381">
            <w:pPr>
              <w:spacing w:after="0" w:line="240" w:lineRule="auto"/>
              <w:jc w:val="center"/>
              <w:rPr>
                <w:rFonts w:ascii="Times New Roman" w:hAnsi="Times New Roman"/>
                <w:sz w:val="20"/>
                <w:szCs w:val="20"/>
              </w:rPr>
            </w:pPr>
            <w:r w:rsidRPr="00165381">
              <w:rPr>
                <w:rFonts w:ascii="Times New Roman" w:hAnsi="Times New Roman"/>
                <w:sz w:val="20"/>
                <w:szCs w:val="20"/>
              </w:rPr>
              <w:t>2</w:t>
            </w:r>
            <w:r w:rsidR="00B641A8">
              <w:rPr>
                <w:rFonts w:ascii="Times New Roman" w:hAnsi="Times New Roman"/>
                <w:sz w:val="20"/>
                <w:szCs w:val="20"/>
              </w:rPr>
              <w:t xml:space="preserve"> / 2</w:t>
            </w:r>
          </w:p>
        </w:tc>
        <w:tc>
          <w:tcPr>
            <w:tcW w:w="0" w:type="auto"/>
            <w:vMerge/>
            <w:tcBorders>
              <w:left w:val="single" w:sz="4" w:space="0" w:color="auto"/>
              <w:right w:val="single" w:sz="4" w:space="0" w:color="auto"/>
            </w:tcBorders>
            <w:vAlign w:val="center"/>
            <w:hideMark/>
          </w:tcPr>
          <w:p w:rsidR="00165381" w:rsidRPr="00C1585A" w:rsidRDefault="00165381">
            <w:pPr>
              <w:spacing w:after="0" w:line="240" w:lineRule="auto"/>
              <w:rPr>
                <w:rFonts w:ascii="Times New Roman" w:hAnsi="Times New Roman"/>
                <w:b/>
                <w:bCs/>
                <w:spacing w:val="-1"/>
                <w:sz w:val="20"/>
                <w:szCs w:val="20"/>
              </w:rPr>
            </w:pPr>
          </w:p>
        </w:tc>
      </w:tr>
      <w:tr w:rsidR="00901FDF" w:rsidRPr="00C1585A" w:rsidTr="00901FDF">
        <w:trPr>
          <w:trHeight w:val="498"/>
        </w:trPr>
        <w:tc>
          <w:tcPr>
            <w:tcW w:w="0" w:type="auto"/>
            <w:vMerge/>
            <w:tcBorders>
              <w:left w:val="single" w:sz="4" w:space="0" w:color="auto"/>
              <w:bottom w:val="single" w:sz="4" w:space="0" w:color="auto"/>
              <w:right w:val="single" w:sz="4" w:space="0" w:color="auto"/>
            </w:tcBorders>
            <w:vAlign w:val="center"/>
          </w:tcPr>
          <w:p w:rsidR="00165381" w:rsidRPr="00C1585A" w:rsidRDefault="00165381">
            <w:pPr>
              <w:spacing w:after="0" w:line="240" w:lineRule="auto"/>
              <w:rPr>
                <w:rFonts w:ascii="Times New Roman" w:hAnsi="Times New Roman"/>
                <w:b/>
                <w:bCs/>
                <w:sz w:val="20"/>
                <w:szCs w:val="20"/>
              </w:rPr>
            </w:pPr>
          </w:p>
        </w:tc>
        <w:tc>
          <w:tcPr>
            <w:tcW w:w="109" w:type="pct"/>
            <w:tcBorders>
              <w:top w:val="single" w:sz="4" w:space="0" w:color="auto"/>
              <w:left w:val="single" w:sz="4" w:space="0" w:color="auto"/>
              <w:bottom w:val="single" w:sz="4" w:space="0" w:color="auto"/>
              <w:right w:val="single" w:sz="4" w:space="0" w:color="auto"/>
            </w:tcBorders>
          </w:tcPr>
          <w:p w:rsidR="00165381" w:rsidRDefault="00165381" w:rsidP="00165381">
            <w:pPr>
              <w:spacing w:after="0" w:line="240" w:lineRule="auto"/>
              <w:rPr>
                <w:rFonts w:ascii="Times New Roman" w:hAnsi="Times New Roman"/>
                <w:bCs/>
                <w:sz w:val="20"/>
                <w:szCs w:val="20"/>
              </w:rPr>
            </w:pPr>
            <w:r>
              <w:rPr>
                <w:rFonts w:ascii="Times New Roman" w:hAnsi="Times New Roman"/>
                <w:bCs/>
                <w:sz w:val="20"/>
                <w:szCs w:val="20"/>
              </w:rPr>
              <w:t>2</w:t>
            </w:r>
          </w:p>
          <w:p w:rsidR="00165381" w:rsidRPr="00165381" w:rsidRDefault="00165381" w:rsidP="00165381">
            <w:pPr>
              <w:spacing w:after="0" w:line="240" w:lineRule="auto"/>
              <w:rPr>
                <w:rFonts w:ascii="Times New Roman" w:hAnsi="Times New Roman"/>
                <w:sz w:val="20"/>
                <w:szCs w:val="20"/>
              </w:rPr>
            </w:pPr>
          </w:p>
        </w:tc>
        <w:tc>
          <w:tcPr>
            <w:tcW w:w="3112" w:type="pct"/>
            <w:tcBorders>
              <w:top w:val="single" w:sz="4" w:space="0" w:color="auto"/>
              <w:left w:val="single" w:sz="4" w:space="0" w:color="auto"/>
              <w:bottom w:val="single" w:sz="4" w:space="0" w:color="auto"/>
              <w:right w:val="single" w:sz="4" w:space="0" w:color="auto"/>
            </w:tcBorders>
          </w:tcPr>
          <w:p w:rsidR="00165381" w:rsidRDefault="00165381" w:rsidP="00165381">
            <w:pPr>
              <w:spacing w:after="0" w:line="240" w:lineRule="auto"/>
              <w:ind w:left="90"/>
              <w:rPr>
                <w:rFonts w:ascii="Times New Roman" w:hAnsi="Times New Roman"/>
                <w:bCs/>
                <w:sz w:val="20"/>
                <w:szCs w:val="20"/>
              </w:rPr>
            </w:pPr>
            <w:r w:rsidRPr="00C1585A">
              <w:rPr>
                <w:rFonts w:ascii="Times New Roman" w:hAnsi="Times New Roman"/>
                <w:bCs/>
                <w:sz w:val="20"/>
                <w:szCs w:val="20"/>
              </w:rPr>
              <w:t xml:space="preserve">Изучение порядка аттестации рабочих мест по условиям труда и сертификации производственных </w:t>
            </w:r>
          </w:p>
          <w:p w:rsidR="00165381" w:rsidRPr="00165381" w:rsidRDefault="00165381" w:rsidP="00165381">
            <w:pPr>
              <w:spacing w:after="0" w:line="240" w:lineRule="auto"/>
              <w:ind w:left="90"/>
              <w:rPr>
                <w:rFonts w:ascii="Times New Roman" w:hAnsi="Times New Roman"/>
                <w:bCs/>
                <w:sz w:val="20"/>
                <w:szCs w:val="20"/>
              </w:rPr>
            </w:pPr>
            <w:r w:rsidRPr="00C1585A">
              <w:rPr>
                <w:rFonts w:ascii="Times New Roman" w:hAnsi="Times New Roman"/>
                <w:bCs/>
                <w:sz w:val="20"/>
                <w:szCs w:val="20"/>
              </w:rPr>
              <w:t>объектов на соответствие требованиям по охране труда (изучение нормативной базы)</w:t>
            </w:r>
          </w:p>
        </w:tc>
        <w:tc>
          <w:tcPr>
            <w:tcW w:w="494" w:type="pct"/>
            <w:vMerge/>
            <w:tcBorders>
              <w:left w:val="single" w:sz="4" w:space="0" w:color="auto"/>
              <w:bottom w:val="single" w:sz="4" w:space="0" w:color="auto"/>
              <w:right w:val="single" w:sz="4" w:space="0" w:color="auto"/>
            </w:tcBorders>
            <w:vAlign w:val="center"/>
          </w:tcPr>
          <w:p w:rsidR="00165381" w:rsidRPr="00165381" w:rsidRDefault="00165381" w:rsidP="00165381">
            <w:pPr>
              <w:spacing w:after="0" w:line="240" w:lineRule="auto"/>
              <w:jc w:val="center"/>
              <w:rPr>
                <w:rFonts w:ascii="Times New Roman" w:hAnsi="Times New Roman"/>
                <w:sz w:val="20"/>
                <w:szCs w:val="20"/>
              </w:rPr>
            </w:pPr>
          </w:p>
        </w:tc>
        <w:tc>
          <w:tcPr>
            <w:tcW w:w="0" w:type="auto"/>
            <w:vMerge/>
            <w:tcBorders>
              <w:left w:val="single" w:sz="4" w:space="0" w:color="auto"/>
              <w:bottom w:val="single" w:sz="4" w:space="0" w:color="auto"/>
              <w:right w:val="single" w:sz="4" w:space="0" w:color="auto"/>
            </w:tcBorders>
            <w:vAlign w:val="center"/>
          </w:tcPr>
          <w:p w:rsidR="00165381" w:rsidRPr="00C1585A" w:rsidRDefault="00165381">
            <w:pPr>
              <w:spacing w:after="0" w:line="240" w:lineRule="auto"/>
              <w:rPr>
                <w:rFonts w:ascii="Times New Roman" w:hAnsi="Times New Roman"/>
                <w:b/>
                <w:bCs/>
                <w:spacing w:val="-1"/>
                <w:sz w:val="20"/>
                <w:szCs w:val="20"/>
              </w:rPr>
            </w:pPr>
          </w:p>
        </w:tc>
      </w:tr>
      <w:tr w:rsidR="007208FD" w:rsidRPr="00C1585A" w:rsidTr="00901FDF">
        <w:trPr>
          <w:trHeight w:val="20"/>
        </w:trPr>
        <w:tc>
          <w:tcPr>
            <w:tcW w:w="3852" w:type="pct"/>
            <w:gridSpan w:val="3"/>
            <w:tcBorders>
              <w:top w:val="single" w:sz="4" w:space="0" w:color="auto"/>
              <w:left w:val="single" w:sz="4" w:space="0" w:color="auto"/>
              <w:bottom w:val="single" w:sz="4" w:space="0" w:color="auto"/>
              <w:right w:val="single" w:sz="4" w:space="0" w:color="auto"/>
            </w:tcBorders>
            <w:hideMark/>
          </w:tcPr>
          <w:p w:rsidR="007208FD" w:rsidRPr="00C1585A" w:rsidRDefault="007208FD">
            <w:pPr>
              <w:spacing w:after="0" w:line="240" w:lineRule="auto"/>
              <w:rPr>
                <w:rFonts w:ascii="Times New Roman" w:hAnsi="Times New Roman"/>
                <w:b/>
                <w:bCs/>
                <w:sz w:val="20"/>
                <w:szCs w:val="20"/>
              </w:rPr>
            </w:pPr>
            <w:r w:rsidRPr="00C1585A">
              <w:rPr>
                <w:rFonts w:ascii="Times New Roman" w:hAnsi="Times New Roman"/>
                <w:b/>
                <w:bCs/>
                <w:sz w:val="20"/>
                <w:szCs w:val="20"/>
              </w:rPr>
              <w:t>Раздел 2. Защита человека от вредных и опасных производственных факторов</w:t>
            </w:r>
          </w:p>
        </w:tc>
        <w:tc>
          <w:tcPr>
            <w:tcW w:w="494" w:type="pct"/>
            <w:tcBorders>
              <w:top w:val="single" w:sz="4" w:space="0" w:color="auto"/>
              <w:left w:val="single" w:sz="4" w:space="0" w:color="auto"/>
              <w:bottom w:val="single" w:sz="4" w:space="0" w:color="auto"/>
              <w:right w:val="single" w:sz="4" w:space="0" w:color="auto"/>
            </w:tcBorders>
            <w:vAlign w:val="center"/>
            <w:hideMark/>
          </w:tcPr>
          <w:p w:rsidR="007208FD" w:rsidRPr="00610740" w:rsidRDefault="00B641A8">
            <w:pPr>
              <w:spacing w:after="0" w:line="240" w:lineRule="auto"/>
              <w:jc w:val="center"/>
              <w:rPr>
                <w:rFonts w:ascii="Times New Roman" w:hAnsi="Times New Roman"/>
                <w:b/>
                <w:bCs/>
                <w:sz w:val="20"/>
                <w:szCs w:val="20"/>
              </w:rPr>
            </w:pPr>
            <w:r>
              <w:rPr>
                <w:rFonts w:ascii="Times New Roman" w:hAnsi="Times New Roman"/>
                <w:b/>
                <w:bCs/>
                <w:sz w:val="20"/>
                <w:szCs w:val="20"/>
              </w:rPr>
              <w:t>20</w:t>
            </w:r>
            <w:r w:rsidR="00312F8E">
              <w:rPr>
                <w:rFonts w:ascii="Times New Roman" w:hAnsi="Times New Roman"/>
                <w:b/>
                <w:bCs/>
                <w:sz w:val="20"/>
                <w:szCs w:val="20"/>
              </w:rPr>
              <w:t xml:space="preserve"> / 18</w:t>
            </w:r>
          </w:p>
        </w:tc>
        <w:tc>
          <w:tcPr>
            <w:tcW w:w="654" w:type="pct"/>
            <w:tcBorders>
              <w:top w:val="nil"/>
              <w:left w:val="single" w:sz="4" w:space="0" w:color="auto"/>
              <w:bottom w:val="single" w:sz="4" w:space="0" w:color="auto"/>
              <w:right w:val="single" w:sz="4" w:space="0" w:color="auto"/>
            </w:tcBorders>
          </w:tcPr>
          <w:p w:rsidR="007208FD" w:rsidRPr="00C1585A" w:rsidRDefault="007208FD">
            <w:pPr>
              <w:spacing w:after="0" w:line="240" w:lineRule="auto"/>
              <w:jc w:val="center"/>
              <w:rPr>
                <w:rFonts w:ascii="Times New Roman" w:hAnsi="Times New Roman"/>
                <w:b/>
                <w:bCs/>
                <w:sz w:val="20"/>
                <w:szCs w:val="20"/>
              </w:rPr>
            </w:pPr>
          </w:p>
        </w:tc>
      </w:tr>
      <w:tr w:rsidR="00165381" w:rsidRPr="00C1585A" w:rsidTr="00901FDF">
        <w:trPr>
          <w:trHeight w:val="20"/>
        </w:trPr>
        <w:tc>
          <w:tcPr>
            <w:tcW w:w="631" w:type="pct"/>
            <w:vMerge w:val="restart"/>
            <w:tcBorders>
              <w:top w:val="single" w:sz="4" w:space="0" w:color="auto"/>
              <w:left w:val="single" w:sz="4" w:space="0" w:color="auto"/>
              <w:right w:val="single" w:sz="4" w:space="0" w:color="auto"/>
            </w:tcBorders>
            <w:hideMark/>
          </w:tcPr>
          <w:p w:rsidR="00165381" w:rsidRDefault="00165381">
            <w:pPr>
              <w:spacing w:after="0" w:line="240" w:lineRule="auto"/>
              <w:rPr>
                <w:rFonts w:ascii="Times New Roman" w:hAnsi="Times New Roman"/>
                <w:b/>
                <w:bCs/>
                <w:sz w:val="20"/>
                <w:szCs w:val="20"/>
              </w:rPr>
            </w:pPr>
            <w:r>
              <w:rPr>
                <w:rFonts w:ascii="Times New Roman" w:hAnsi="Times New Roman"/>
                <w:b/>
                <w:bCs/>
                <w:sz w:val="20"/>
                <w:szCs w:val="20"/>
              </w:rPr>
              <w:t xml:space="preserve">Тема </w:t>
            </w:r>
            <w:r w:rsidRPr="00C1585A">
              <w:rPr>
                <w:rFonts w:ascii="Times New Roman" w:hAnsi="Times New Roman"/>
                <w:b/>
                <w:bCs/>
                <w:sz w:val="20"/>
                <w:szCs w:val="20"/>
              </w:rPr>
              <w:t>2.1.</w:t>
            </w:r>
          </w:p>
          <w:p w:rsidR="00165381" w:rsidRPr="00C1585A" w:rsidRDefault="00165381">
            <w:pPr>
              <w:spacing w:after="0" w:line="240" w:lineRule="auto"/>
              <w:rPr>
                <w:rFonts w:ascii="Times New Roman" w:hAnsi="Times New Roman"/>
                <w:b/>
                <w:bCs/>
                <w:sz w:val="20"/>
                <w:szCs w:val="20"/>
              </w:rPr>
            </w:pPr>
            <w:r w:rsidRPr="00C1585A">
              <w:rPr>
                <w:rFonts w:ascii="Times New Roman" w:hAnsi="Times New Roman"/>
                <w:b/>
                <w:bCs/>
                <w:sz w:val="20"/>
                <w:szCs w:val="20"/>
              </w:rPr>
              <w:t>Потенциально опасные и вредные производственные факторы</w:t>
            </w:r>
          </w:p>
        </w:tc>
        <w:tc>
          <w:tcPr>
            <w:tcW w:w="3221" w:type="pct"/>
            <w:gridSpan w:val="2"/>
            <w:tcBorders>
              <w:top w:val="single" w:sz="4" w:space="0" w:color="auto"/>
              <w:left w:val="single" w:sz="4" w:space="0" w:color="auto"/>
              <w:bottom w:val="single" w:sz="4" w:space="0" w:color="auto"/>
              <w:right w:val="single" w:sz="4" w:space="0" w:color="auto"/>
            </w:tcBorders>
            <w:hideMark/>
          </w:tcPr>
          <w:p w:rsidR="00165381" w:rsidRPr="00165381" w:rsidRDefault="00165381">
            <w:pPr>
              <w:spacing w:after="0" w:line="240" w:lineRule="auto"/>
              <w:rPr>
                <w:rFonts w:ascii="Times New Roman" w:hAnsi="Times New Roman"/>
                <w:sz w:val="20"/>
                <w:szCs w:val="20"/>
              </w:rPr>
            </w:pPr>
            <w:r w:rsidRPr="00165381">
              <w:rPr>
                <w:rFonts w:ascii="Times New Roman" w:hAnsi="Times New Roman"/>
                <w:sz w:val="20"/>
                <w:szCs w:val="20"/>
              </w:rPr>
              <w:t xml:space="preserve">Содержание учебного материала </w:t>
            </w:r>
          </w:p>
        </w:tc>
        <w:tc>
          <w:tcPr>
            <w:tcW w:w="494" w:type="pct"/>
            <w:vMerge w:val="restart"/>
            <w:tcBorders>
              <w:top w:val="single" w:sz="4" w:space="0" w:color="auto"/>
              <w:left w:val="single" w:sz="4" w:space="0" w:color="auto"/>
              <w:bottom w:val="single" w:sz="4" w:space="0" w:color="auto"/>
              <w:right w:val="single" w:sz="4" w:space="0" w:color="auto"/>
            </w:tcBorders>
          </w:tcPr>
          <w:p w:rsidR="00165381" w:rsidRPr="00165381" w:rsidRDefault="00610740" w:rsidP="00610740">
            <w:pPr>
              <w:spacing w:before="240" w:after="0" w:line="240" w:lineRule="auto"/>
              <w:jc w:val="center"/>
              <w:rPr>
                <w:rFonts w:ascii="Times New Roman" w:hAnsi="Times New Roman"/>
                <w:sz w:val="20"/>
                <w:szCs w:val="20"/>
              </w:rPr>
            </w:pPr>
            <w:r>
              <w:rPr>
                <w:rFonts w:ascii="Times New Roman" w:hAnsi="Times New Roman"/>
                <w:sz w:val="20"/>
                <w:szCs w:val="20"/>
              </w:rPr>
              <w:t>4 / 4</w:t>
            </w:r>
          </w:p>
        </w:tc>
        <w:tc>
          <w:tcPr>
            <w:tcW w:w="654" w:type="pct"/>
            <w:vMerge w:val="restart"/>
            <w:tcBorders>
              <w:top w:val="single" w:sz="4" w:space="0" w:color="auto"/>
              <w:left w:val="single" w:sz="4" w:space="0" w:color="auto"/>
              <w:right w:val="single" w:sz="4" w:space="0" w:color="auto"/>
            </w:tcBorders>
          </w:tcPr>
          <w:p w:rsidR="00487D0A" w:rsidRPr="00165381" w:rsidRDefault="00487D0A" w:rsidP="00487D0A">
            <w:pPr>
              <w:spacing w:after="0" w:line="240" w:lineRule="auto"/>
              <w:jc w:val="center"/>
              <w:rPr>
                <w:rFonts w:ascii="Times New Roman" w:hAnsi="Times New Roman"/>
                <w:bCs/>
                <w:sz w:val="20"/>
                <w:szCs w:val="20"/>
              </w:rPr>
            </w:pPr>
            <w:r w:rsidRPr="00165381">
              <w:rPr>
                <w:rFonts w:ascii="Times New Roman" w:hAnsi="Times New Roman"/>
                <w:bCs/>
                <w:sz w:val="20"/>
                <w:szCs w:val="20"/>
              </w:rPr>
              <w:t>ОК 01-</w:t>
            </w:r>
            <w:r>
              <w:rPr>
                <w:rFonts w:ascii="Times New Roman" w:hAnsi="Times New Roman"/>
                <w:bCs/>
                <w:sz w:val="20"/>
                <w:szCs w:val="20"/>
              </w:rPr>
              <w:t>09</w:t>
            </w:r>
            <w:r w:rsidRPr="00165381">
              <w:rPr>
                <w:rFonts w:ascii="Times New Roman" w:hAnsi="Times New Roman"/>
                <w:bCs/>
                <w:sz w:val="20"/>
                <w:szCs w:val="20"/>
              </w:rPr>
              <w:t>,</w:t>
            </w:r>
          </w:p>
          <w:p w:rsidR="00487D0A" w:rsidRPr="00165381" w:rsidRDefault="00487D0A" w:rsidP="00487D0A">
            <w:pPr>
              <w:spacing w:after="0" w:line="240" w:lineRule="auto"/>
              <w:jc w:val="center"/>
              <w:rPr>
                <w:rFonts w:ascii="Times New Roman" w:hAnsi="Times New Roman"/>
                <w:bCs/>
                <w:sz w:val="20"/>
                <w:szCs w:val="20"/>
              </w:rPr>
            </w:pPr>
            <w:r w:rsidRPr="00165381">
              <w:rPr>
                <w:rFonts w:ascii="Times New Roman" w:hAnsi="Times New Roman"/>
                <w:bCs/>
                <w:sz w:val="20"/>
                <w:szCs w:val="20"/>
              </w:rPr>
              <w:t>ПК 1.1.-1.3.</w:t>
            </w:r>
          </w:p>
          <w:p w:rsidR="00487D0A" w:rsidRPr="00165381" w:rsidRDefault="00487D0A" w:rsidP="00487D0A">
            <w:pPr>
              <w:spacing w:after="0" w:line="240" w:lineRule="auto"/>
              <w:jc w:val="center"/>
              <w:rPr>
                <w:rFonts w:ascii="Times New Roman" w:hAnsi="Times New Roman"/>
                <w:bCs/>
                <w:sz w:val="20"/>
                <w:szCs w:val="20"/>
              </w:rPr>
            </w:pPr>
            <w:r w:rsidRPr="00165381">
              <w:rPr>
                <w:rFonts w:ascii="Times New Roman" w:hAnsi="Times New Roman"/>
                <w:bCs/>
                <w:sz w:val="20"/>
                <w:szCs w:val="20"/>
              </w:rPr>
              <w:t>ПК 2.1-2.4.</w:t>
            </w:r>
          </w:p>
          <w:p w:rsidR="00487D0A" w:rsidRDefault="00487D0A" w:rsidP="00487D0A">
            <w:pPr>
              <w:spacing w:after="0" w:line="240" w:lineRule="auto"/>
              <w:jc w:val="center"/>
              <w:rPr>
                <w:rFonts w:ascii="Times New Roman" w:hAnsi="Times New Roman"/>
                <w:bCs/>
                <w:sz w:val="20"/>
                <w:szCs w:val="20"/>
              </w:rPr>
            </w:pPr>
            <w:r w:rsidRPr="00165381">
              <w:rPr>
                <w:rFonts w:ascii="Times New Roman" w:hAnsi="Times New Roman"/>
                <w:bCs/>
                <w:sz w:val="20"/>
                <w:szCs w:val="20"/>
              </w:rPr>
              <w:t>ПК 3.1.-3.4.</w:t>
            </w:r>
          </w:p>
          <w:p w:rsidR="00487D0A" w:rsidRPr="00165381" w:rsidRDefault="00487D0A" w:rsidP="00487D0A">
            <w:pPr>
              <w:spacing w:after="0" w:line="240" w:lineRule="auto"/>
              <w:jc w:val="center"/>
              <w:rPr>
                <w:rFonts w:ascii="Times New Roman" w:hAnsi="Times New Roman"/>
                <w:bCs/>
                <w:sz w:val="20"/>
                <w:szCs w:val="20"/>
              </w:rPr>
            </w:pPr>
            <w:r>
              <w:rPr>
                <w:rFonts w:ascii="Times New Roman" w:hAnsi="Times New Roman"/>
                <w:bCs/>
                <w:sz w:val="20"/>
                <w:szCs w:val="20"/>
              </w:rPr>
              <w:t>ЛР 3,4,7,10,17,25,30</w:t>
            </w:r>
          </w:p>
          <w:p w:rsidR="00165381" w:rsidRPr="00C1585A" w:rsidRDefault="00165381">
            <w:pPr>
              <w:spacing w:after="0" w:line="240" w:lineRule="auto"/>
              <w:jc w:val="center"/>
              <w:rPr>
                <w:rFonts w:ascii="Times New Roman" w:hAnsi="Times New Roman"/>
                <w:b/>
                <w:bCs/>
                <w:spacing w:val="-1"/>
                <w:sz w:val="20"/>
                <w:szCs w:val="20"/>
              </w:rPr>
            </w:pPr>
          </w:p>
        </w:tc>
      </w:tr>
      <w:tr w:rsidR="00BB7FF6" w:rsidRPr="00C1585A" w:rsidTr="00901FDF">
        <w:trPr>
          <w:trHeight w:val="20"/>
        </w:trPr>
        <w:tc>
          <w:tcPr>
            <w:tcW w:w="0" w:type="auto"/>
            <w:vMerge/>
            <w:tcBorders>
              <w:left w:val="single" w:sz="4" w:space="0" w:color="auto"/>
              <w:right w:val="single" w:sz="4" w:space="0" w:color="auto"/>
            </w:tcBorders>
            <w:vAlign w:val="center"/>
            <w:hideMark/>
          </w:tcPr>
          <w:p w:rsidR="00610740" w:rsidRPr="00C1585A" w:rsidRDefault="00610740">
            <w:pPr>
              <w:spacing w:after="0" w:line="240" w:lineRule="auto"/>
              <w:rPr>
                <w:rFonts w:ascii="Times New Roman" w:hAnsi="Times New Roman"/>
                <w:b/>
                <w:bCs/>
                <w:sz w:val="20"/>
                <w:szCs w:val="20"/>
              </w:rPr>
            </w:pPr>
          </w:p>
        </w:tc>
        <w:tc>
          <w:tcPr>
            <w:tcW w:w="109" w:type="pct"/>
            <w:tcBorders>
              <w:top w:val="single" w:sz="4" w:space="0" w:color="auto"/>
              <w:left w:val="single" w:sz="4" w:space="0" w:color="auto"/>
              <w:bottom w:val="single" w:sz="4" w:space="0" w:color="auto"/>
              <w:right w:val="single" w:sz="4" w:space="0" w:color="auto"/>
            </w:tcBorders>
            <w:hideMark/>
          </w:tcPr>
          <w:p w:rsidR="00610740" w:rsidRDefault="00610740" w:rsidP="00610740">
            <w:pPr>
              <w:spacing w:after="0" w:line="240" w:lineRule="auto"/>
              <w:ind w:left="358" w:hanging="358"/>
              <w:rPr>
                <w:rFonts w:ascii="Times New Roman" w:hAnsi="Times New Roman"/>
                <w:bCs/>
                <w:sz w:val="20"/>
                <w:szCs w:val="20"/>
              </w:rPr>
            </w:pPr>
            <w:r>
              <w:rPr>
                <w:rFonts w:ascii="Times New Roman" w:hAnsi="Times New Roman"/>
                <w:bCs/>
                <w:sz w:val="20"/>
                <w:szCs w:val="20"/>
              </w:rPr>
              <w:t>1</w:t>
            </w:r>
          </w:p>
          <w:p w:rsidR="00610740" w:rsidRPr="00C1585A" w:rsidRDefault="00610740" w:rsidP="00610740">
            <w:pPr>
              <w:spacing w:after="0" w:line="240" w:lineRule="auto"/>
              <w:rPr>
                <w:rFonts w:ascii="Times New Roman" w:hAnsi="Times New Roman"/>
                <w:b/>
                <w:bCs/>
                <w:sz w:val="20"/>
                <w:szCs w:val="20"/>
              </w:rPr>
            </w:pPr>
          </w:p>
        </w:tc>
        <w:tc>
          <w:tcPr>
            <w:tcW w:w="3112" w:type="pct"/>
            <w:tcBorders>
              <w:top w:val="single" w:sz="4" w:space="0" w:color="auto"/>
              <w:left w:val="single" w:sz="4" w:space="0" w:color="auto"/>
              <w:bottom w:val="single" w:sz="4" w:space="0" w:color="auto"/>
              <w:right w:val="single" w:sz="4" w:space="0" w:color="auto"/>
            </w:tcBorders>
          </w:tcPr>
          <w:p w:rsidR="00610740" w:rsidRDefault="00610740" w:rsidP="00610740">
            <w:pPr>
              <w:spacing w:after="0" w:line="240" w:lineRule="auto"/>
              <w:ind w:left="44"/>
              <w:rPr>
                <w:rFonts w:ascii="Times New Roman" w:hAnsi="Times New Roman"/>
                <w:bCs/>
                <w:sz w:val="20"/>
                <w:szCs w:val="20"/>
              </w:rPr>
            </w:pPr>
            <w:r w:rsidRPr="00C1585A">
              <w:rPr>
                <w:rFonts w:ascii="Times New Roman" w:hAnsi="Times New Roman"/>
                <w:bCs/>
                <w:sz w:val="20"/>
                <w:szCs w:val="20"/>
              </w:rPr>
              <w:t>Опасные и вредные производственные факторы: основные понятия, классификация. Источники возник</w:t>
            </w:r>
          </w:p>
          <w:p w:rsidR="00610740" w:rsidRDefault="00610740" w:rsidP="00610740">
            <w:pPr>
              <w:spacing w:after="0" w:line="240" w:lineRule="auto"/>
              <w:ind w:left="44"/>
              <w:rPr>
                <w:rFonts w:ascii="Times New Roman" w:hAnsi="Times New Roman"/>
                <w:bCs/>
                <w:sz w:val="20"/>
                <w:szCs w:val="20"/>
              </w:rPr>
            </w:pPr>
            <w:proofErr w:type="spellStart"/>
            <w:r w:rsidRPr="00C1585A">
              <w:rPr>
                <w:rFonts w:ascii="Times New Roman" w:hAnsi="Times New Roman"/>
                <w:bCs/>
                <w:sz w:val="20"/>
                <w:szCs w:val="20"/>
              </w:rPr>
              <w:t>новения</w:t>
            </w:r>
            <w:proofErr w:type="spellEnd"/>
            <w:r w:rsidRPr="00C1585A">
              <w:rPr>
                <w:rFonts w:ascii="Times New Roman" w:hAnsi="Times New Roman"/>
                <w:bCs/>
                <w:sz w:val="20"/>
                <w:szCs w:val="20"/>
              </w:rPr>
              <w:t xml:space="preserve"> опасных и вредных факторов: производственный шум и вибрация; микроклимат </w:t>
            </w:r>
            <w:proofErr w:type="spellStart"/>
            <w:r w:rsidRPr="00C1585A">
              <w:rPr>
                <w:rFonts w:ascii="Times New Roman" w:hAnsi="Times New Roman"/>
                <w:bCs/>
                <w:sz w:val="20"/>
                <w:szCs w:val="20"/>
              </w:rPr>
              <w:t>производствен</w:t>
            </w:r>
            <w:proofErr w:type="spellEnd"/>
          </w:p>
          <w:p w:rsidR="00610740" w:rsidRDefault="00610740" w:rsidP="00610740">
            <w:pPr>
              <w:spacing w:after="0" w:line="240" w:lineRule="auto"/>
              <w:ind w:left="44"/>
              <w:rPr>
                <w:rFonts w:ascii="Times New Roman" w:hAnsi="Times New Roman"/>
                <w:bCs/>
                <w:sz w:val="20"/>
                <w:szCs w:val="20"/>
              </w:rPr>
            </w:pPr>
            <w:proofErr w:type="spellStart"/>
            <w:r w:rsidRPr="00C1585A">
              <w:rPr>
                <w:rFonts w:ascii="Times New Roman" w:hAnsi="Times New Roman"/>
                <w:bCs/>
                <w:sz w:val="20"/>
                <w:szCs w:val="20"/>
              </w:rPr>
              <w:t>ных</w:t>
            </w:r>
            <w:proofErr w:type="spellEnd"/>
            <w:r w:rsidRPr="00C1585A">
              <w:rPr>
                <w:rFonts w:ascii="Times New Roman" w:hAnsi="Times New Roman"/>
                <w:bCs/>
                <w:sz w:val="20"/>
                <w:szCs w:val="20"/>
              </w:rPr>
              <w:t xml:space="preserve"> помещений; производственное освещение; электрический ток. Опасные факторы комплексного ха</w:t>
            </w:r>
          </w:p>
          <w:p w:rsidR="00610740" w:rsidRDefault="00610740" w:rsidP="00610740">
            <w:pPr>
              <w:spacing w:after="0" w:line="240" w:lineRule="auto"/>
              <w:ind w:left="44"/>
              <w:rPr>
                <w:rFonts w:ascii="Times New Roman" w:hAnsi="Times New Roman"/>
                <w:bCs/>
                <w:sz w:val="20"/>
                <w:szCs w:val="20"/>
              </w:rPr>
            </w:pPr>
            <w:proofErr w:type="spellStart"/>
            <w:r w:rsidRPr="00C1585A">
              <w:rPr>
                <w:rFonts w:ascii="Times New Roman" w:hAnsi="Times New Roman"/>
                <w:bCs/>
                <w:sz w:val="20"/>
                <w:szCs w:val="20"/>
              </w:rPr>
              <w:t>рактера</w:t>
            </w:r>
            <w:proofErr w:type="spellEnd"/>
            <w:r w:rsidRPr="00C1585A">
              <w:rPr>
                <w:rFonts w:ascii="Times New Roman" w:hAnsi="Times New Roman"/>
                <w:bCs/>
                <w:sz w:val="20"/>
                <w:szCs w:val="20"/>
              </w:rPr>
              <w:t xml:space="preserve">: </w:t>
            </w:r>
            <w:proofErr w:type="spellStart"/>
            <w:r w:rsidRPr="00C1585A">
              <w:rPr>
                <w:rFonts w:ascii="Times New Roman" w:hAnsi="Times New Roman"/>
                <w:bCs/>
                <w:sz w:val="20"/>
                <w:szCs w:val="20"/>
              </w:rPr>
              <w:t>взрыво</w:t>
            </w:r>
            <w:proofErr w:type="spellEnd"/>
            <w:r w:rsidRPr="00C1585A">
              <w:rPr>
                <w:rFonts w:ascii="Times New Roman" w:hAnsi="Times New Roman"/>
                <w:bCs/>
                <w:sz w:val="20"/>
                <w:szCs w:val="20"/>
              </w:rPr>
              <w:t xml:space="preserve">- и пожаробезопасность; герметичные системы, находящиеся под давлением; статическое </w:t>
            </w:r>
          </w:p>
          <w:p w:rsidR="00610740" w:rsidRPr="00C1585A" w:rsidRDefault="00610740" w:rsidP="00610740">
            <w:pPr>
              <w:spacing w:after="0" w:line="240" w:lineRule="auto"/>
              <w:ind w:left="44"/>
              <w:rPr>
                <w:rFonts w:ascii="Times New Roman" w:hAnsi="Times New Roman"/>
                <w:b/>
                <w:bCs/>
                <w:sz w:val="20"/>
                <w:szCs w:val="20"/>
              </w:rPr>
            </w:pPr>
            <w:r w:rsidRPr="00C1585A">
              <w:rPr>
                <w:rFonts w:ascii="Times New Roman" w:hAnsi="Times New Roman"/>
                <w:bCs/>
                <w:sz w:val="20"/>
                <w:szCs w:val="20"/>
              </w:rPr>
              <w:t>электричество.</w:t>
            </w:r>
          </w:p>
        </w:tc>
        <w:tc>
          <w:tcPr>
            <w:tcW w:w="494" w:type="pct"/>
            <w:vMerge/>
            <w:tcBorders>
              <w:top w:val="single" w:sz="4" w:space="0" w:color="auto"/>
              <w:left w:val="single" w:sz="4" w:space="0" w:color="auto"/>
              <w:bottom w:val="single" w:sz="4" w:space="0" w:color="auto"/>
              <w:right w:val="single" w:sz="4" w:space="0" w:color="auto"/>
            </w:tcBorders>
            <w:vAlign w:val="center"/>
            <w:hideMark/>
          </w:tcPr>
          <w:p w:rsidR="00610740" w:rsidRPr="00165381" w:rsidRDefault="00610740">
            <w:pPr>
              <w:spacing w:after="0" w:line="240" w:lineRule="auto"/>
              <w:rPr>
                <w:rFonts w:ascii="Times New Roman" w:hAnsi="Times New Roman"/>
                <w:sz w:val="20"/>
                <w:szCs w:val="20"/>
              </w:rPr>
            </w:pPr>
          </w:p>
        </w:tc>
        <w:tc>
          <w:tcPr>
            <w:tcW w:w="0" w:type="auto"/>
            <w:vMerge/>
            <w:tcBorders>
              <w:left w:val="single" w:sz="4" w:space="0" w:color="auto"/>
              <w:right w:val="single" w:sz="4" w:space="0" w:color="auto"/>
            </w:tcBorders>
            <w:vAlign w:val="center"/>
            <w:hideMark/>
          </w:tcPr>
          <w:p w:rsidR="00610740" w:rsidRPr="00C1585A" w:rsidRDefault="00610740">
            <w:pPr>
              <w:spacing w:after="0" w:line="240" w:lineRule="auto"/>
              <w:rPr>
                <w:rFonts w:ascii="Times New Roman" w:hAnsi="Times New Roman"/>
                <w:b/>
                <w:bCs/>
                <w:spacing w:val="-1"/>
                <w:sz w:val="20"/>
                <w:szCs w:val="20"/>
              </w:rPr>
            </w:pPr>
          </w:p>
        </w:tc>
      </w:tr>
      <w:tr w:rsidR="00610740" w:rsidRPr="00C1585A" w:rsidTr="00901FDF">
        <w:trPr>
          <w:trHeight w:val="20"/>
        </w:trPr>
        <w:tc>
          <w:tcPr>
            <w:tcW w:w="0" w:type="auto"/>
            <w:vMerge/>
            <w:tcBorders>
              <w:left w:val="single" w:sz="4" w:space="0" w:color="auto"/>
              <w:right w:val="single" w:sz="4" w:space="0" w:color="auto"/>
            </w:tcBorders>
            <w:vAlign w:val="center"/>
            <w:hideMark/>
          </w:tcPr>
          <w:p w:rsidR="00610740" w:rsidRPr="00C1585A" w:rsidRDefault="00610740">
            <w:pPr>
              <w:spacing w:after="0" w:line="240" w:lineRule="auto"/>
              <w:rPr>
                <w:rFonts w:ascii="Times New Roman" w:hAnsi="Times New Roman"/>
                <w:b/>
                <w:bCs/>
                <w:sz w:val="20"/>
                <w:szCs w:val="20"/>
              </w:rPr>
            </w:pPr>
          </w:p>
        </w:tc>
        <w:tc>
          <w:tcPr>
            <w:tcW w:w="3221" w:type="pct"/>
            <w:gridSpan w:val="2"/>
            <w:tcBorders>
              <w:top w:val="single" w:sz="4" w:space="0" w:color="auto"/>
              <w:left w:val="single" w:sz="4" w:space="0" w:color="auto"/>
              <w:bottom w:val="single" w:sz="4" w:space="0" w:color="auto"/>
              <w:right w:val="single" w:sz="4" w:space="0" w:color="auto"/>
            </w:tcBorders>
            <w:hideMark/>
          </w:tcPr>
          <w:p w:rsidR="00610740" w:rsidRPr="00165381" w:rsidRDefault="00610740">
            <w:pPr>
              <w:spacing w:after="0" w:line="240" w:lineRule="auto"/>
              <w:rPr>
                <w:rFonts w:ascii="Times New Roman" w:hAnsi="Times New Roman"/>
                <w:sz w:val="20"/>
                <w:szCs w:val="20"/>
              </w:rPr>
            </w:pPr>
            <w:r w:rsidRPr="00165381">
              <w:rPr>
                <w:rFonts w:ascii="Times New Roman" w:eastAsia="Times New Roman" w:hAnsi="Times New Roman"/>
                <w:sz w:val="20"/>
                <w:szCs w:val="20"/>
              </w:rPr>
              <w:t xml:space="preserve">Практические занятия </w:t>
            </w:r>
          </w:p>
        </w:tc>
        <w:tc>
          <w:tcPr>
            <w:tcW w:w="494" w:type="pct"/>
            <w:vMerge w:val="restart"/>
            <w:tcBorders>
              <w:top w:val="single" w:sz="4" w:space="0" w:color="auto"/>
              <w:left w:val="single" w:sz="4" w:space="0" w:color="auto"/>
              <w:right w:val="single" w:sz="4" w:space="0" w:color="auto"/>
            </w:tcBorders>
            <w:vAlign w:val="center"/>
            <w:hideMark/>
          </w:tcPr>
          <w:p w:rsidR="00610740" w:rsidRPr="00165381" w:rsidRDefault="00610740">
            <w:pPr>
              <w:spacing w:after="0" w:line="240" w:lineRule="auto"/>
              <w:jc w:val="center"/>
              <w:rPr>
                <w:rFonts w:ascii="Times New Roman" w:hAnsi="Times New Roman"/>
                <w:sz w:val="20"/>
                <w:szCs w:val="20"/>
              </w:rPr>
            </w:pPr>
            <w:r w:rsidRPr="00165381">
              <w:rPr>
                <w:rFonts w:ascii="Times New Roman" w:hAnsi="Times New Roman"/>
                <w:sz w:val="20"/>
                <w:szCs w:val="20"/>
              </w:rPr>
              <w:t>6</w:t>
            </w:r>
            <w:r>
              <w:rPr>
                <w:rFonts w:ascii="Times New Roman" w:hAnsi="Times New Roman"/>
                <w:sz w:val="20"/>
                <w:szCs w:val="20"/>
              </w:rPr>
              <w:t xml:space="preserve"> / 6</w:t>
            </w:r>
          </w:p>
          <w:p w:rsidR="00610740" w:rsidRPr="00C1585A" w:rsidRDefault="00610740">
            <w:pPr>
              <w:spacing w:after="0" w:line="240" w:lineRule="auto"/>
              <w:jc w:val="center"/>
              <w:rPr>
                <w:rFonts w:ascii="Times New Roman" w:hAnsi="Times New Roman"/>
                <w:bCs/>
                <w:sz w:val="20"/>
                <w:szCs w:val="20"/>
              </w:rPr>
            </w:pPr>
          </w:p>
          <w:p w:rsidR="00610740" w:rsidRPr="00165381" w:rsidRDefault="00610740" w:rsidP="00356D0C">
            <w:pPr>
              <w:spacing w:after="0" w:line="240" w:lineRule="auto"/>
              <w:jc w:val="center"/>
              <w:rPr>
                <w:rFonts w:ascii="Times New Roman" w:hAnsi="Times New Roman"/>
                <w:sz w:val="20"/>
                <w:szCs w:val="20"/>
              </w:rPr>
            </w:pPr>
          </w:p>
        </w:tc>
        <w:tc>
          <w:tcPr>
            <w:tcW w:w="0" w:type="auto"/>
            <w:vMerge/>
            <w:tcBorders>
              <w:left w:val="single" w:sz="4" w:space="0" w:color="auto"/>
              <w:right w:val="single" w:sz="4" w:space="0" w:color="auto"/>
            </w:tcBorders>
            <w:vAlign w:val="center"/>
            <w:hideMark/>
          </w:tcPr>
          <w:p w:rsidR="00610740" w:rsidRPr="00C1585A" w:rsidRDefault="00610740">
            <w:pPr>
              <w:spacing w:after="0" w:line="240" w:lineRule="auto"/>
              <w:rPr>
                <w:rFonts w:ascii="Times New Roman" w:hAnsi="Times New Roman"/>
                <w:b/>
                <w:bCs/>
                <w:spacing w:val="-1"/>
                <w:sz w:val="20"/>
                <w:szCs w:val="20"/>
              </w:rPr>
            </w:pPr>
          </w:p>
        </w:tc>
      </w:tr>
      <w:tr w:rsidR="000C7275" w:rsidRPr="00C1585A" w:rsidTr="00901FDF">
        <w:trPr>
          <w:trHeight w:val="285"/>
        </w:trPr>
        <w:tc>
          <w:tcPr>
            <w:tcW w:w="0" w:type="auto"/>
            <w:vMerge/>
            <w:tcBorders>
              <w:left w:val="single" w:sz="4" w:space="0" w:color="auto"/>
              <w:right w:val="single" w:sz="4" w:space="0" w:color="auto"/>
            </w:tcBorders>
            <w:vAlign w:val="center"/>
            <w:hideMark/>
          </w:tcPr>
          <w:p w:rsidR="00610740" w:rsidRPr="00C1585A" w:rsidRDefault="00610740">
            <w:pPr>
              <w:spacing w:after="0" w:line="240" w:lineRule="auto"/>
              <w:rPr>
                <w:rFonts w:ascii="Times New Roman" w:hAnsi="Times New Roman"/>
                <w:b/>
                <w:bCs/>
                <w:sz w:val="20"/>
                <w:szCs w:val="20"/>
              </w:rPr>
            </w:pPr>
          </w:p>
        </w:tc>
        <w:tc>
          <w:tcPr>
            <w:tcW w:w="109" w:type="pct"/>
            <w:tcBorders>
              <w:top w:val="single" w:sz="4" w:space="0" w:color="auto"/>
              <w:left w:val="single" w:sz="4" w:space="0" w:color="auto"/>
              <w:bottom w:val="single" w:sz="4" w:space="0" w:color="auto"/>
              <w:right w:val="single" w:sz="4" w:space="0" w:color="auto"/>
            </w:tcBorders>
            <w:hideMark/>
          </w:tcPr>
          <w:p w:rsidR="00610740" w:rsidRPr="00C1585A" w:rsidRDefault="00610740">
            <w:pPr>
              <w:spacing w:after="0" w:line="240" w:lineRule="auto"/>
              <w:jc w:val="both"/>
              <w:rPr>
                <w:rFonts w:ascii="Times New Roman" w:hAnsi="Times New Roman"/>
                <w:sz w:val="20"/>
                <w:szCs w:val="20"/>
              </w:rPr>
            </w:pPr>
            <w:r>
              <w:rPr>
                <w:rFonts w:ascii="Times New Roman" w:hAnsi="Times New Roman"/>
                <w:sz w:val="20"/>
                <w:szCs w:val="20"/>
              </w:rPr>
              <w:t>3</w:t>
            </w:r>
          </w:p>
        </w:tc>
        <w:tc>
          <w:tcPr>
            <w:tcW w:w="3112" w:type="pct"/>
            <w:tcBorders>
              <w:top w:val="single" w:sz="4" w:space="0" w:color="auto"/>
              <w:left w:val="single" w:sz="4" w:space="0" w:color="auto"/>
              <w:bottom w:val="single" w:sz="4" w:space="0" w:color="auto"/>
              <w:right w:val="single" w:sz="4" w:space="0" w:color="auto"/>
            </w:tcBorders>
          </w:tcPr>
          <w:p w:rsidR="00610740" w:rsidRPr="00C1585A" w:rsidRDefault="00610740" w:rsidP="00610740">
            <w:pPr>
              <w:spacing w:after="0" w:line="240" w:lineRule="auto"/>
              <w:ind w:left="40"/>
              <w:jc w:val="both"/>
              <w:rPr>
                <w:rFonts w:ascii="Times New Roman" w:hAnsi="Times New Roman"/>
                <w:sz w:val="20"/>
                <w:szCs w:val="20"/>
              </w:rPr>
            </w:pPr>
            <w:r>
              <w:rPr>
                <w:rFonts w:ascii="Times New Roman" w:hAnsi="Times New Roman"/>
                <w:sz w:val="20"/>
                <w:szCs w:val="20"/>
              </w:rPr>
              <w:t>Оценка состояния производственной санитарии на рабочем месте</w:t>
            </w:r>
          </w:p>
        </w:tc>
        <w:tc>
          <w:tcPr>
            <w:tcW w:w="494" w:type="pct"/>
            <w:vMerge/>
            <w:tcBorders>
              <w:left w:val="single" w:sz="4" w:space="0" w:color="auto"/>
              <w:right w:val="single" w:sz="4" w:space="0" w:color="auto"/>
            </w:tcBorders>
            <w:vAlign w:val="center"/>
            <w:hideMark/>
          </w:tcPr>
          <w:p w:rsidR="00610740" w:rsidRPr="00C1585A" w:rsidRDefault="00610740" w:rsidP="00356D0C">
            <w:pPr>
              <w:spacing w:after="0" w:line="240" w:lineRule="auto"/>
              <w:jc w:val="center"/>
              <w:rPr>
                <w:rFonts w:ascii="Times New Roman" w:hAnsi="Times New Roman"/>
                <w:bCs/>
                <w:sz w:val="20"/>
                <w:szCs w:val="20"/>
              </w:rPr>
            </w:pPr>
          </w:p>
        </w:tc>
        <w:tc>
          <w:tcPr>
            <w:tcW w:w="0" w:type="auto"/>
            <w:vMerge/>
            <w:tcBorders>
              <w:left w:val="single" w:sz="4" w:space="0" w:color="auto"/>
              <w:right w:val="single" w:sz="4" w:space="0" w:color="auto"/>
            </w:tcBorders>
            <w:vAlign w:val="center"/>
            <w:hideMark/>
          </w:tcPr>
          <w:p w:rsidR="00610740" w:rsidRPr="00C1585A" w:rsidRDefault="00610740">
            <w:pPr>
              <w:spacing w:after="0" w:line="240" w:lineRule="auto"/>
              <w:rPr>
                <w:rFonts w:ascii="Times New Roman" w:hAnsi="Times New Roman"/>
                <w:b/>
                <w:bCs/>
                <w:spacing w:val="-1"/>
                <w:sz w:val="20"/>
                <w:szCs w:val="20"/>
              </w:rPr>
            </w:pPr>
          </w:p>
        </w:tc>
      </w:tr>
      <w:tr w:rsidR="000C7275" w:rsidRPr="00C1585A" w:rsidTr="00901FDF">
        <w:trPr>
          <w:trHeight w:val="150"/>
        </w:trPr>
        <w:tc>
          <w:tcPr>
            <w:tcW w:w="0" w:type="auto"/>
            <w:vMerge/>
            <w:tcBorders>
              <w:left w:val="single" w:sz="4" w:space="0" w:color="auto"/>
              <w:right w:val="single" w:sz="4" w:space="0" w:color="auto"/>
            </w:tcBorders>
            <w:vAlign w:val="center"/>
            <w:hideMark/>
          </w:tcPr>
          <w:p w:rsidR="00610740" w:rsidRPr="00C1585A" w:rsidRDefault="00610740">
            <w:pPr>
              <w:spacing w:after="0" w:line="240" w:lineRule="auto"/>
              <w:rPr>
                <w:rFonts w:ascii="Times New Roman" w:hAnsi="Times New Roman"/>
                <w:b/>
                <w:bCs/>
                <w:sz w:val="20"/>
                <w:szCs w:val="20"/>
              </w:rPr>
            </w:pPr>
          </w:p>
        </w:tc>
        <w:tc>
          <w:tcPr>
            <w:tcW w:w="109" w:type="pct"/>
            <w:tcBorders>
              <w:top w:val="single" w:sz="4" w:space="0" w:color="auto"/>
              <w:left w:val="single" w:sz="4" w:space="0" w:color="auto"/>
              <w:bottom w:val="single" w:sz="4" w:space="0" w:color="auto"/>
              <w:right w:val="single" w:sz="4" w:space="0" w:color="auto"/>
            </w:tcBorders>
            <w:hideMark/>
          </w:tcPr>
          <w:p w:rsidR="00610740" w:rsidRPr="00C1585A" w:rsidRDefault="00610740" w:rsidP="00356D0C">
            <w:pPr>
              <w:spacing w:after="0" w:line="240" w:lineRule="auto"/>
              <w:jc w:val="both"/>
              <w:rPr>
                <w:rFonts w:ascii="Times New Roman" w:hAnsi="Times New Roman"/>
                <w:sz w:val="20"/>
                <w:szCs w:val="20"/>
              </w:rPr>
            </w:pPr>
            <w:r>
              <w:rPr>
                <w:rFonts w:ascii="Times New Roman" w:hAnsi="Times New Roman"/>
                <w:sz w:val="20"/>
                <w:szCs w:val="20"/>
              </w:rPr>
              <w:t>4</w:t>
            </w:r>
          </w:p>
        </w:tc>
        <w:tc>
          <w:tcPr>
            <w:tcW w:w="3112" w:type="pct"/>
            <w:tcBorders>
              <w:top w:val="single" w:sz="4" w:space="0" w:color="auto"/>
              <w:left w:val="single" w:sz="4" w:space="0" w:color="auto"/>
              <w:bottom w:val="single" w:sz="4" w:space="0" w:color="auto"/>
              <w:right w:val="single" w:sz="4" w:space="0" w:color="auto"/>
            </w:tcBorders>
          </w:tcPr>
          <w:p w:rsidR="00610740" w:rsidRPr="00C1585A" w:rsidRDefault="00610740" w:rsidP="00610740">
            <w:pPr>
              <w:spacing w:after="0" w:line="240" w:lineRule="auto"/>
              <w:ind w:left="86"/>
              <w:jc w:val="both"/>
              <w:rPr>
                <w:rFonts w:ascii="Times New Roman" w:hAnsi="Times New Roman"/>
                <w:sz w:val="20"/>
                <w:szCs w:val="20"/>
              </w:rPr>
            </w:pPr>
            <w:r>
              <w:rPr>
                <w:rFonts w:ascii="Times New Roman" w:hAnsi="Times New Roman"/>
                <w:sz w:val="20"/>
                <w:szCs w:val="20"/>
              </w:rPr>
              <w:t>Первая помощь при несчастных случаях</w:t>
            </w:r>
          </w:p>
        </w:tc>
        <w:tc>
          <w:tcPr>
            <w:tcW w:w="494" w:type="pct"/>
            <w:vMerge/>
            <w:tcBorders>
              <w:left w:val="single" w:sz="4" w:space="0" w:color="auto"/>
              <w:bottom w:val="single" w:sz="4" w:space="0" w:color="auto"/>
              <w:right w:val="single" w:sz="4" w:space="0" w:color="auto"/>
            </w:tcBorders>
            <w:vAlign w:val="center"/>
            <w:hideMark/>
          </w:tcPr>
          <w:p w:rsidR="00610740" w:rsidRPr="00C1585A" w:rsidRDefault="00610740" w:rsidP="00356D0C">
            <w:pPr>
              <w:spacing w:after="0" w:line="240" w:lineRule="auto"/>
              <w:jc w:val="center"/>
              <w:rPr>
                <w:rFonts w:ascii="Times New Roman" w:hAnsi="Times New Roman"/>
                <w:bCs/>
                <w:sz w:val="20"/>
                <w:szCs w:val="20"/>
              </w:rPr>
            </w:pPr>
          </w:p>
        </w:tc>
        <w:tc>
          <w:tcPr>
            <w:tcW w:w="0" w:type="auto"/>
            <w:vMerge/>
            <w:tcBorders>
              <w:left w:val="single" w:sz="4" w:space="0" w:color="auto"/>
              <w:right w:val="single" w:sz="4" w:space="0" w:color="auto"/>
            </w:tcBorders>
            <w:vAlign w:val="center"/>
            <w:hideMark/>
          </w:tcPr>
          <w:p w:rsidR="00610740" w:rsidRPr="00C1585A" w:rsidRDefault="00610740">
            <w:pPr>
              <w:spacing w:after="0" w:line="240" w:lineRule="auto"/>
              <w:rPr>
                <w:rFonts w:ascii="Times New Roman" w:hAnsi="Times New Roman"/>
                <w:b/>
                <w:bCs/>
                <w:spacing w:val="-1"/>
                <w:sz w:val="20"/>
                <w:szCs w:val="20"/>
              </w:rPr>
            </w:pPr>
          </w:p>
        </w:tc>
      </w:tr>
      <w:tr w:rsidR="00165381" w:rsidRPr="00C1585A" w:rsidTr="00901FDF">
        <w:trPr>
          <w:trHeight w:val="166"/>
        </w:trPr>
        <w:tc>
          <w:tcPr>
            <w:tcW w:w="0" w:type="auto"/>
            <w:vMerge/>
            <w:tcBorders>
              <w:left w:val="single" w:sz="4" w:space="0" w:color="auto"/>
              <w:right w:val="single" w:sz="4" w:space="0" w:color="auto"/>
            </w:tcBorders>
            <w:vAlign w:val="center"/>
            <w:hideMark/>
          </w:tcPr>
          <w:p w:rsidR="00165381" w:rsidRPr="00C1585A" w:rsidRDefault="00165381">
            <w:pPr>
              <w:spacing w:after="0" w:line="240" w:lineRule="auto"/>
              <w:rPr>
                <w:rFonts w:ascii="Times New Roman" w:hAnsi="Times New Roman"/>
                <w:b/>
                <w:bCs/>
                <w:sz w:val="20"/>
                <w:szCs w:val="20"/>
              </w:rPr>
            </w:pPr>
          </w:p>
        </w:tc>
        <w:tc>
          <w:tcPr>
            <w:tcW w:w="3221" w:type="pct"/>
            <w:gridSpan w:val="2"/>
            <w:tcBorders>
              <w:top w:val="single" w:sz="4" w:space="0" w:color="auto"/>
              <w:left w:val="single" w:sz="4" w:space="0" w:color="auto"/>
              <w:bottom w:val="single" w:sz="4" w:space="0" w:color="auto"/>
              <w:right w:val="single" w:sz="4" w:space="0" w:color="auto"/>
            </w:tcBorders>
            <w:hideMark/>
          </w:tcPr>
          <w:p w:rsidR="00165381" w:rsidRPr="00C1585A" w:rsidRDefault="00610740" w:rsidP="00610740">
            <w:pPr>
              <w:spacing w:after="0" w:line="240" w:lineRule="auto"/>
              <w:jc w:val="both"/>
              <w:rPr>
                <w:rFonts w:ascii="Times New Roman" w:hAnsi="Times New Roman"/>
                <w:bCs/>
                <w:sz w:val="20"/>
                <w:szCs w:val="20"/>
              </w:rPr>
            </w:pPr>
            <w:r>
              <w:rPr>
                <w:rFonts w:ascii="Times New Roman" w:hAnsi="Times New Roman"/>
                <w:sz w:val="20"/>
                <w:szCs w:val="20"/>
              </w:rPr>
              <w:t xml:space="preserve"> </w:t>
            </w:r>
            <w:r w:rsidR="00165381" w:rsidRPr="00165381">
              <w:rPr>
                <w:rFonts w:ascii="Times New Roman" w:hAnsi="Times New Roman"/>
                <w:sz w:val="20"/>
                <w:szCs w:val="20"/>
              </w:rPr>
              <w:t xml:space="preserve">Самостоятельная работа обучающихся </w:t>
            </w:r>
          </w:p>
        </w:tc>
        <w:tc>
          <w:tcPr>
            <w:tcW w:w="494" w:type="pct"/>
            <w:vMerge w:val="restart"/>
            <w:tcBorders>
              <w:top w:val="single" w:sz="4" w:space="0" w:color="auto"/>
              <w:left w:val="single" w:sz="4" w:space="0" w:color="auto"/>
              <w:right w:val="single" w:sz="4" w:space="0" w:color="auto"/>
            </w:tcBorders>
            <w:hideMark/>
          </w:tcPr>
          <w:p w:rsidR="00165381" w:rsidRPr="00610740" w:rsidRDefault="00165381" w:rsidP="00610740">
            <w:pPr>
              <w:spacing w:after="0" w:line="240" w:lineRule="auto"/>
              <w:jc w:val="center"/>
              <w:rPr>
                <w:rFonts w:ascii="Times New Roman" w:hAnsi="Times New Roman"/>
                <w:sz w:val="20"/>
                <w:szCs w:val="20"/>
              </w:rPr>
            </w:pPr>
            <w:r w:rsidRPr="00610740">
              <w:rPr>
                <w:rFonts w:ascii="Times New Roman" w:hAnsi="Times New Roman"/>
                <w:sz w:val="20"/>
                <w:szCs w:val="20"/>
              </w:rPr>
              <w:t>2</w:t>
            </w:r>
            <w:r w:rsidR="00B641A8">
              <w:rPr>
                <w:rFonts w:ascii="Times New Roman" w:hAnsi="Times New Roman"/>
                <w:sz w:val="20"/>
                <w:szCs w:val="20"/>
              </w:rPr>
              <w:t xml:space="preserve"> / 2</w:t>
            </w:r>
          </w:p>
        </w:tc>
        <w:tc>
          <w:tcPr>
            <w:tcW w:w="0" w:type="auto"/>
            <w:vMerge/>
            <w:tcBorders>
              <w:left w:val="single" w:sz="4" w:space="0" w:color="auto"/>
              <w:right w:val="single" w:sz="4" w:space="0" w:color="auto"/>
            </w:tcBorders>
            <w:vAlign w:val="center"/>
            <w:hideMark/>
          </w:tcPr>
          <w:p w:rsidR="00165381" w:rsidRPr="00C1585A" w:rsidRDefault="00165381">
            <w:pPr>
              <w:spacing w:after="0" w:line="240" w:lineRule="auto"/>
              <w:rPr>
                <w:rFonts w:ascii="Times New Roman" w:hAnsi="Times New Roman"/>
                <w:b/>
                <w:bCs/>
                <w:spacing w:val="-1"/>
                <w:sz w:val="20"/>
                <w:szCs w:val="20"/>
              </w:rPr>
            </w:pPr>
          </w:p>
        </w:tc>
      </w:tr>
      <w:tr w:rsidR="000C7275" w:rsidRPr="00C1585A" w:rsidTr="00901FDF">
        <w:trPr>
          <w:trHeight w:val="510"/>
        </w:trPr>
        <w:tc>
          <w:tcPr>
            <w:tcW w:w="0" w:type="auto"/>
            <w:vMerge/>
            <w:tcBorders>
              <w:left w:val="single" w:sz="4" w:space="0" w:color="auto"/>
              <w:right w:val="single" w:sz="4" w:space="0" w:color="auto"/>
            </w:tcBorders>
            <w:vAlign w:val="center"/>
          </w:tcPr>
          <w:p w:rsidR="00610740" w:rsidRPr="00C1585A" w:rsidRDefault="00610740">
            <w:pPr>
              <w:spacing w:after="0" w:line="240" w:lineRule="auto"/>
              <w:rPr>
                <w:rFonts w:ascii="Times New Roman" w:hAnsi="Times New Roman"/>
                <w:b/>
                <w:bCs/>
                <w:sz w:val="20"/>
                <w:szCs w:val="20"/>
              </w:rPr>
            </w:pPr>
          </w:p>
        </w:tc>
        <w:tc>
          <w:tcPr>
            <w:tcW w:w="109" w:type="pct"/>
            <w:tcBorders>
              <w:top w:val="single" w:sz="4" w:space="0" w:color="auto"/>
              <w:left w:val="single" w:sz="4" w:space="0" w:color="auto"/>
              <w:right w:val="single" w:sz="4" w:space="0" w:color="auto"/>
            </w:tcBorders>
          </w:tcPr>
          <w:p w:rsidR="00610740" w:rsidRDefault="00BB7FF6" w:rsidP="00610740">
            <w:pPr>
              <w:spacing w:after="0" w:line="240" w:lineRule="auto"/>
              <w:rPr>
                <w:rFonts w:ascii="Times New Roman" w:hAnsi="Times New Roman"/>
                <w:sz w:val="20"/>
                <w:szCs w:val="20"/>
              </w:rPr>
            </w:pPr>
            <w:r>
              <w:rPr>
                <w:rFonts w:ascii="Times New Roman" w:hAnsi="Times New Roman"/>
                <w:sz w:val="20"/>
                <w:szCs w:val="20"/>
              </w:rPr>
              <w:t>3</w:t>
            </w:r>
          </w:p>
        </w:tc>
        <w:tc>
          <w:tcPr>
            <w:tcW w:w="3112" w:type="pct"/>
            <w:tcBorders>
              <w:top w:val="single" w:sz="4" w:space="0" w:color="auto"/>
              <w:left w:val="single" w:sz="4" w:space="0" w:color="auto"/>
              <w:right w:val="single" w:sz="4" w:space="0" w:color="auto"/>
            </w:tcBorders>
          </w:tcPr>
          <w:p w:rsidR="00610740" w:rsidRDefault="00610740" w:rsidP="00610740">
            <w:pPr>
              <w:spacing w:after="0" w:line="240" w:lineRule="auto"/>
              <w:ind w:left="35"/>
              <w:jc w:val="both"/>
              <w:rPr>
                <w:rFonts w:ascii="Times New Roman" w:hAnsi="Times New Roman"/>
                <w:bCs/>
                <w:sz w:val="20"/>
                <w:szCs w:val="20"/>
              </w:rPr>
            </w:pPr>
            <w:r w:rsidRPr="00C1585A">
              <w:rPr>
                <w:rFonts w:ascii="Times New Roman" w:hAnsi="Times New Roman"/>
                <w:bCs/>
                <w:sz w:val="20"/>
                <w:szCs w:val="20"/>
              </w:rPr>
              <w:t xml:space="preserve">Составление перечня мероприятий по обеспечению и профилактике безопасных условий труда с учётом </w:t>
            </w:r>
          </w:p>
          <w:p w:rsidR="00610740" w:rsidRDefault="00610740" w:rsidP="00610740">
            <w:pPr>
              <w:spacing w:after="0" w:line="240" w:lineRule="auto"/>
              <w:ind w:left="35"/>
              <w:jc w:val="both"/>
              <w:rPr>
                <w:rFonts w:ascii="Times New Roman" w:hAnsi="Times New Roman"/>
                <w:sz w:val="20"/>
                <w:szCs w:val="20"/>
              </w:rPr>
            </w:pPr>
            <w:r w:rsidRPr="00C1585A">
              <w:rPr>
                <w:rFonts w:ascii="Times New Roman" w:hAnsi="Times New Roman"/>
                <w:bCs/>
                <w:sz w:val="20"/>
                <w:szCs w:val="20"/>
              </w:rPr>
              <w:t>норм</w:t>
            </w:r>
            <w:r w:rsidRPr="00C1585A">
              <w:rPr>
                <w:rFonts w:ascii="Times New Roman" w:hAnsi="Times New Roman"/>
                <w:bCs/>
                <w:sz w:val="20"/>
                <w:szCs w:val="20"/>
              </w:rPr>
              <w:t>ативов по освещённости, шуму и вибрации для производственных помещени</w:t>
            </w:r>
            <w:r>
              <w:rPr>
                <w:rFonts w:ascii="Times New Roman" w:hAnsi="Times New Roman"/>
                <w:bCs/>
                <w:sz w:val="20"/>
                <w:szCs w:val="20"/>
              </w:rPr>
              <w:t>й</w:t>
            </w:r>
          </w:p>
        </w:tc>
        <w:tc>
          <w:tcPr>
            <w:tcW w:w="494" w:type="pct"/>
            <w:vMerge/>
            <w:tcBorders>
              <w:top w:val="single" w:sz="4" w:space="0" w:color="auto"/>
              <w:left w:val="single" w:sz="4" w:space="0" w:color="auto"/>
              <w:right w:val="single" w:sz="4" w:space="0" w:color="auto"/>
            </w:tcBorders>
            <w:vAlign w:val="center"/>
          </w:tcPr>
          <w:p w:rsidR="00610740" w:rsidRPr="00610740" w:rsidRDefault="00610740">
            <w:pPr>
              <w:spacing w:after="0" w:line="240" w:lineRule="auto"/>
              <w:jc w:val="center"/>
              <w:rPr>
                <w:rFonts w:ascii="Times New Roman" w:hAnsi="Times New Roman"/>
                <w:sz w:val="20"/>
                <w:szCs w:val="20"/>
              </w:rPr>
            </w:pPr>
          </w:p>
        </w:tc>
        <w:tc>
          <w:tcPr>
            <w:tcW w:w="0" w:type="auto"/>
            <w:vMerge/>
            <w:tcBorders>
              <w:left w:val="single" w:sz="4" w:space="0" w:color="auto"/>
              <w:right w:val="single" w:sz="4" w:space="0" w:color="auto"/>
            </w:tcBorders>
            <w:vAlign w:val="center"/>
          </w:tcPr>
          <w:p w:rsidR="00610740" w:rsidRPr="00C1585A" w:rsidRDefault="00610740">
            <w:pPr>
              <w:spacing w:after="0" w:line="240" w:lineRule="auto"/>
              <w:rPr>
                <w:rFonts w:ascii="Times New Roman" w:hAnsi="Times New Roman"/>
                <w:b/>
                <w:bCs/>
                <w:spacing w:val="-1"/>
                <w:sz w:val="20"/>
                <w:szCs w:val="20"/>
              </w:rPr>
            </w:pPr>
          </w:p>
        </w:tc>
      </w:tr>
      <w:tr w:rsidR="00610740" w:rsidRPr="00C1585A" w:rsidTr="00901FDF">
        <w:trPr>
          <w:trHeight w:val="20"/>
        </w:trPr>
        <w:tc>
          <w:tcPr>
            <w:tcW w:w="631" w:type="pct"/>
            <w:vMerge w:val="restart"/>
            <w:tcBorders>
              <w:top w:val="single" w:sz="4" w:space="0" w:color="auto"/>
              <w:left w:val="single" w:sz="4" w:space="0" w:color="auto"/>
              <w:right w:val="single" w:sz="4" w:space="0" w:color="auto"/>
            </w:tcBorders>
            <w:hideMark/>
          </w:tcPr>
          <w:p w:rsidR="00610740" w:rsidRDefault="00610740">
            <w:pPr>
              <w:spacing w:after="0" w:line="240" w:lineRule="auto"/>
              <w:rPr>
                <w:rFonts w:ascii="Times New Roman" w:hAnsi="Times New Roman"/>
                <w:b/>
                <w:bCs/>
                <w:sz w:val="20"/>
                <w:szCs w:val="20"/>
              </w:rPr>
            </w:pPr>
            <w:r w:rsidRPr="00C1585A">
              <w:rPr>
                <w:rFonts w:ascii="Times New Roman" w:hAnsi="Times New Roman"/>
                <w:b/>
                <w:bCs/>
                <w:sz w:val="20"/>
                <w:szCs w:val="20"/>
              </w:rPr>
              <w:t>Тема 2.2.Методы и средства защиты от воздействия негативных</w:t>
            </w:r>
          </w:p>
          <w:p w:rsidR="00610740" w:rsidRPr="00C1585A" w:rsidRDefault="00610740">
            <w:pPr>
              <w:spacing w:after="0" w:line="240" w:lineRule="auto"/>
              <w:rPr>
                <w:rFonts w:ascii="Times New Roman" w:hAnsi="Times New Roman"/>
                <w:b/>
                <w:bCs/>
                <w:sz w:val="20"/>
                <w:szCs w:val="20"/>
              </w:rPr>
            </w:pPr>
            <w:r w:rsidRPr="00C1585A">
              <w:rPr>
                <w:rFonts w:ascii="Times New Roman" w:hAnsi="Times New Roman"/>
                <w:b/>
                <w:bCs/>
                <w:sz w:val="20"/>
                <w:szCs w:val="20"/>
              </w:rPr>
              <w:t xml:space="preserve"> факторов</w:t>
            </w:r>
          </w:p>
        </w:tc>
        <w:tc>
          <w:tcPr>
            <w:tcW w:w="3221" w:type="pct"/>
            <w:gridSpan w:val="2"/>
            <w:tcBorders>
              <w:top w:val="single" w:sz="4" w:space="0" w:color="auto"/>
              <w:left w:val="single" w:sz="4" w:space="0" w:color="auto"/>
              <w:bottom w:val="single" w:sz="4" w:space="0" w:color="auto"/>
              <w:right w:val="single" w:sz="4" w:space="0" w:color="auto"/>
            </w:tcBorders>
            <w:hideMark/>
          </w:tcPr>
          <w:p w:rsidR="00610740" w:rsidRPr="00165381" w:rsidRDefault="00610740">
            <w:pPr>
              <w:spacing w:after="0" w:line="240" w:lineRule="auto"/>
              <w:rPr>
                <w:rFonts w:ascii="Times New Roman" w:hAnsi="Times New Roman"/>
                <w:sz w:val="20"/>
                <w:szCs w:val="20"/>
              </w:rPr>
            </w:pPr>
            <w:r w:rsidRPr="00165381">
              <w:rPr>
                <w:rFonts w:ascii="Times New Roman" w:hAnsi="Times New Roman"/>
                <w:sz w:val="20"/>
                <w:szCs w:val="20"/>
              </w:rPr>
              <w:t xml:space="preserve">Содержание учебного материала </w:t>
            </w:r>
          </w:p>
        </w:tc>
        <w:tc>
          <w:tcPr>
            <w:tcW w:w="494" w:type="pct"/>
            <w:vMerge w:val="restart"/>
            <w:tcBorders>
              <w:top w:val="single" w:sz="4" w:space="0" w:color="auto"/>
              <w:left w:val="single" w:sz="4" w:space="0" w:color="auto"/>
              <w:bottom w:val="single" w:sz="4" w:space="0" w:color="auto"/>
              <w:right w:val="single" w:sz="4" w:space="0" w:color="auto"/>
            </w:tcBorders>
            <w:vAlign w:val="center"/>
          </w:tcPr>
          <w:p w:rsidR="00610740" w:rsidRPr="00610740" w:rsidRDefault="00610740">
            <w:pPr>
              <w:spacing w:after="0" w:line="240" w:lineRule="auto"/>
              <w:jc w:val="center"/>
              <w:rPr>
                <w:rFonts w:ascii="Times New Roman" w:hAnsi="Times New Roman"/>
                <w:sz w:val="20"/>
                <w:szCs w:val="20"/>
              </w:rPr>
            </w:pPr>
            <w:r w:rsidRPr="00610740">
              <w:rPr>
                <w:rFonts w:ascii="Times New Roman" w:hAnsi="Times New Roman"/>
                <w:sz w:val="20"/>
                <w:szCs w:val="20"/>
              </w:rPr>
              <w:t>4</w:t>
            </w:r>
            <w:r w:rsidR="00B641A8">
              <w:rPr>
                <w:rFonts w:ascii="Times New Roman" w:hAnsi="Times New Roman"/>
                <w:sz w:val="20"/>
                <w:szCs w:val="20"/>
              </w:rPr>
              <w:t xml:space="preserve"> / 4</w:t>
            </w:r>
          </w:p>
          <w:p w:rsidR="00610740" w:rsidRPr="00610740" w:rsidRDefault="00610740">
            <w:pPr>
              <w:spacing w:after="0" w:line="240" w:lineRule="auto"/>
              <w:jc w:val="center"/>
              <w:rPr>
                <w:rFonts w:ascii="Times New Roman" w:hAnsi="Times New Roman"/>
                <w:sz w:val="20"/>
                <w:szCs w:val="20"/>
              </w:rPr>
            </w:pPr>
          </w:p>
          <w:p w:rsidR="00610740" w:rsidRPr="00610740" w:rsidRDefault="00610740">
            <w:pPr>
              <w:spacing w:after="0" w:line="240" w:lineRule="auto"/>
              <w:jc w:val="center"/>
              <w:rPr>
                <w:rFonts w:ascii="Times New Roman" w:hAnsi="Times New Roman"/>
                <w:sz w:val="20"/>
                <w:szCs w:val="20"/>
              </w:rPr>
            </w:pPr>
          </w:p>
          <w:p w:rsidR="00610740" w:rsidRPr="00610740" w:rsidRDefault="00610740">
            <w:pPr>
              <w:spacing w:after="0" w:line="240" w:lineRule="auto"/>
              <w:jc w:val="center"/>
              <w:rPr>
                <w:rFonts w:ascii="Times New Roman" w:hAnsi="Times New Roman"/>
                <w:sz w:val="20"/>
                <w:szCs w:val="20"/>
              </w:rPr>
            </w:pPr>
          </w:p>
        </w:tc>
        <w:tc>
          <w:tcPr>
            <w:tcW w:w="654" w:type="pct"/>
            <w:vMerge w:val="restart"/>
            <w:tcBorders>
              <w:top w:val="single" w:sz="4" w:space="0" w:color="auto"/>
              <w:left w:val="single" w:sz="4" w:space="0" w:color="auto"/>
              <w:right w:val="single" w:sz="4" w:space="0" w:color="auto"/>
            </w:tcBorders>
          </w:tcPr>
          <w:p w:rsidR="00487D0A" w:rsidRPr="00165381" w:rsidRDefault="00487D0A" w:rsidP="00487D0A">
            <w:pPr>
              <w:spacing w:after="0" w:line="240" w:lineRule="auto"/>
              <w:jc w:val="center"/>
              <w:rPr>
                <w:rFonts w:ascii="Times New Roman" w:hAnsi="Times New Roman"/>
                <w:bCs/>
                <w:sz w:val="20"/>
                <w:szCs w:val="20"/>
              </w:rPr>
            </w:pPr>
            <w:r w:rsidRPr="00165381">
              <w:rPr>
                <w:rFonts w:ascii="Times New Roman" w:hAnsi="Times New Roman"/>
                <w:bCs/>
                <w:sz w:val="20"/>
                <w:szCs w:val="20"/>
              </w:rPr>
              <w:t>ОК 01-</w:t>
            </w:r>
            <w:r>
              <w:rPr>
                <w:rFonts w:ascii="Times New Roman" w:hAnsi="Times New Roman"/>
                <w:bCs/>
                <w:sz w:val="20"/>
                <w:szCs w:val="20"/>
              </w:rPr>
              <w:t>09</w:t>
            </w:r>
            <w:r w:rsidRPr="00165381">
              <w:rPr>
                <w:rFonts w:ascii="Times New Roman" w:hAnsi="Times New Roman"/>
                <w:bCs/>
                <w:sz w:val="20"/>
                <w:szCs w:val="20"/>
              </w:rPr>
              <w:t>,</w:t>
            </w:r>
          </w:p>
          <w:p w:rsidR="00487D0A" w:rsidRPr="00165381" w:rsidRDefault="00487D0A" w:rsidP="00487D0A">
            <w:pPr>
              <w:spacing w:after="0" w:line="240" w:lineRule="auto"/>
              <w:jc w:val="center"/>
              <w:rPr>
                <w:rFonts w:ascii="Times New Roman" w:hAnsi="Times New Roman"/>
                <w:bCs/>
                <w:sz w:val="20"/>
                <w:szCs w:val="20"/>
              </w:rPr>
            </w:pPr>
            <w:r w:rsidRPr="00165381">
              <w:rPr>
                <w:rFonts w:ascii="Times New Roman" w:hAnsi="Times New Roman"/>
                <w:bCs/>
                <w:sz w:val="20"/>
                <w:szCs w:val="20"/>
              </w:rPr>
              <w:t>ПК 1.1.-1.3.</w:t>
            </w:r>
          </w:p>
          <w:p w:rsidR="00487D0A" w:rsidRPr="00165381" w:rsidRDefault="00487D0A" w:rsidP="00487D0A">
            <w:pPr>
              <w:spacing w:after="0" w:line="240" w:lineRule="auto"/>
              <w:jc w:val="center"/>
              <w:rPr>
                <w:rFonts w:ascii="Times New Roman" w:hAnsi="Times New Roman"/>
                <w:bCs/>
                <w:sz w:val="20"/>
                <w:szCs w:val="20"/>
              </w:rPr>
            </w:pPr>
            <w:r w:rsidRPr="00165381">
              <w:rPr>
                <w:rFonts w:ascii="Times New Roman" w:hAnsi="Times New Roman"/>
                <w:bCs/>
                <w:sz w:val="20"/>
                <w:szCs w:val="20"/>
              </w:rPr>
              <w:t>ПК 2.1-2.4.</w:t>
            </w:r>
          </w:p>
          <w:p w:rsidR="00487D0A" w:rsidRDefault="00487D0A" w:rsidP="00487D0A">
            <w:pPr>
              <w:spacing w:after="0" w:line="240" w:lineRule="auto"/>
              <w:jc w:val="center"/>
              <w:rPr>
                <w:rFonts w:ascii="Times New Roman" w:hAnsi="Times New Roman"/>
                <w:bCs/>
                <w:sz w:val="20"/>
                <w:szCs w:val="20"/>
              </w:rPr>
            </w:pPr>
            <w:r w:rsidRPr="00165381">
              <w:rPr>
                <w:rFonts w:ascii="Times New Roman" w:hAnsi="Times New Roman"/>
                <w:bCs/>
                <w:sz w:val="20"/>
                <w:szCs w:val="20"/>
              </w:rPr>
              <w:t>ПК 3.1.-3.4.</w:t>
            </w:r>
          </w:p>
          <w:p w:rsidR="00487D0A" w:rsidRPr="00165381" w:rsidRDefault="00487D0A" w:rsidP="00487D0A">
            <w:pPr>
              <w:spacing w:after="0" w:line="240" w:lineRule="auto"/>
              <w:jc w:val="center"/>
              <w:rPr>
                <w:rFonts w:ascii="Times New Roman" w:hAnsi="Times New Roman"/>
                <w:bCs/>
                <w:sz w:val="20"/>
                <w:szCs w:val="20"/>
              </w:rPr>
            </w:pPr>
            <w:r>
              <w:rPr>
                <w:rFonts w:ascii="Times New Roman" w:hAnsi="Times New Roman"/>
                <w:bCs/>
                <w:sz w:val="20"/>
                <w:szCs w:val="20"/>
              </w:rPr>
              <w:t>ЛР 3,4,7,10,17,25,30</w:t>
            </w:r>
          </w:p>
          <w:p w:rsidR="00610740" w:rsidRPr="00C1585A" w:rsidRDefault="00610740">
            <w:pPr>
              <w:spacing w:after="0" w:line="240" w:lineRule="auto"/>
              <w:jc w:val="center"/>
              <w:rPr>
                <w:rFonts w:ascii="Times New Roman" w:hAnsi="Times New Roman"/>
                <w:b/>
                <w:bCs/>
                <w:spacing w:val="-1"/>
                <w:sz w:val="20"/>
                <w:szCs w:val="20"/>
              </w:rPr>
            </w:pPr>
          </w:p>
        </w:tc>
      </w:tr>
      <w:tr w:rsidR="00610740" w:rsidRPr="00C1585A" w:rsidTr="00901FDF">
        <w:trPr>
          <w:trHeight w:val="20"/>
        </w:trPr>
        <w:tc>
          <w:tcPr>
            <w:tcW w:w="0" w:type="auto"/>
            <w:vMerge/>
            <w:tcBorders>
              <w:left w:val="single" w:sz="4" w:space="0" w:color="auto"/>
              <w:right w:val="single" w:sz="4" w:space="0" w:color="auto"/>
            </w:tcBorders>
            <w:vAlign w:val="center"/>
            <w:hideMark/>
          </w:tcPr>
          <w:p w:rsidR="00610740" w:rsidRPr="00C1585A" w:rsidRDefault="00610740">
            <w:pPr>
              <w:spacing w:after="0" w:line="240" w:lineRule="auto"/>
              <w:rPr>
                <w:rFonts w:ascii="Times New Roman" w:hAnsi="Times New Roman"/>
                <w:b/>
                <w:bCs/>
                <w:sz w:val="20"/>
                <w:szCs w:val="20"/>
              </w:rPr>
            </w:pPr>
          </w:p>
        </w:tc>
        <w:tc>
          <w:tcPr>
            <w:tcW w:w="3221" w:type="pct"/>
            <w:gridSpan w:val="2"/>
            <w:tcBorders>
              <w:top w:val="single" w:sz="4" w:space="0" w:color="auto"/>
              <w:left w:val="single" w:sz="4" w:space="0" w:color="auto"/>
              <w:bottom w:val="single" w:sz="4" w:space="0" w:color="auto"/>
              <w:right w:val="single" w:sz="4" w:space="0" w:color="auto"/>
            </w:tcBorders>
            <w:hideMark/>
          </w:tcPr>
          <w:p w:rsidR="00610740" w:rsidRPr="00C1585A" w:rsidRDefault="00610740">
            <w:pPr>
              <w:spacing w:after="0" w:line="240" w:lineRule="auto"/>
              <w:rPr>
                <w:rFonts w:ascii="Times New Roman" w:hAnsi="Times New Roman"/>
                <w:b/>
                <w:bCs/>
                <w:sz w:val="20"/>
                <w:szCs w:val="20"/>
              </w:rPr>
            </w:pPr>
            <w:r w:rsidRPr="00C1585A">
              <w:rPr>
                <w:rFonts w:ascii="Times New Roman" w:hAnsi="Times New Roman"/>
                <w:bCs/>
                <w:sz w:val="20"/>
                <w:szCs w:val="20"/>
              </w:rPr>
              <w:t xml:space="preserve">Средства индивидуальной защиты: классификация, основные требования. Основные методы защиты человека от опасных и вредных производственных факторов. Организационные и технические мероприятия по обеспечению электробезопасности. </w:t>
            </w:r>
            <w:proofErr w:type="spellStart"/>
            <w:r w:rsidRPr="00C1585A">
              <w:rPr>
                <w:rFonts w:ascii="Times New Roman" w:hAnsi="Times New Roman"/>
                <w:bCs/>
                <w:sz w:val="20"/>
                <w:szCs w:val="20"/>
              </w:rPr>
              <w:t>Экобиозащитная</w:t>
            </w:r>
            <w:proofErr w:type="spellEnd"/>
            <w:r w:rsidRPr="00C1585A">
              <w:rPr>
                <w:rFonts w:ascii="Times New Roman" w:hAnsi="Times New Roman"/>
                <w:bCs/>
                <w:sz w:val="20"/>
                <w:szCs w:val="20"/>
              </w:rPr>
              <w:t xml:space="preserve"> техника</w:t>
            </w:r>
          </w:p>
        </w:tc>
        <w:tc>
          <w:tcPr>
            <w:tcW w:w="494" w:type="pct"/>
            <w:vMerge/>
            <w:tcBorders>
              <w:top w:val="single" w:sz="4" w:space="0" w:color="auto"/>
              <w:left w:val="single" w:sz="4" w:space="0" w:color="auto"/>
              <w:bottom w:val="single" w:sz="4" w:space="0" w:color="auto"/>
              <w:right w:val="single" w:sz="4" w:space="0" w:color="auto"/>
            </w:tcBorders>
            <w:vAlign w:val="center"/>
            <w:hideMark/>
          </w:tcPr>
          <w:p w:rsidR="00610740" w:rsidRPr="00610740" w:rsidRDefault="00610740">
            <w:pPr>
              <w:spacing w:after="0" w:line="240" w:lineRule="auto"/>
              <w:rPr>
                <w:rFonts w:ascii="Times New Roman" w:hAnsi="Times New Roman"/>
                <w:sz w:val="20"/>
                <w:szCs w:val="20"/>
              </w:rPr>
            </w:pPr>
          </w:p>
        </w:tc>
        <w:tc>
          <w:tcPr>
            <w:tcW w:w="0" w:type="auto"/>
            <w:vMerge/>
            <w:tcBorders>
              <w:left w:val="single" w:sz="4" w:space="0" w:color="auto"/>
              <w:right w:val="single" w:sz="4" w:space="0" w:color="auto"/>
            </w:tcBorders>
            <w:vAlign w:val="center"/>
            <w:hideMark/>
          </w:tcPr>
          <w:p w:rsidR="00610740" w:rsidRPr="00C1585A" w:rsidRDefault="00610740">
            <w:pPr>
              <w:spacing w:after="0" w:line="240" w:lineRule="auto"/>
              <w:rPr>
                <w:rFonts w:ascii="Times New Roman" w:hAnsi="Times New Roman"/>
                <w:b/>
                <w:bCs/>
                <w:spacing w:val="-1"/>
                <w:sz w:val="20"/>
                <w:szCs w:val="20"/>
              </w:rPr>
            </w:pPr>
          </w:p>
        </w:tc>
      </w:tr>
      <w:tr w:rsidR="00BB7FF6" w:rsidRPr="00C1585A" w:rsidTr="00901FDF">
        <w:trPr>
          <w:trHeight w:val="20"/>
        </w:trPr>
        <w:tc>
          <w:tcPr>
            <w:tcW w:w="0" w:type="auto"/>
            <w:vMerge/>
            <w:tcBorders>
              <w:left w:val="single" w:sz="4" w:space="0" w:color="auto"/>
              <w:right w:val="single" w:sz="4" w:space="0" w:color="auto"/>
            </w:tcBorders>
            <w:vAlign w:val="center"/>
            <w:hideMark/>
          </w:tcPr>
          <w:p w:rsidR="00BB7FF6" w:rsidRPr="00C1585A" w:rsidRDefault="00BB7FF6">
            <w:pPr>
              <w:spacing w:after="0" w:line="240" w:lineRule="auto"/>
              <w:rPr>
                <w:rFonts w:ascii="Times New Roman" w:hAnsi="Times New Roman"/>
                <w:b/>
                <w:bCs/>
                <w:sz w:val="20"/>
                <w:szCs w:val="20"/>
              </w:rPr>
            </w:pPr>
          </w:p>
        </w:tc>
        <w:tc>
          <w:tcPr>
            <w:tcW w:w="3221" w:type="pct"/>
            <w:gridSpan w:val="2"/>
            <w:tcBorders>
              <w:top w:val="single" w:sz="4" w:space="0" w:color="auto"/>
              <w:left w:val="single" w:sz="4" w:space="0" w:color="auto"/>
              <w:bottom w:val="single" w:sz="4" w:space="0" w:color="auto"/>
              <w:right w:val="single" w:sz="4" w:space="0" w:color="auto"/>
            </w:tcBorders>
            <w:hideMark/>
          </w:tcPr>
          <w:p w:rsidR="00BB7FF6" w:rsidRPr="00165381" w:rsidRDefault="00BB7FF6">
            <w:pPr>
              <w:spacing w:after="0" w:line="240" w:lineRule="auto"/>
              <w:rPr>
                <w:rFonts w:ascii="Times New Roman" w:hAnsi="Times New Roman"/>
                <w:sz w:val="20"/>
                <w:szCs w:val="20"/>
              </w:rPr>
            </w:pPr>
            <w:r w:rsidRPr="00165381">
              <w:rPr>
                <w:rFonts w:ascii="Times New Roman" w:eastAsia="Times New Roman" w:hAnsi="Times New Roman"/>
                <w:sz w:val="20"/>
                <w:szCs w:val="20"/>
              </w:rPr>
              <w:t xml:space="preserve">Практические занятия </w:t>
            </w:r>
          </w:p>
        </w:tc>
        <w:tc>
          <w:tcPr>
            <w:tcW w:w="494" w:type="pct"/>
            <w:vMerge w:val="restart"/>
            <w:tcBorders>
              <w:top w:val="single" w:sz="4" w:space="0" w:color="auto"/>
              <w:left w:val="single" w:sz="4" w:space="0" w:color="auto"/>
              <w:right w:val="single" w:sz="4" w:space="0" w:color="auto"/>
            </w:tcBorders>
            <w:vAlign w:val="center"/>
          </w:tcPr>
          <w:p w:rsidR="00BB7FF6" w:rsidRPr="00610740" w:rsidRDefault="00BB7FF6" w:rsidP="003E7A9C">
            <w:pPr>
              <w:spacing w:after="0" w:line="240" w:lineRule="auto"/>
              <w:jc w:val="center"/>
              <w:rPr>
                <w:rFonts w:ascii="Times New Roman" w:hAnsi="Times New Roman"/>
                <w:sz w:val="20"/>
                <w:szCs w:val="20"/>
              </w:rPr>
            </w:pPr>
            <w:r>
              <w:rPr>
                <w:rFonts w:ascii="Times New Roman" w:hAnsi="Times New Roman"/>
                <w:sz w:val="20"/>
                <w:szCs w:val="20"/>
              </w:rPr>
              <w:t>2 / 2</w:t>
            </w:r>
          </w:p>
        </w:tc>
        <w:tc>
          <w:tcPr>
            <w:tcW w:w="0" w:type="auto"/>
            <w:vMerge/>
            <w:tcBorders>
              <w:left w:val="single" w:sz="4" w:space="0" w:color="auto"/>
              <w:right w:val="single" w:sz="4" w:space="0" w:color="auto"/>
            </w:tcBorders>
            <w:vAlign w:val="center"/>
            <w:hideMark/>
          </w:tcPr>
          <w:p w:rsidR="00BB7FF6" w:rsidRPr="00C1585A" w:rsidRDefault="00BB7FF6">
            <w:pPr>
              <w:spacing w:after="0" w:line="240" w:lineRule="auto"/>
              <w:rPr>
                <w:rFonts w:ascii="Times New Roman" w:hAnsi="Times New Roman"/>
                <w:b/>
                <w:bCs/>
                <w:spacing w:val="-1"/>
                <w:sz w:val="20"/>
                <w:szCs w:val="20"/>
              </w:rPr>
            </w:pPr>
          </w:p>
        </w:tc>
      </w:tr>
      <w:tr w:rsidR="00BB7FF6" w:rsidRPr="00C1585A" w:rsidTr="00901FDF">
        <w:trPr>
          <w:trHeight w:val="20"/>
        </w:trPr>
        <w:tc>
          <w:tcPr>
            <w:tcW w:w="0" w:type="auto"/>
            <w:vMerge/>
            <w:tcBorders>
              <w:left w:val="single" w:sz="4" w:space="0" w:color="auto"/>
              <w:right w:val="single" w:sz="4" w:space="0" w:color="auto"/>
            </w:tcBorders>
            <w:vAlign w:val="center"/>
            <w:hideMark/>
          </w:tcPr>
          <w:p w:rsidR="00BB7FF6" w:rsidRPr="00C1585A" w:rsidRDefault="00BB7FF6">
            <w:pPr>
              <w:spacing w:after="0" w:line="240" w:lineRule="auto"/>
              <w:rPr>
                <w:rFonts w:ascii="Times New Roman" w:hAnsi="Times New Roman"/>
                <w:b/>
                <w:bCs/>
                <w:sz w:val="20"/>
                <w:szCs w:val="20"/>
              </w:rPr>
            </w:pPr>
          </w:p>
        </w:tc>
        <w:tc>
          <w:tcPr>
            <w:tcW w:w="3221" w:type="pct"/>
            <w:gridSpan w:val="2"/>
            <w:tcBorders>
              <w:top w:val="single" w:sz="4" w:space="0" w:color="auto"/>
              <w:left w:val="single" w:sz="4" w:space="0" w:color="auto"/>
              <w:bottom w:val="single" w:sz="4" w:space="0" w:color="auto"/>
              <w:right w:val="single" w:sz="4" w:space="0" w:color="auto"/>
            </w:tcBorders>
            <w:hideMark/>
          </w:tcPr>
          <w:p w:rsidR="00BB7FF6" w:rsidRPr="00C1585A" w:rsidRDefault="00BB7FF6" w:rsidP="00356D0C">
            <w:pPr>
              <w:spacing w:after="0" w:line="240" w:lineRule="auto"/>
              <w:rPr>
                <w:rFonts w:ascii="Times New Roman" w:hAnsi="Times New Roman"/>
                <w:sz w:val="20"/>
                <w:szCs w:val="20"/>
              </w:rPr>
            </w:pPr>
            <w:r>
              <w:rPr>
                <w:rFonts w:ascii="Times New Roman" w:hAnsi="Times New Roman"/>
                <w:sz w:val="20"/>
                <w:szCs w:val="20"/>
              </w:rPr>
              <w:t xml:space="preserve"> 5      Использование средств индивидуальной и групповой защиты</w:t>
            </w:r>
          </w:p>
        </w:tc>
        <w:tc>
          <w:tcPr>
            <w:tcW w:w="494" w:type="pct"/>
            <w:vMerge/>
            <w:tcBorders>
              <w:left w:val="single" w:sz="4" w:space="0" w:color="auto"/>
              <w:bottom w:val="single" w:sz="4" w:space="0" w:color="auto"/>
              <w:right w:val="single" w:sz="4" w:space="0" w:color="auto"/>
            </w:tcBorders>
            <w:vAlign w:val="center"/>
            <w:hideMark/>
          </w:tcPr>
          <w:p w:rsidR="00BB7FF6" w:rsidRPr="00610740" w:rsidRDefault="00BB7FF6">
            <w:pPr>
              <w:spacing w:after="0" w:line="240" w:lineRule="auto"/>
              <w:jc w:val="center"/>
              <w:rPr>
                <w:rFonts w:ascii="Times New Roman" w:hAnsi="Times New Roman"/>
                <w:sz w:val="20"/>
                <w:szCs w:val="20"/>
              </w:rPr>
            </w:pPr>
          </w:p>
        </w:tc>
        <w:tc>
          <w:tcPr>
            <w:tcW w:w="0" w:type="auto"/>
            <w:vMerge/>
            <w:tcBorders>
              <w:left w:val="single" w:sz="4" w:space="0" w:color="auto"/>
              <w:right w:val="single" w:sz="4" w:space="0" w:color="auto"/>
            </w:tcBorders>
            <w:vAlign w:val="center"/>
            <w:hideMark/>
          </w:tcPr>
          <w:p w:rsidR="00BB7FF6" w:rsidRPr="00C1585A" w:rsidRDefault="00BB7FF6">
            <w:pPr>
              <w:spacing w:after="0" w:line="240" w:lineRule="auto"/>
              <w:rPr>
                <w:rFonts w:ascii="Times New Roman" w:hAnsi="Times New Roman"/>
                <w:b/>
                <w:bCs/>
                <w:spacing w:val="-1"/>
                <w:sz w:val="20"/>
                <w:szCs w:val="20"/>
              </w:rPr>
            </w:pPr>
          </w:p>
        </w:tc>
      </w:tr>
      <w:tr w:rsidR="00610740" w:rsidRPr="00C1585A" w:rsidTr="00901FDF">
        <w:trPr>
          <w:trHeight w:val="213"/>
        </w:trPr>
        <w:tc>
          <w:tcPr>
            <w:tcW w:w="0" w:type="auto"/>
            <w:vMerge/>
            <w:tcBorders>
              <w:left w:val="single" w:sz="4" w:space="0" w:color="auto"/>
              <w:right w:val="single" w:sz="4" w:space="0" w:color="auto"/>
            </w:tcBorders>
            <w:vAlign w:val="center"/>
            <w:hideMark/>
          </w:tcPr>
          <w:p w:rsidR="00610740" w:rsidRPr="00C1585A" w:rsidRDefault="00610740">
            <w:pPr>
              <w:spacing w:after="0" w:line="240" w:lineRule="auto"/>
              <w:rPr>
                <w:rFonts w:ascii="Times New Roman" w:hAnsi="Times New Roman"/>
                <w:b/>
                <w:bCs/>
                <w:sz w:val="20"/>
                <w:szCs w:val="20"/>
              </w:rPr>
            </w:pPr>
          </w:p>
        </w:tc>
        <w:tc>
          <w:tcPr>
            <w:tcW w:w="3221" w:type="pct"/>
            <w:gridSpan w:val="2"/>
            <w:tcBorders>
              <w:top w:val="single" w:sz="4" w:space="0" w:color="auto"/>
              <w:left w:val="single" w:sz="4" w:space="0" w:color="auto"/>
              <w:bottom w:val="single" w:sz="4" w:space="0" w:color="auto"/>
              <w:right w:val="single" w:sz="4" w:space="0" w:color="auto"/>
            </w:tcBorders>
            <w:hideMark/>
          </w:tcPr>
          <w:p w:rsidR="00610740" w:rsidRPr="00165381" w:rsidRDefault="00610740" w:rsidP="00610740">
            <w:pPr>
              <w:spacing w:after="0" w:line="240" w:lineRule="auto"/>
              <w:jc w:val="both"/>
              <w:rPr>
                <w:rFonts w:ascii="Times New Roman" w:hAnsi="Times New Roman"/>
                <w:bCs/>
                <w:sz w:val="20"/>
                <w:szCs w:val="20"/>
              </w:rPr>
            </w:pPr>
            <w:r w:rsidRPr="00165381">
              <w:rPr>
                <w:rFonts w:ascii="Times New Roman" w:hAnsi="Times New Roman"/>
                <w:sz w:val="20"/>
                <w:szCs w:val="20"/>
              </w:rPr>
              <w:t xml:space="preserve">Самостоятельная работа обучающихся </w:t>
            </w:r>
          </w:p>
        </w:tc>
        <w:tc>
          <w:tcPr>
            <w:tcW w:w="494" w:type="pct"/>
            <w:vMerge w:val="restart"/>
            <w:tcBorders>
              <w:top w:val="single" w:sz="4" w:space="0" w:color="auto"/>
              <w:left w:val="single" w:sz="4" w:space="0" w:color="auto"/>
              <w:right w:val="single" w:sz="4" w:space="0" w:color="auto"/>
            </w:tcBorders>
            <w:hideMark/>
          </w:tcPr>
          <w:p w:rsidR="00610740" w:rsidRPr="00610740" w:rsidRDefault="00610740" w:rsidP="00BB7FF6">
            <w:pPr>
              <w:spacing w:after="0" w:line="240" w:lineRule="auto"/>
              <w:jc w:val="center"/>
              <w:rPr>
                <w:rFonts w:ascii="Times New Roman" w:hAnsi="Times New Roman"/>
                <w:sz w:val="20"/>
                <w:szCs w:val="20"/>
              </w:rPr>
            </w:pPr>
            <w:r w:rsidRPr="00610740">
              <w:rPr>
                <w:rFonts w:ascii="Times New Roman" w:hAnsi="Times New Roman"/>
                <w:sz w:val="20"/>
                <w:szCs w:val="20"/>
              </w:rPr>
              <w:t>2</w:t>
            </w:r>
            <w:r w:rsidR="00B641A8">
              <w:rPr>
                <w:rFonts w:ascii="Times New Roman" w:hAnsi="Times New Roman"/>
                <w:sz w:val="20"/>
                <w:szCs w:val="20"/>
              </w:rPr>
              <w:t xml:space="preserve"> / -</w:t>
            </w:r>
          </w:p>
        </w:tc>
        <w:tc>
          <w:tcPr>
            <w:tcW w:w="0" w:type="auto"/>
            <w:vMerge/>
            <w:tcBorders>
              <w:left w:val="single" w:sz="4" w:space="0" w:color="auto"/>
              <w:right w:val="single" w:sz="4" w:space="0" w:color="auto"/>
            </w:tcBorders>
            <w:vAlign w:val="center"/>
            <w:hideMark/>
          </w:tcPr>
          <w:p w:rsidR="00610740" w:rsidRPr="00C1585A" w:rsidRDefault="00610740">
            <w:pPr>
              <w:spacing w:after="0" w:line="240" w:lineRule="auto"/>
              <w:rPr>
                <w:rFonts w:ascii="Times New Roman" w:hAnsi="Times New Roman"/>
                <w:b/>
                <w:bCs/>
                <w:spacing w:val="-1"/>
                <w:sz w:val="20"/>
                <w:szCs w:val="20"/>
              </w:rPr>
            </w:pPr>
          </w:p>
        </w:tc>
      </w:tr>
      <w:tr w:rsidR="000C7275" w:rsidRPr="00C1585A" w:rsidTr="00901FDF">
        <w:trPr>
          <w:trHeight w:val="471"/>
        </w:trPr>
        <w:tc>
          <w:tcPr>
            <w:tcW w:w="0" w:type="auto"/>
            <w:vMerge/>
            <w:tcBorders>
              <w:left w:val="single" w:sz="4" w:space="0" w:color="auto"/>
              <w:bottom w:val="single" w:sz="4" w:space="0" w:color="auto"/>
              <w:right w:val="single" w:sz="4" w:space="0" w:color="auto"/>
            </w:tcBorders>
            <w:vAlign w:val="center"/>
          </w:tcPr>
          <w:p w:rsidR="00610740" w:rsidRPr="00C1585A" w:rsidRDefault="00610740">
            <w:pPr>
              <w:spacing w:after="0" w:line="240" w:lineRule="auto"/>
              <w:rPr>
                <w:rFonts w:ascii="Times New Roman" w:hAnsi="Times New Roman"/>
                <w:b/>
                <w:bCs/>
                <w:sz w:val="20"/>
                <w:szCs w:val="20"/>
              </w:rPr>
            </w:pPr>
          </w:p>
        </w:tc>
        <w:tc>
          <w:tcPr>
            <w:tcW w:w="109" w:type="pct"/>
            <w:tcBorders>
              <w:top w:val="single" w:sz="4" w:space="0" w:color="auto"/>
              <w:left w:val="single" w:sz="4" w:space="0" w:color="auto"/>
              <w:bottom w:val="single" w:sz="4" w:space="0" w:color="auto"/>
              <w:right w:val="single" w:sz="4" w:space="0" w:color="auto"/>
            </w:tcBorders>
          </w:tcPr>
          <w:p w:rsidR="00610740" w:rsidRDefault="00BB7FF6" w:rsidP="00BB7FF6">
            <w:pPr>
              <w:spacing w:after="0" w:line="240" w:lineRule="auto"/>
              <w:jc w:val="both"/>
              <w:rPr>
                <w:rFonts w:ascii="Times New Roman" w:hAnsi="Times New Roman"/>
                <w:bCs/>
                <w:sz w:val="20"/>
                <w:szCs w:val="20"/>
              </w:rPr>
            </w:pPr>
            <w:r>
              <w:rPr>
                <w:rFonts w:ascii="Times New Roman" w:hAnsi="Times New Roman"/>
                <w:bCs/>
                <w:sz w:val="20"/>
                <w:szCs w:val="20"/>
              </w:rPr>
              <w:t>4</w:t>
            </w:r>
          </w:p>
          <w:p w:rsidR="00610740" w:rsidRPr="00165381" w:rsidRDefault="00610740" w:rsidP="00610740">
            <w:pPr>
              <w:spacing w:after="0" w:line="240" w:lineRule="auto"/>
              <w:jc w:val="both"/>
              <w:rPr>
                <w:rFonts w:ascii="Times New Roman" w:hAnsi="Times New Roman"/>
                <w:sz w:val="20"/>
                <w:szCs w:val="20"/>
              </w:rPr>
            </w:pPr>
          </w:p>
        </w:tc>
        <w:tc>
          <w:tcPr>
            <w:tcW w:w="3112" w:type="pct"/>
            <w:tcBorders>
              <w:top w:val="single" w:sz="4" w:space="0" w:color="auto"/>
              <w:left w:val="single" w:sz="4" w:space="0" w:color="auto"/>
              <w:bottom w:val="single" w:sz="4" w:space="0" w:color="auto"/>
              <w:right w:val="single" w:sz="4" w:space="0" w:color="auto"/>
            </w:tcBorders>
          </w:tcPr>
          <w:p w:rsidR="00610740" w:rsidRPr="00610740" w:rsidRDefault="00610740" w:rsidP="00610740">
            <w:pPr>
              <w:spacing w:after="0" w:line="240" w:lineRule="auto"/>
              <w:jc w:val="both"/>
              <w:rPr>
                <w:rFonts w:ascii="Times New Roman" w:hAnsi="Times New Roman"/>
                <w:bCs/>
                <w:sz w:val="20"/>
                <w:szCs w:val="20"/>
              </w:rPr>
            </w:pPr>
            <w:r w:rsidRPr="00C1585A">
              <w:rPr>
                <w:rFonts w:ascii="Times New Roman" w:hAnsi="Times New Roman"/>
                <w:bCs/>
                <w:sz w:val="20"/>
                <w:szCs w:val="20"/>
              </w:rPr>
              <w:t xml:space="preserve">Изучение инструкции по молниезащите зданий и </w:t>
            </w:r>
            <w:proofErr w:type="spellStart"/>
            <w:r w:rsidRPr="00C1585A">
              <w:rPr>
                <w:rFonts w:ascii="Times New Roman" w:hAnsi="Times New Roman"/>
                <w:bCs/>
                <w:sz w:val="20"/>
                <w:szCs w:val="20"/>
              </w:rPr>
              <w:t>сооружений.Составление</w:t>
            </w:r>
            <w:proofErr w:type="spellEnd"/>
            <w:r w:rsidRPr="00C1585A">
              <w:rPr>
                <w:rFonts w:ascii="Times New Roman" w:hAnsi="Times New Roman"/>
                <w:bCs/>
                <w:sz w:val="20"/>
                <w:szCs w:val="20"/>
              </w:rPr>
              <w:t xml:space="preserve"> различных схем заземлений и описание их действия</w:t>
            </w:r>
          </w:p>
        </w:tc>
        <w:tc>
          <w:tcPr>
            <w:tcW w:w="494" w:type="pct"/>
            <w:vMerge/>
            <w:tcBorders>
              <w:left w:val="single" w:sz="4" w:space="0" w:color="auto"/>
              <w:bottom w:val="single" w:sz="4" w:space="0" w:color="auto"/>
              <w:right w:val="single" w:sz="4" w:space="0" w:color="auto"/>
            </w:tcBorders>
            <w:vAlign w:val="center"/>
          </w:tcPr>
          <w:p w:rsidR="00610740" w:rsidRPr="00610740" w:rsidRDefault="00610740">
            <w:pPr>
              <w:spacing w:after="0" w:line="240" w:lineRule="auto"/>
              <w:jc w:val="center"/>
              <w:rPr>
                <w:rFonts w:ascii="Times New Roman" w:hAnsi="Times New Roman"/>
                <w:sz w:val="20"/>
                <w:szCs w:val="20"/>
              </w:rPr>
            </w:pPr>
          </w:p>
        </w:tc>
        <w:tc>
          <w:tcPr>
            <w:tcW w:w="0" w:type="auto"/>
            <w:vMerge/>
            <w:tcBorders>
              <w:left w:val="single" w:sz="4" w:space="0" w:color="auto"/>
              <w:bottom w:val="single" w:sz="4" w:space="0" w:color="auto"/>
              <w:right w:val="single" w:sz="4" w:space="0" w:color="auto"/>
            </w:tcBorders>
            <w:vAlign w:val="center"/>
          </w:tcPr>
          <w:p w:rsidR="00610740" w:rsidRPr="00C1585A" w:rsidRDefault="00610740">
            <w:pPr>
              <w:spacing w:after="0" w:line="240" w:lineRule="auto"/>
              <w:rPr>
                <w:rFonts w:ascii="Times New Roman" w:hAnsi="Times New Roman"/>
                <w:b/>
                <w:bCs/>
                <w:spacing w:val="-1"/>
                <w:sz w:val="20"/>
                <w:szCs w:val="20"/>
              </w:rPr>
            </w:pPr>
          </w:p>
        </w:tc>
      </w:tr>
      <w:tr w:rsidR="007208FD" w:rsidRPr="00C1585A" w:rsidTr="00901FDF">
        <w:tc>
          <w:tcPr>
            <w:tcW w:w="3852" w:type="pct"/>
            <w:gridSpan w:val="3"/>
            <w:tcBorders>
              <w:top w:val="single" w:sz="4" w:space="0" w:color="auto"/>
              <w:left w:val="single" w:sz="4" w:space="0" w:color="auto"/>
              <w:bottom w:val="single" w:sz="4" w:space="0" w:color="auto"/>
              <w:right w:val="single" w:sz="4" w:space="0" w:color="auto"/>
            </w:tcBorders>
            <w:hideMark/>
          </w:tcPr>
          <w:p w:rsidR="007208FD" w:rsidRPr="00C1585A" w:rsidRDefault="007208FD">
            <w:pPr>
              <w:spacing w:after="0" w:line="240" w:lineRule="auto"/>
              <w:rPr>
                <w:rFonts w:ascii="Times New Roman" w:hAnsi="Times New Roman"/>
                <w:b/>
                <w:sz w:val="20"/>
                <w:szCs w:val="20"/>
              </w:rPr>
            </w:pPr>
            <w:r w:rsidRPr="00C1585A">
              <w:rPr>
                <w:rFonts w:ascii="Times New Roman" w:hAnsi="Times New Roman"/>
                <w:b/>
                <w:bCs/>
                <w:sz w:val="20"/>
                <w:szCs w:val="20"/>
              </w:rPr>
              <w:t>Раздел 3. Обеспечение безопасных условий труда в сфере профессиональной деятельности</w:t>
            </w:r>
          </w:p>
        </w:tc>
        <w:tc>
          <w:tcPr>
            <w:tcW w:w="494" w:type="pct"/>
            <w:tcBorders>
              <w:top w:val="single" w:sz="4" w:space="0" w:color="auto"/>
              <w:left w:val="single" w:sz="4" w:space="0" w:color="auto"/>
              <w:bottom w:val="single" w:sz="4" w:space="0" w:color="auto"/>
              <w:right w:val="single" w:sz="4" w:space="0" w:color="auto"/>
            </w:tcBorders>
            <w:vAlign w:val="center"/>
            <w:hideMark/>
          </w:tcPr>
          <w:p w:rsidR="007208FD" w:rsidRPr="00C1585A" w:rsidRDefault="007E06EB">
            <w:pPr>
              <w:spacing w:after="0" w:line="240" w:lineRule="auto"/>
              <w:jc w:val="center"/>
              <w:rPr>
                <w:rFonts w:ascii="Times New Roman" w:hAnsi="Times New Roman"/>
                <w:b/>
                <w:sz w:val="20"/>
                <w:szCs w:val="20"/>
              </w:rPr>
            </w:pPr>
            <w:r>
              <w:rPr>
                <w:rFonts w:ascii="Times New Roman" w:hAnsi="Times New Roman"/>
                <w:b/>
                <w:sz w:val="20"/>
                <w:szCs w:val="20"/>
              </w:rPr>
              <w:t>2</w:t>
            </w:r>
            <w:r w:rsidR="00B641A8">
              <w:rPr>
                <w:rFonts w:ascii="Times New Roman" w:hAnsi="Times New Roman"/>
                <w:b/>
                <w:sz w:val="20"/>
                <w:szCs w:val="20"/>
              </w:rPr>
              <w:t>2</w:t>
            </w:r>
            <w:r w:rsidR="00312F8E">
              <w:rPr>
                <w:rFonts w:ascii="Times New Roman" w:hAnsi="Times New Roman"/>
                <w:b/>
                <w:sz w:val="20"/>
                <w:szCs w:val="20"/>
              </w:rPr>
              <w:t xml:space="preserve"> / 20</w:t>
            </w:r>
          </w:p>
        </w:tc>
        <w:tc>
          <w:tcPr>
            <w:tcW w:w="654" w:type="pct"/>
            <w:tcBorders>
              <w:top w:val="single" w:sz="4" w:space="0" w:color="auto"/>
              <w:left w:val="single" w:sz="4" w:space="0" w:color="auto"/>
              <w:bottom w:val="single" w:sz="4" w:space="0" w:color="auto"/>
              <w:right w:val="single" w:sz="4" w:space="0" w:color="auto"/>
            </w:tcBorders>
          </w:tcPr>
          <w:p w:rsidR="007208FD" w:rsidRPr="00C1585A" w:rsidRDefault="007208FD">
            <w:pPr>
              <w:spacing w:after="0" w:line="240" w:lineRule="auto"/>
              <w:jc w:val="center"/>
              <w:rPr>
                <w:rFonts w:ascii="Times New Roman" w:hAnsi="Times New Roman"/>
                <w:b/>
                <w:sz w:val="20"/>
                <w:szCs w:val="20"/>
              </w:rPr>
            </w:pPr>
          </w:p>
        </w:tc>
      </w:tr>
      <w:tr w:rsidR="000C7275" w:rsidRPr="00C1585A" w:rsidTr="00901FDF">
        <w:trPr>
          <w:trHeight w:val="20"/>
        </w:trPr>
        <w:tc>
          <w:tcPr>
            <w:tcW w:w="631" w:type="pct"/>
            <w:vMerge w:val="restart"/>
            <w:tcBorders>
              <w:top w:val="single" w:sz="4" w:space="0" w:color="auto"/>
              <w:left w:val="single" w:sz="4" w:space="0" w:color="auto"/>
              <w:right w:val="single" w:sz="4" w:space="0" w:color="auto"/>
            </w:tcBorders>
            <w:hideMark/>
          </w:tcPr>
          <w:p w:rsidR="000C7275" w:rsidRDefault="000C7275">
            <w:pPr>
              <w:spacing w:after="0" w:line="240" w:lineRule="auto"/>
              <w:rPr>
                <w:rFonts w:ascii="Times New Roman" w:hAnsi="Times New Roman"/>
                <w:b/>
                <w:bCs/>
                <w:sz w:val="20"/>
                <w:szCs w:val="20"/>
              </w:rPr>
            </w:pPr>
            <w:r>
              <w:rPr>
                <w:rFonts w:ascii="Times New Roman" w:hAnsi="Times New Roman"/>
                <w:b/>
                <w:bCs/>
                <w:sz w:val="20"/>
                <w:szCs w:val="20"/>
              </w:rPr>
              <w:t xml:space="preserve">Тема </w:t>
            </w:r>
            <w:r w:rsidRPr="00C1585A">
              <w:rPr>
                <w:rFonts w:ascii="Times New Roman" w:hAnsi="Times New Roman"/>
                <w:b/>
                <w:bCs/>
                <w:sz w:val="20"/>
                <w:szCs w:val="20"/>
              </w:rPr>
              <w:t>3.1.</w:t>
            </w:r>
          </w:p>
          <w:p w:rsidR="000C7275" w:rsidRDefault="000C7275">
            <w:pPr>
              <w:spacing w:after="0" w:line="240" w:lineRule="auto"/>
              <w:rPr>
                <w:rFonts w:ascii="Times New Roman" w:hAnsi="Times New Roman"/>
                <w:b/>
                <w:bCs/>
                <w:sz w:val="20"/>
                <w:szCs w:val="20"/>
              </w:rPr>
            </w:pPr>
            <w:r w:rsidRPr="00C1585A">
              <w:rPr>
                <w:rFonts w:ascii="Times New Roman" w:hAnsi="Times New Roman"/>
                <w:b/>
                <w:bCs/>
                <w:sz w:val="20"/>
                <w:szCs w:val="20"/>
              </w:rPr>
              <w:t>Требования</w:t>
            </w:r>
          </w:p>
          <w:p w:rsidR="000C7275" w:rsidRDefault="000C7275">
            <w:pPr>
              <w:spacing w:after="0" w:line="240" w:lineRule="auto"/>
              <w:rPr>
                <w:rFonts w:ascii="Times New Roman" w:hAnsi="Times New Roman"/>
                <w:b/>
                <w:bCs/>
                <w:sz w:val="20"/>
                <w:szCs w:val="20"/>
              </w:rPr>
            </w:pPr>
            <w:r w:rsidRPr="00C1585A">
              <w:rPr>
                <w:rFonts w:ascii="Times New Roman" w:hAnsi="Times New Roman"/>
                <w:b/>
                <w:bCs/>
                <w:sz w:val="20"/>
                <w:szCs w:val="20"/>
              </w:rPr>
              <w:t xml:space="preserve"> охраны труда при монтаже </w:t>
            </w:r>
          </w:p>
          <w:p w:rsidR="000C7275" w:rsidRPr="00C1585A" w:rsidRDefault="000C7275">
            <w:pPr>
              <w:spacing w:after="0" w:line="240" w:lineRule="auto"/>
              <w:rPr>
                <w:rFonts w:ascii="Times New Roman" w:hAnsi="Times New Roman"/>
                <w:b/>
                <w:bCs/>
                <w:sz w:val="20"/>
                <w:szCs w:val="20"/>
              </w:rPr>
            </w:pPr>
            <w:r w:rsidRPr="00C1585A">
              <w:rPr>
                <w:rFonts w:ascii="Times New Roman" w:hAnsi="Times New Roman"/>
                <w:b/>
                <w:bCs/>
                <w:sz w:val="20"/>
                <w:szCs w:val="20"/>
              </w:rPr>
              <w:t>промышленного оборудования</w:t>
            </w:r>
          </w:p>
        </w:tc>
        <w:tc>
          <w:tcPr>
            <w:tcW w:w="3221" w:type="pct"/>
            <w:gridSpan w:val="2"/>
            <w:tcBorders>
              <w:top w:val="single" w:sz="4" w:space="0" w:color="auto"/>
              <w:left w:val="single" w:sz="4" w:space="0" w:color="auto"/>
              <w:bottom w:val="single" w:sz="4" w:space="0" w:color="auto"/>
              <w:right w:val="single" w:sz="4" w:space="0" w:color="auto"/>
            </w:tcBorders>
            <w:hideMark/>
          </w:tcPr>
          <w:p w:rsidR="000C7275" w:rsidRPr="00165381" w:rsidRDefault="000C7275">
            <w:pPr>
              <w:spacing w:after="0" w:line="240" w:lineRule="auto"/>
              <w:rPr>
                <w:rFonts w:ascii="Times New Roman" w:hAnsi="Times New Roman"/>
                <w:sz w:val="20"/>
                <w:szCs w:val="20"/>
              </w:rPr>
            </w:pPr>
            <w:r w:rsidRPr="00165381">
              <w:rPr>
                <w:rFonts w:ascii="Times New Roman" w:hAnsi="Times New Roman"/>
                <w:sz w:val="20"/>
                <w:szCs w:val="20"/>
              </w:rPr>
              <w:t xml:space="preserve">Содержание учебного материала </w:t>
            </w:r>
          </w:p>
        </w:tc>
        <w:tc>
          <w:tcPr>
            <w:tcW w:w="494" w:type="pct"/>
            <w:vMerge w:val="restart"/>
            <w:tcBorders>
              <w:top w:val="single" w:sz="4" w:space="0" w:color="auto"/>
              <w:left w:val="single" w:sz="4" w:space="0" w:color="auto"/>
              <w:bottom w:val="single" w:sz="4" w:space="0" w:color="auto"/>
              <w:right w:val="single" w:sz="4" w:space="0" w:color="auto"/>
            </w:tcBorders>
            <w:vAlign w:val="center"/>
          </w:tcPr>
          <w:p w:rsidR="000C7275" w:rsidRPr="00610740" w:rsidRDefault="000C7275">
            <w:pPr>
              <w:spacing w:after="0" w:line="240" w:lineRule="auto"/>
              <w:jc w:val="center"/>
              <w:rPr>
                <w:rFonts w:ascii="Times New Roman" w:hAnsi="Times New Roman"/>
                <w:bCs/>
                <w:sz w:val="20"/>
                <w:szCs w:val="20"/>
              </w:rPr>
            </w:pPr>
          </w:p>
          <w:p w:rsidR="000C7275" w:rsidRPr="00610740" w:rsidRDefault="000C7275">
            <w:pPr>
              <w:spacing w:after="0" w:line="240" w:lineRule="auto"/>
              <w:jc w:val="center"/>
              <w:rPr>
                <w:rFonts w:ascii="Times New Roman" w:hAnsi="Times New Roman"/>
                <w:bCs/>
                <w:sz w:val="20"/>
                <w:szCs w:val="20"/>
              </w:rPr>
            </w:pPr>
            <w:r w:rsidRPr="00610740">
              <w:rPr>
                <w:rFonts w:ascii="Times New Roman" w:hAnsi="Times New Roman"/>
                <w:bCs/>
                <w:sz w:val="20"/>
                <w:szCs w:val="20"/>
              </w:rPr>
              <w:t>6</w:t>
            </w:r>
            <w:r w:rsidR="00B641A8">
              <w:rPr>
                <w:rFonts w:ascii="Times New Roman" w:hAnsi="Times New Roman"/>
                <w:bCs/>
                <w:sz w:val="20"/>
                <w:szCs w:val="20"/>
              </w:rPr>
              <w:t xml:space="preserve"> / 6</w:t>
            </w:r>
          </w:p>
          <w:p w:rsidR="000C7275" w:rsidRPr="00610740" w:rsidRDefault="000C7275">
            <w:pPr>
              <w:spacing w:after="0" w:line="240" w:lineRule="auto"/>
              <w:jc w:val="center"/>
              <w:rPr>
                <w:rFonts w:ascii="Times New Roman" w:hAnsi="Times New Roman"/>
                <w:bCs/>
                <w:sz w:val="20"/>
                <w:szCs w:val="20"/>
              </w:rPr>
            </w:pPr>
          </w:p>
          <w:p w:rsidR="000C7275" w:rsidRPr="00610740" w:rsidRDefault="000C7275" w:rsidP="009B24B7">
            <w:pPr>
              <w:spacing w:after="0" w:line="240" w:lineRule="auto"/>
              <w:rPr>
                <w:rFonts w:ascii="Times New Roman" w:hAnsi="Times New Roman"/>
                <w:bCs/>
                <w:sz w:val="20"/>
                <w:szCs w:val="20"/>
              </w:rPr>
            </w:pPr>
          </w:p>
        </w:tc>
        <w:tc>
          <w:tcPr>
            <w:tcW w:w="654" w:type="pct"/>
            <w:vMerge w:val="restart"/>
            <w:tcBorders>
              <w:top w:val="single" w:sz="4" w:space="0" w:color="auto"/>
              <w:left w:val="single" w:sz="4" w:space="0" w:color="auto"/>
              <w:right w:val="single" w:sz="4" w:space="0" w:color="auto"/>
            </w:tcBorders>
          </w:tcPr>
          <w:p w:rsidR="00487D0A" w:rsidRPr="00165381" w:rsidRDefault="00487D0A" w:rsidP="00487D0A">
            <w:pPr>
              <w:spacing w:after="0" w:line="240" w:lineRule="auto"/>
              <w:jc w:val="center"/>
              <w:rPr>
                <w:rFonts w:ascii="Times New Roman" w:hAnsi="Times New Roman"/>
                <w:bCs/>
                <w:sz w:val="20"/>
                <w:szCs w:val="20"/>
              </w:rPr>
            </w:pPr>
            <w:r w:rsidRPr="00165381">
              <w:rPr>
                <w:rFonts w:ascii="Times New Roman" w:hAnsi="Times New Roman"/>
                <w:bCs/>
                <w:sz w:val="20"/>
                <w:szCs w:val="20"/>
              </w:rPr>
              <w:t>ОК 01-</w:t>
            </w:r>
            <w:r>
              <w:rPr>
                <w:rFonts w:ascii="Times New Roman" w:hAnsi="Times New Roman"/>
                <w:bCs/>
                <w:sz w:val="20"/>
                <w:szCs w:val="20"/>
              </w:rPr>
              <w:t>09</w:t>
            </w:r>
            <w:r w:rsidRPr="00165381">
              <w:rPr>
                <w:rFonts w:ascii="Times New Roman" w:hAnsi="Times New Roman"/>
                <w:bCs/>
                <w:sz w:val="20"/>
                <w:szCs w:val="20"/>
              </w:rPr>
              <w:t>,</w:t>
            </w:r>
          </w:p>
          <w:p w:rsidR="00487D0A" w:rsidRPr="00165381" w:rsidRDefault="00487D0A" w:rsidP="00487D0A">
            <w:pPr>
              <w:spacing w:after="0" w:line="240" w:lineRule="auto"/>
              <w:jc w:val="center"/>
              <w:rPr>
                <w:rFonts w:ascii="Times New Roman" w:hAnsi="Times New Roman"/>
                <w:bCs/>
                <w:sz w:val="20"/>
                <w:szCs w:val="20"/>
              </w:rPr>
            </w:pPr>
            <w:r w:rsidRPr="00165381">
              <w:rPr>
                <w:rFonts w:ascii="Times New Roman" w:hAnsi="Times New Roman"/>
                <w:bCs/>
                <w:sz w:val="20"/>
                <w:szCs w:val="20"/>
              </w:rPr>
              <w:t>ПК 1.1.-1.3.</w:t>
            </w:r>
          </w:p>
          <w:p w:rsidR="00487D0A" w:rsidRPr="00165381" w:rsidRDefault="00487D0A" w:rsidP="00487D0A">
            <w:pPr>
              <w:spacing w:after="0" w:line="240" w:lineRule="auto"/>
              <w:jc w:val="center"/>
              <w:rPr>
                <w:rFonts w:ascii="Times New Roman" w:hAnsi="Times New Roman"/>
                <w:bCs/>
                <w:sz w:val="20"/>
                <w:szCs w:val="20"/>
              </w:rPr>
            </w:pPr>
            <w:r w:rsidRPr="00165381">
              <w:rPr>
                <w:rFonts w:ascii="Times New Roman" w:hAnsi="Times New Roman"/>
                <w:bCs/>
                <w:sz w:val="20"/>
                <w:szCs w:val="20"/>
              </w:rPr>
              <w:t>ПК 2.1-2.4.</w:t>
            </w:r>
          </w:p>
          <w:p w:rsidR="00487D0A" w:rsidRDefault="00487D0A" w:rsidP="00487D0A">
            <w:pPr>
              <w:spacing w:after="0" w:line="240" w:lineRule="auto"/>
              <w:jc w:val="center"/>
              <w:rPr>
                <w:rFonts w:ascii="Times New Roman" w:hAnsi="Times New Roman"/>
                <w:bCs/>
                <w:sz w:val="20"/>
                <w:szCs w:val="20"/>
              </w:rPr>
            </w:pPr>
            <w:r w:rsidRPr="00165381">
              <w:rPr>
                <w:rFonts w:ascii="Times New Roman" w:hAnsi="Times New Roman"/>
                <w:bCs/>
                <w:sz w:val="20"/>
                <w:szCs w:val="20"/>
              </w:rPr>
              <w:t>ПК 3.1.-3.4.</w:t>
            </w:r>
          </w:p>
          <w:p w:rsidR="00487D0A" w:rsidRPr="00165381" w:rsidRDefault="00487D0A" w:rsidP="00487D0A">
            <w:pPr>
              <w:spacing w:after="0" w:line="240" w:lineRule="auto"/>
              <w:jc w:val="center"/>
              <w:rPr>
                <w:rFonts w:ascii="Times New Roman" w:hAnsi="Times New Roman"/>
                <w:bCs/>
                <w:sz w:val="20"/>
                <w:szCs w:val="20"/>
              </w:rPr>
            </w:pPr>
            <w:r>
              <w:rPr>
                <w:rFonts w:ascii="Times New Roman" w:hAnsi="Times New Roman"/>
                <w:bCs/>
                <w:sz w:val="20"/>
                <w:szCs w:val="20"/>
              </w:rPr>
              <w:t>ЛР 3,4,7,10,17,25,30</w:t>
            </w:r>
          </w:p>
          <w:p w:rsidR="000C7275" w:rsidRPr="00F623BD" w:rsidRDefault="000C7275" w:rsidP="009B24B7">
            <w:pPr>
              <w:spacing w:after="0" w:line="240" w:lineRule="auto"/>
              <w:jc w:val="center"/>
              <w:rPr>
                <w:rFonts w:ascii="Times New Roman" w:hAnsi="Times New Roman"/>
                <w:bCs/>
                <w:sz w:val="20"/>
                <w:szCs w:val="20"/>
              </w:rPr>
            </w:pPr>
          </w:p>
        </w:tc>
      </w:tr>
      <w:tr w:rsidR="000C7275" w:rsidRPr="00C1585A" w:rsidTr="00901FDF">
        <w:trPr>
          <w:trHeight w:val="20"/>
        </w:trPr>
        <w:tc>
          <w:tcPr>
            <w:tcW w:w="0" w:type="auto"/>
            <w:vMerge/>
            <w:tcBorders>
              <w:left w:val="single" w:sz="4" w:space="0" w:color="auto"/>
              <w:right w:val="single" w:sz="4" w:space="0" w:color="auto"/>
            </w:tcBorders>
            <w:vAlign w:val="center"/>
            <w:hideMark/>
          </w:tcPr>
          <w:p w:rsidR="000C7275" w:rsidRPr="00C1585A" w:rsidRDefault="000C7275">
            <w:pPr>
              <w:spacing w:after="0" w:line="240" w:lineRule="auto"/>
              <w:rPr>
                <w:rFonts w:ascii="Times New Roman" w:hAnsi="Times New Roman"/>
                <w:b/>
                <w:bCs/>
                <w:sz w:val="20"/>
                <w:szCs w:val="20"/>
              </w:rPr>
            </w:pPr>
          </w:p>
        </w:tc>
        <w:tc>
          <w:tcPr>
            <w:tcW w:w="109" w:type="pct"/>
            <w:tcBorders>
              <w:top w:val="single" w:sz="4" w:space="0" w:color="auto"/>
              <w:left w:val="single" w:sz="4" w:space="0" w:color="auto"/>
              <w:bottom w:val="single" w:sz="4" w:space="0" w:color="auto"/>
              <w:right w:val="single" w:sz="4" w:space="0" w:color="auto"/>
            </w:tcBorders>
            <w:hideMark/>
          </w:tcPr>
          <w:p w:rsidR="000C7275" w:rsidRPr="00BB7FF6" w:rsidRDefault="000C7275" w:rsidP="00BB7FF6">
            <w:pPr>
              <w:spacing w:after="0" w:line="240" w:lineRule="auto"/>
              <w:rPr>
                <w:rFonts w:ascii="Times New Roman" w:hAnsi="Times New Roman"/>
                <w:sz w:val="20"/>
                <w:szCs w:val="20"/>
              </w:rPr>
            </w:pPr>
            <w:r w:rsidRPr="00BB7FF6">
              <w:rPr>
                <w:rFonts w:ascii="Times New Roman" w:hAnsi="Times New Roman"/>
                <w:sz w:val="20"/>
                <w:szCs w:val="20"/>
              </w:rPr>
              <w:t>1</w:t>
            </w:r>
          </w:p>
        </w:tc>
        <w:tc>
          <w:tcPr>
            <w:tcW w:w="3112" w:type="pct"/>
            <w:tcBorders>
              <w:top w:val="single" w:sz="4" w:space="0" w:color="auto"/>
              <w:left w:val="single" w:sz="4" w:space="0" w:color="auto"/>
              <w:bottom w:val="single" w:sz="4" w:space="0" w:color="auto"/>
              <w:right w:val="single" w:sz="4" w:space="0" w:color="auto"/>
            </w:tcBorders>
          </w:tcPr>
          <w:p w:rsidR="000C7275" w:rsidRDefault="000C7275" w:rsidP="00BB7FF6">
            <w:pPr>
              <w:spacing w:after="0" w:line="240" w:lineRule="auto"/>
              <w:ind w:right="-82"/>
              <w:rPr>
                <w:rFonts w:ascii="Times New Roman" w:hAnsi="Times New Roman"/>
                <w:bCs/>
                <w:sz w:val="20"/>
                <w:szCs w:val="20"/>
              </w:rPr>
            </w:pPr>
            <w:r w:rsidRPr="00C1585A">
              <w:rPr>
                <w:rFonts w:ascii="Times New Roman" w:hAnsi="Times New Roman"/>
                <w:bCs/>
                <w:sz w:val="20"/>
                <w:szCs w:val="20"/>
              </w:rPr>
              <w:t>Требования к устройству и размещению промышленного оборудования и их инженерному оборудованию.</w:t>
            </w:r>
            <w:r>
              <w:rPr>
                <w:rFonts w:ascii="Times New Roman" w:hAnsi="Times New Roman"/>
                <w:bCs/>
                <w:sz w:val="20"/>
                <w:szCs w:val="20"/>
              </w:rPr>
              <w:t xml:space="preserve"> </w:t>
            </w:r>
            <w:r w:rsidRPr="00C1585A">
              <w:rPr>
                <w:rFonts w:ascii="Times New Roman" w:hAnsi="Times New Roman"/>
                <w:bCs/>
                <w:sz w:val="20"/>
                <w:szCs w:val="20"/>
              </w:rPr>
              <w:t xml:space="preserve">Системы противоаварийной автоматической защиты (ПАЗ). Требования к оборудованию. </w:t>
            </w:r>
          </w:p>
          <w:p w:rsidR="000C7275" w:rsidRPr="00BB7FF6" w:rsidRDefault="000C7275" w:rsidP="00BB7FF6">
            <w:pPr>
              <w:spacing w:after="0" w:line="240" w:lineRule="auto"/>
              <w:ind w:right="-82"/>
              <w:rPr>
                <w:rFonts w:ascii="Times New Roman" w:hAnsi="Times New Roman"/>
                <w:bCs/>
                <w:sz w:val="20"/>
                <w:szCs w:val="20"/>
              </w:rPr>
            </w:pPr>
            <w:r w:rsidRPr="00C1585A">
              <w:rPr>
                <w:rFonts w:ascii="Times New Roman" w:hAnsi="Times New Roman"/>
                <w:bCs/>
                <w:sz w:val="20"/>
                <w:szCs w:val="20"/>
              </w:rPr>
              <w:t>Требования к монтажным работам.</w:t>
            </w:r>
          </w:p>
        </w:tc>
        <w:tc>
          <w:tcPr>
            <w:tcW w:w="494" w:type="pct"/>
            <w:vMerge/>
            <w:tcBorders>
              <w:top w:val="single" w:sz="4" w:space="0" w:color="auto"/>
              <w:left w:val="single" w:sz="4" w:space="0" w:color="auto"/>
              <w:bottom w:val="single" w:sz="4" w:space="0" w:color="auto"/>
              <w:right w:val="single" w:sz="4" w:space="0" w:color="auto"/>
            </w:tcBorders>
            <w:vAlign w:val="center"/>
            <w:hideMark/>
          </w:tcPr>
          <w:p w:rsidR="000C7275" w:rsidRPr="00610740" w:rsidRDefault="000C7275">
            <w:pPr>
              <w:spacing w:after="0" w:line="240" w:lineRule="auto"/>
              <w:rPr>
                <w:rFonts w:ascii="Times New Roman" w:hAnsi="Times New Roman"/>
                <w:bCs/>
                <w:sz w:val="20"/>
                <w:szCs w:val="20"/>
              </w:rPr>
            </w:pPr>
          </w:p>
        </w:tc>
        <w:tc>
          <w:tcPr>
            <w:tcW w:w="0" w:type="auto"/>
            <w:vMerge/>
            <w:tcBorders>
              <w:left w:val="single" w:sz="4" w:space="0" w:color="auto"/>
              <w:right w:val="single" w:sz="4" w:space="0" w:color="auto"/>
            </w:tcBorders>
            <w:vAlign w:val="center"/>
            <w:hideMark/>
          </w:tcPr>
          <w:p w:rsidR="000C7275" w:rsidRPr="00F623BD" w:rsidRDefault="000C7275">
            <w:pPr>
              <w:spacing w:after="0" w:line="240" w:lineRule="auto"/>
              <w:rPr>
                <w:rFonts w:ascii="Times New Roman" w:hAnsi="Times New Roman"/>
                <w:bCs/>
                <w:spacing w:val="-1"/>
                <w:sz w:val="20"/>
                <w:szCs w:val="20"/>
              </w:rPr>
            </w:pPr>
          </w:p>
        </w:tc>
      </w:tr>
      <w:tr w:rsidR="000C7275" w:rsidRPr="00C1585A" w:rsidTr="00901FDF">
        <w:trPr>
          <w:trHeight w:val="20"/>
        </w:trPr>
        <w:tc>
          <w:tcPr>
            <w:tcW w:w="0" w:type="auto"/>
            <w:vMerge/>
            <w:tcBorders>
              <w:left w:val="single" w:sz="4" w:space="0" w:color="auto"/>
              <w:right w:val="single" w:sz="4" w:space="0" w:color="auto"/>
            </w:tcBorders>
            <w:vAlign w:val="center"/>
            <w:hideMark/>
          </w:tcPr>
          <w:p w:rsidR="000C7275" w:rsidRPr="00C1585A" w:rsidRDefault="000C7275">
            <w:pPr>
              <w:spacing w:after="0" w:line="240" w:lineRule="auto"/>
              <w:rPr>
                <w:rFonts w:ascii="Times New Roman" w:hAnsi="Times New Roman"/>
                <w:b/>
                <w:bCs/>
                <w:sz w:val="20"/>
                <w:szCs w:val="20"/>
              </w:rPr>
            </w:pPr>
          </w:p>
        </w:tc>
        <w:tc>
          <w:tcPr>
            <w:tcW w:w="3221" w:type="pct"/>
            <w:gridSpan w:val="2"/>
            <w:tcBorders>
              <w:top w:val="single" w:sz="4" w:space="0" w:color="auto"/>
              <w:left w:val="single" w:sz="4" w:space="0" w:color="auto"/>
              <w:bottom w:val="single" w:sz="4" w:space="0" w:color="auto"/>
              <w:right w:val="single" w:sz="4" w:space="0" w:color="auto"/>
            </w:tcBorders>
            <w:hideMark/>
          </w:tcPr>
          <w:p w:rsidR="000C7275" w:rsidRPr="00165381" w:rsidRDefault="000C7275">
            <w:pPr>
              <w:spacing w:after="0" w:line="240" w:lineRule="auto"/>
              <w:rPr>
                <w:rFonts w:ascii="Times New Roman" w:hAnsi="Times New Roman"/>
                <w:sz w:val="20"/>
                <w:szCs w:val="20"/>
              </w:rPr>
            </w:pPr>
            <w:r w:rsidRPr="00165381">
              <w:rPr>
                <w:rFonts w:ascii="Times New Roman" w:eastAsia="Times New Roman" w:hAnsi="Times New Roman"/>
                <w:sz w:val="20"/>
                <w:szCs w:val="20"/>
              </w:rPr>
              <w:t xml:space="preserve">Практические занятия </w:t>
            </w:r>
          </w:p>
        </w:tc>
        <w:tc>
          <w:tcPr>
            <w:tcW w:w="494" w:type="pct"/>
            <w:tcBorders>
              <w:top w:val="single" w:sz="4" w:space="0" w:color="auto"/>
              <w:left w:val="single" w:sz="4" w:space="0" w:color="auto"/>
              <w:bottom w:val="single" w:sz="4" w:space="0" w:color="auto"/>
              <w:right w:val="single" w:sz="4" w:space="0" w:color="auto"/>
            </w:tcBorders>
            <w:vAlign w:val="center"/>
            <w:hideMark/>
          </w:tcPr>
          <w:p w:rsidR="000C7275" w:rsidRPr="00610740" w:rsidRDefault="000C7275">
            <w:pPr>
              <w:spacing w:after="0" w:line="240" w:lineRule="auto"/>
              <w:jc w:val="center"/>
              <w:rPr>
                <w:rFonts w:ascii="Times New Roman" w:hAnsi="Times New Roman"/>
                <w:bCs/>
                <w:sz w:val="20"/>
                <w:szCs w:val="20"/>
              </w:rPr>
            </w:pPr>
            <w:r w:rsidRPr="00610740">
              <w:rPr>
                <w:rFonts w:ascii="Times New Roman" w:hAnsi="Times New Roman"/>
                <w:bCs/>
                <w:sz w:val="20"/>
                <w:szCs w:val="20"/>
              </w:rPr>
              <w:t>-</w:t>
            </w:r>
          </w:p>
        </w:tc>
        <w:tc>
          <w:tcPr>
            <w:tcW w:w="654" w:type="pct"/>
            <w:vMerge/>
            <w:tcBorders>
              <w:left w:val="single" w:sz="4" w:space="0" w:color="auto"/>
              <w:right w:val="single" w:sz="4" w:space="0" w:color="auto"/>
            </w:tcBorders>
          </w:tcPr>
          <w:p w:rsidR="000C7275" w:rsidRPr="00F623BD" w:rsidRDefault="000C7275">
            <w:pPr>
              <w:spacing w:after="0" w:line="240" w:lineRule="auto"/>
              <w:jc w:val="center"/>
              <w:rPr>
                <w:rFonts w:ascii="Times New Roman" w:hAnsi="Times New Roman"/>
                <w:bCs/>
                <w:sz w:val="20"/>
                <w:szCs w:val="20"/>
              </w:rPr>
            </w:pPr>
          </w:p>
        </w:tc>
      </w:tr>
      <w:tr w:rsidR="000C7275" w:rsidRPr="00C1585A" w:rsidTr="00901FDF">
        <w:trPr>
          <w:trHeight w:val="176"/>
        </w:trPr>
        <w:tc>
          <w:tcPr>
            <w:tcW w:w="0" w:type="auto"/>
            <w:vMerge/>
            <w:tcBorders>
              <w:left w:val="single" w:sz="4" w:space="0" w:color="auto"/>
              <w:right w:val="single" w:sz="4" w:space="0" w:color="auto"/>
            </w:tcBorders>
            <w:vAlign w:val="center"/>
            <w:hideMark/>
          </w:tcPr>
          <w:p w:rsidR="000C7275" w:rsidRPr="00C1585A" w:rsidRDefault="000C7275">
            <w:pPr>
              <w:spacing w:after="0" w:line="240" w:lineRule="auto"/>
              <w:rPr>
                <w:rFonts w:ascii="Times New Roman" w:hAnsi="Times New Roman"/>
                <w:b/>
                <w:bCs/>
                <w:sz w:val="20"/>
                <w:szCs w:val="20"/>
              </w:rPr>
            </w:pPr>
          </w:p>
        </w:tc>
        <w:tc>
          <w:tcPr>
            <w:tcW w:w="3221" w:type="pct"/>
            <w:gridSpan w:val="2"/>
            <w:tcBorders>
              <w:top w:val="single" w:sz="4" w:space="0" w:color="auto"/>
              <w:left w:val="single" w:sz="4" w:space="0" w:color="auto"/>
              <w:bottom w:val="single" w:sz="4" w:space="0" w:color="auto"/>
              <w:right w:val="single" w:sz="4" w:space="0" w:color="auto"/>
            </w:tcBorders>
            <w:hideMark/>
          </w:tcPr>
          <w:p w:rsidR="000C7275" w:rsidRPr="00C1585A" w:rsidRDefault="000C7275" w:rsidP="00BB7FF6">
            <w:pPr>
              <w:spacing w:after="0" w:line="240" w:lineRule="auto"/>
              <w:rPr>
                <w:rFonts w:ascii="Times New Roman" w:hAnsi="Times New Roman"/>
                <w:b/>
                <w:bCs/>
                <w:sz w:val="20"/>
                <w:szCs w:val="20"/>
              </w:rPr>
            </w:pPr>
            <w:r w:rsidRPr="00165381">
              <w:rPr>
                <w:rFonts w:ascii="Times New Roman" w:hAnsi="Times New Roman"/>
                <w:sz w:val="20"/>
                <w:szCs w:val="20"/>
              </w:rPr>
              <w:t>Самостоятельная работа обучающихся</w:t>
            </w:r>
            <w:r>
              <w:rPr>
                <w:rFonts w:ascii="Times New Roman" w:hAnsi="Times New Roman"/>
                <w:b/>
                <w:bCs/>
                <w:sz w:val="20"/>
                <w:szCs w:val="20"/>
              </w:rPr>
              <w:t xml:space="preserve"> </w:t>
            </w:r>
          </w:p>
        </w:tc>
        <w:tc>
          <w:tcPr>
            <w:tcW w:w="494" w:type="pct"/>
            <w:vMerge w:val="restart"/>
            <w:tcBorders>
              <w:top w:val="single" w:sz="4" w:space="0" w:color="auto"/>
              <w:left w:val="single" w:sz="4" w:space="0" w:color="auto"/>
              <w:right w:val="single" w:sz="4" w:space="0" w:color="auto"/>
            </w:tcBorders>
            <w:vAlign w:val="center"/>
            <w:hideMark/>
          </w:tcPr>
          <w:p w:rsidR="000C7275" w:rsidRPr="00610740" w:rsidRDefault="000C7275">
            <w:pPr>
              <w:spacing w:after="0" w:line="240" w:lineRule="auto"/>
              <w:jc w:val="center"/>
              <w:rPr>
                <w:rFonts w:ascii="Times New Roman" w:hAnsi="Times New Roman"/>
                <w:bCs/>
                <w:sz w:val="20"/>
                <w:szCs w:val="20"/>
              </w:rPr>
            </w:pPr>
            <w:r w:rsidRPr="00610740">
              <w:rPr>
                <w:rFonts w:ascii="Times New Roman" w:hAnsi="Times New Roman"/>
                <w:bCs/>
                <w:sz w:val="20"/>
                <w:szCs w:val="20"/>
              </w:rPr>
              <w:t>2</w:t>
            </w:r>
            <w:r w:rsidR="00B641A8">
              <w:rPr>
                <w:rFonts w:ascii="Times New Roman" w:hAnsi="Times New Roman"/>
                <w:bCs/>
                <w:sz w:val="20"/>
                <w:szCs w:val="20"/>
              </w:rPr>
              <w:t xml:space="preserve"> / -</w:t>
            </w:r>
          </w:p>
        </w:tc>
        <w:tc>
          <w:tcPr>
            <w:tcW w:w="0" w:type="auto"/>
            <w:vMerge/>
            <w:tcBorders>
              <w:left w:val="single" w:sz="4" w:space="0" w:color="auto"/>
              <w:right w:val="single" w:sz="4" w:space="0" w:color="auto"/>
            </w:tcBorders>
            <w:vAlign w:val="center"/>
            <w:hideMark/>
          </w:tcPr>
          <w:p w:rsidR="000C7275" w:rsidRPr="00F623BD" w:rsidRDefault="000C7275">
            <w:pPr>
              <w:spacing w:after="0" w:line="240" w:lineRule="auto"/>
              <w:rPr>
                <w:rFonts w:ascii="Times New Roman" w:hAnsi="Times New Roman"/>
                <w:bCs/>
                <w:sz w:val="20"/>
                <w:szCs w:val="20"/>
              </w:rPr>
            </w:pPr>
          </w:p>
        </w:tc>
      </w:tr>
      <w:tr w:rsidR="000C7275" w:rsidRPr="00C1585A" w:rsidTr="00901FDF">
        <w:trPr>
          <w:trHeight w:val="508"/>
        </w:trPr>
        <w:tc>
          <w:tcPr>
            <w:tcW w:w="0" w:type="auto"/>
            <w:vMerge/>
            <w:tcBorders>
              <w:left w:val="single" w:sz="4" w:space="0" w:color="auto"/>
              <w:bottom w:val="single" w:sz="4" w:space="0" w:color="auto"/>
              <w:right w:val="single" w:sz="4" w:space="0" w:color="auto"/>
            </w:tcBorders>
            <w:vAlign w:val="center"/>
          </w:tcPr>
          <w:p w:rsidR="000C7275" w:rsidRPr="00C1585A" w:rsidRDefault="000C7275">
            <w:pPr>
              <w:spacing w:after="0" w:line="240" w:lineRule="auto"/>
              <w:rPr>
                <w:rFonts w:ascii="Times New Roman" w:hAnsi="Times New Roman"/>
                <w:b/>
                <w:bCs/>
                <w:sz w:val="20"/>
                <w:szCs w:val="20"/>
              </w:rPr>
            </w:pPr>
          </w:p>
        </w:tc>
        <w:tc>
          <w:tcPr>
            <w:tcW w:w="109" w:type="pct"/>
            <w:tcBorders>
              <w:top w:val="single" w:sz="4" w:space="0" w:color="auto"/>
              <w:left w:val="single" w:sz="4" w:space="0" w:color="auto"/>
              <w:bottom w:val="single" w:sz="4" w:space="0" w:color="auto"/>
              <w:right w:val="single" w:sz="4" w:space="0" w:color="auto"/>
            </w:tcBorders>
          </w:tcPr>
          <w:p w:rsidR="000C7275" w:rsidRPr="00165381" w:rsidRDefault="000C7275" w:rsidP="00BB7FF6">
            <w:pPr>
              <w:spacing w:after="0" w:line="240" w:lineRule="auto"/>
              <w:rPr>
                <w:rFonts w:ascii="Times New Roman" w:hAnsi="Times New Roman"/>
                <w:sz w:val="20"/>
                <w:szCs w:val="20"/>
              </w:rPr>
            </w:pPr>
            <w:r>
              <w:rPr>
                <w:rFonts w:ascii="Times New Roman" w:hAnsi="Times New Roman"/>
                <w:sz w:val="20"/>
                <w:szCs w:val="20"/>
              </w:rPr>
              <w:t>5</w:t>
            </w:r>
          </w:p>
        </w:tc>
        <w:tc>
          <w:tcPr>
            <w:tcW w:w="3112" w:type="pct"/>
            <w:tcBorders>
              <w:top w:val="single" w:sz="4" w:space="0" w:color="auto"/>
              <w:left w:val="single" w:sz="4" w:space="0" w:color="auto"/>
              <w:bottom w:val="single" w:sz="4" w:space="0" w:color="auto"/>
              <w:right w:val="single" w:sz="4" w:space="0" w:color="auto"/>
            </w:tcBorders>
          </w:tcPr>
          <w:p w:rsidR="000C7275" w:rsidRPr="00BB7FF6" w:rsidRDefault="000C7275" w:rsidP="00BB7FF6">
            <w:pPr>
              <w:spacing w:after="0" w:line="240" w:lineRule="auto"/>
              <w:ind w:firstLine="44"/>
              <w:rPr>
                <w:rFonts w:ascii="Times New Roman" w:hAnsi="Times New Roman"/>
                <w:bCs/>
                <w:sz w:val="20"/>
                <w:szCs w:val="20"/>
              </w:rPr>
            </w:pPr>
            <w:r w:rsidRPr="00C1585A">
              <w:rPr>
                <w:rFonts w:ascii="Times New Roman" w:hAnsi="Times New Roman"/>
                <w:bCs/>
                <w:sz w:val="20"/>
                <w:szCs w:val="20"/>
              </w:rPr>
              <w:t>Ознакомление с Межотраслевыми правилами по охране труда при эксплуатации промышленного оборудования.</w:t>
            </w:r>
          </w:p>
        </w:tc>
        <w:tc>
          <w:tcPr>
            <w:tcW w:w="494" w:type="pct"/>
            <w:vMerge/>
            <w:tcBorders>
              <w:left w:val="single" w:sz="4" w:space="0" w:color="auto"/>
              <w:bottom w:val="single" w:sz="4" w:space="0" w:color="auto"/>
              <w:right w:val="single" w:sz="4" w:space="0" w:color="auto"/>
            </w:tcBorders>
            <w:vAlign w:val="center"/>
          </w:tcPr>
          <w:p w:rsidR="000C7275" w:rsidRPr="00610740" w:rsidRDefault="000C7275">
            <w:pPr>
              <w:spacing w:after="0" w:line="240" w:lineRule="auto"/>
              <w:jc w:val="center"/>
              <w:rPr>
                <w:rFonts w:ascii="Times New Roman" w:hAnsi="Times New Roman"/>
                <w:bCs/>
                <w:sz w:val="20"/>
                <w:szCs w:val="20"/>
              </w:rPr>
            </w:pPr>
          </w:p>
        </w:tc>
        <w:tc>
          <w:tcPr>
            <w:tcW w:w="0" w:type="auto"/>
            <w:vMerge/>
            <w:tcBorders>
              <w:left w:val="single" w:sz="4" w:space="0" w:color="auto"/>
              <w:bottom w:val="single" w:sz="4" w:space="0" w:color="auto"/>
              <w:right w:val="single" w:sz="4" w:space="0" w:color="auto"/>
            </w:tcBorders>
            <w:vAlign w:val="center"/>
          </w:tcPr>
          <w:p w:rsidR="000C7275" w:rsidRPr="00F623BD" w:rsidRDefault="000C7275">
            <w:pPr>
              <w:spacing w:after="0" w:line="240" w:lineRule="auto"/>
              <w:rPr>
                <w:rFonts w:ascii="Times New Roman" w:hAnsi="Times New Roman"/>
                <w:bCs/>
                <w:sz w:val="20"/>
                <w:szCs w:val="20"/>
              </w:rPr>
            </w:pPr>
          </w:p>
        </w:tc>
      </w:tr>
      <w:tr w:rsidR="007208FD" w:rsidRPr="00C1585A" w:rsidTr="00901FDF">
        <w:trPr>
          <w:trHeight w:val="20"/>
        </w:trPr>
        <w:tc>
          <w:tcPr>
            <w:tcW w:w="631" w:type="pct"/>
            <w:vMerge w:val="restart"/>
            <w:tcBorders>
              <w:top w:val="single" w:sz="4" w:space="0" w:color="auto"/>
              <w:left w:val="single" w:sz="4" w:space="0" w:color="auto"/>
              <w:bottom w:val="single" w:sz="4" w:space="0" w:color="auto"/>
              <w:right w:val="single" w:sz="4" w:space="0" w:color="auto"/>
            </w:tcBorders>
            <w:hideMark/>
          </w:tcPr>
          <w:p w:rsidR="009B24B7" w:rsidRDefault="009B24B7">
            <w:pPr>
              <w:spacing w:after="0" w:line="240" w:lineRule="auto"/>
              <w:rPr>
                <w:rFonts w:ascii="Times New Roman" w:hAnsi="Times New Roman"/>
                <w:b/>
                <w:bCs/>
                <w:sz w:val="20"/>
                <w:szCs w:val="20"/>
              </w:rPr>
            </w:pPr>
            <w:r>
              <w:rPr>
                <w:rFonts w:ascii="Times New Roman" w:hAnsi="Times New Roman"/>
                <w:b/>
                <w:bCs/>
                <w:sz w:val="20"/>
                <w:szCs w:val="20"/>
              </w:rPr>
              <w:t xml:space="preserve">Тема </w:t>
            </w:r>
            <w:r w:rsidR="007208FD" w:rsidRPr="00C1585A">
              <w:rPr>
                <w:rFonts w:ascii="Times New Roman" w:hAnsi="Times New Roman"/>
                <w:b/>
                <w:bCs/>
                <w:sz w:val="20"/>
                <w:szCs w:val="20"/>
              </w:rPr>
              <w:t>3.2.</w:t>
            </w:r>
          </w:p>
          <w:p w:rsidR="007208FD" w:rsidRPr="00C1585A" w:rsidRDefault="007208FD">
            <w:pPr>
              <w:spacing w:after="0" w:line="240" w:lineRule="auto"/>
              <w:rPr>
                <w:rFonts w:ascii="Times New Roman" w:hAnsi="Times New Roman"/>
                <w:b/>
                <w:bCs/>
                <w:sz w:val="20"/>
                <w:szCs w:val="20"/>
              </w:rPr>
            </w:pPr>
            <w:r w:rsidRPr="00C1585A">
              <w:rPr>
                <w:rFonts w:ascii="Times New Roman" w:hAnsi="Times New Roman"/>
                <w:b/>
                <w:bCs/>
                <w:sz w:val="20"/>
                <w:szCs w:val="20"/>
              </w:rPr>
              <w:t>Требования по охране труда при эксплуатации промышленного оборудования</w:t>
            </w:r>
          </w:p>
        </w:tc>
        <w:tc>
          <w:tcPr>
            <w:tcW w:w="3221" w:type="pct"/>
            <w:gridSpan w:val="2"/>
            <w:tcBorders>
              <w:top w:val="single" w:sz="4" w:space="0" w:color="auto"/>
              <w:left w:val="single" w:sz="4" w:space="0" w:color="auto"/>
              <w:bottom w:val="single" w:sz="4" w:space="0" w:color="auto"/>
              <w:right w:val="single" w:sz="4" w:space="0" w:color="auto"/>
            </w:tcBorders>
            <w:hideMark/>
          </w:tcPr>
          <w:p w:rsidR="007208FD" w:rsidRPr="005637F9" w:rsidRDefault="007208FD">
            <w:pPr>
              <w:spacing w:after="0" w:line="240" w:lineRule="auto"/>
              <w:rPr>
                <w:rFonts w:ascii="Times New Roman" w:hAnsi="Times New Roman"/>
                <w:sz w:val="20"/>
                <w:szCs w:val="20"/>
              </w:rPr>
            </w:pPr>
            <w:r w:rsidRPr="005637F9">
              <w:rPr>
                <w:rFonts w:ascii="Times New Roman" w:hAnsi="Times New Roman"/>
                <w:sz w:val="20"/>
                <w:szCs w:val="20"/>
              </w:rPr>
              <w:t xml:space="preserve">Содержание учебного материала </w:t>
            </w:r>
          </w:p>
        </w:tc>
        <w:tc>
          <w:tcPr>
            <w:tcW w:w="494" w:type="pct"/>
            <w:vMerge w:val="restart"/>
            <w:tcBorders>
              <w:top w:val="single" w:sz="4" w:space="0" w:color="auto"/>
              <w:left w:val="single" w:sz="4" w:space="0" w:color="auto"/>
              <w:bottom w:val="single" w:sz="4" w:space="0" w:color="auto"/>
              <w:right w:val="single" w:sz="4" w:space="0" w:color="auto"/>
            </w:tcBorders>
          </w:tcPr>
          <w:p w:rsidR="007208FD" w:rsidRPr="00610740" w:rsidRDefault="007208FD" w:rsidP="000C7275">
            <w:pPr>
              <w:spacing w:after="0" w:line="240" w:lineRule="auto"/>
              <w:rPr>
                <w:rFonts w:ascii="Times New Roman" w:hAnsi="Times New Roman"/>
                <w:bCs/>
                <w:sz w:val="20"/>
                <w:szCs w:val="20"/>
              </w:rPr>
            </w:pPr>
          </w:p>
          <w:p w:rsidR="007208FD" w:rsidRPr="00610740" w:rsidRDefault="007208FD" w:rsidP="000C7275">
            <w:pPr>
              <w:spacing w:after="0" w:line="240" w:lineRule="auto"/>
              <w:jc w:val="center"/>
              <w:rPr>
                <w:rFonts w:ascii="Times New Roman" w:hAnsi="Times New Roman"/>
                <w:bCs/>
                <w:sz w:val="20"/>
                <w:szCs w:val="20"/>
              </w:rPr>
            </w:pPr>
            <w:r w:rsidRPr="00610740">
              <w:rPr>
                <w:rFonts w:ascii="Times New Roman" w:hAnsi="Times New Roman"/>
                <w:bCs/>
                <w:sz w:val="20"/>
                <w:szCs w:val="20"/>
              </w:rPr>
              <w:t>4</w:t>
            </w:r>
            <w:r w:rsidR="00B641A8">
              <w:rPr>
                <w:rFonts w:ascii="Times New Roman" w:hAnsi="Times New Roman"/>
                <w:bCs/>
                <w:sz w:val="20"/>
                <w:szCs w:val="20"/>
              </w:rPr>
              <w:t xml:space="preserve"> / 4</w:t>
            </w:r>
          </w:p>
          <w:p w:rsidR="007208FD" w:rsidRPr="00610740" w:rsidRDefault="007208FD" w:rsidP="000C7275">
            <w:pPr>
              <w:spacing w:after="0" w:line="240" w:lineRule="auto"/>
              <w:jc w:val="center"/>
              <w:rPr>
                <w:rFonts w:ascii="Times New Roman" w:hAnsi="Times New Roman"/>
                <w:bCs/>
                <w:sz w:val="20"/>
                <w:szCs w:val="20"/>
              </w:rPr>
            </w:pPr>
          </w:p>
        </w:tc>
        <w:tc>
          <w:tcPr>
            <w:tcW w:w="654" w:type="pct"/>
            <w:vMerge w:val="restart"/>
            <w:tcBorders>
              <w:top w:val="single" w:sz="4" w:space="0" w:color="auto"/>
              <w:left w:val="single" w:sz="4" w:space="0" w:color="auto"/>
              <w:bottom w:val="single" w:sz="4" w:space="0" w:color="auto"/>
              <w:right w:val="single" w:sz="4" w:space="0" w:color="auto"/>
            </w:tcBorders>
          </w:tcPr>
          <w:p w:rsidR="00312F8E" w:rsidRPr="00165381" w:rsidRDefault="00312F8E" w:rsidP="00312F8E">
            <w:pPr>
              <w:spacing w:after="0" w:line="240" w:lineRule="auto"/>
              <w:jc w:val="center"/>
              <w:rPr>
                <w:rFonts w:ascii="Times New Roman" w:hAnsi="Times New Roman"/>
                <w:bCs/>
                <w:sz w:val="20"/>
                <w:szCs w:val="20"/>
              </w:rPr>
            </w:pPr>
            <w:r w:rsidRPr="00165381">
              <w:rPr>
                <w:rFonts w:ascii="Times New Roman" w:hAnsi="Times New Roman"/>
                <w:bCs/>
                <w:sz w:val="20"/>
                <w:szCs w:val="20"/>
              </w:rPr>
              <w:t>ОК 01-</w:t>
            </w:r>
            <w:r>
              <w:rPr>
                <w:rFonts w:ascii="Times New Roman" w:hAnsi="Times New Roman"/>
                <w:bCs/>
                <w:sz w:val="20"/>
                <w:szCs w:val="20"/>
              </w:rPr>
              <w:t>09</w:t>
            </w:r>
            <w:r w:rsidRPr="00165381">
              <w:rPr>
                <w:rFonts w:ascii="Times New Roman" w:hAnsi="Times New Roman"/>
                <w:bCs/>
                <w:sz w:val="20"/>
                <w:szCs w:val="20"/>
              </w:rPr>
              <w:t>,</w:t>
            </w:r>
          </w:p>
          <w:p w:rsidR="00312F8E" w:rsidRPr="00165381" w:rsidRDefault="00312F8E" w:rsidP="00312F8E">
            <w:pPr>
              <w:spacing w:after="0" w:line="240" w:lineRule="auto"/>
              <w:jc w:val="center"/>
              <w:rPr>
                <w:rFonts w:ascii="Times New Roman" w:hAnsi="Times New Roman"/>
                <w:bCs/>
                <w:sz w:val="20"/>
                <w:szCs w:val="20"/>
              </w:rPr>
            </w:pPr>
            <w:r w:rsidRPr="00165381">
              <w:rPr>
                <w:rFonts w:ascii="Times New Roman" w:hAnsi="Times New Roman"/>
                <w:bCs/>
                <w:sz w:val="20"/>
                <w:szCs w:val="20"/>
              </w:rPr>
              <w:t>ПК 1.1.-1.3.</w:t>
            </w:r>
          </w:p>
          <w:p w:rsidR="00312F8E" w:rsidRPr="00165381" w:rsidRDefault="00312F8E" w:rsidP="00312F8E">
            <w:pPr>
              <w:spacing w:after="0" w:line="240" w:lineRule="auto"/>
              <w:jc w:val="center"/>
              <w:rPr>
                <w:rFonts w:ascii="Times New Roman" w:hAnsi="Times New Roman"/>
                <w:bCs/>
                <w:sz w:val="20"/>
                <w:szCs w:val="20"/>
              </w:rPr>
            </w:pPr>
            <w:r w:rsidRPr="00165381">
              <w:rPr>
                <w:rFonts w:ascii="Times New Roman" w:hAnsi="Times New Roman"/>
                <w:bCs/>
                <w:sz w:val="20"/>
                <w:szCs w:val="20"/>
              </w:rPr>
              <w:t>ПК 2.1-2.4.</w:t>
            </w:r>
          </w:p>
          <w:p w:rsidR="00312F8E" w:rsidRDefault="00312F8E" w:rsidP="00312F8E">
            <w:pPr>
              <w:spacing w:after="0" w:line="240" w:lineRule="auto"/>
              <w:jc w:val="center"/>
              <w:rPr>
                <w:rFonts w:ascii="Times New Roman" w:hAnsi="Times New Roman"/>
                <w:bCs/>
                <w:sz w:val="20"/>
                <w:szCs w:val="20"/>
              </w:rPr>
            </w:pPr>
            <w:r w:rsidRPr="00165381">
              <w:rPr>
                <w:rFonts w:ascii="Times New Roman" w:hAnsi="Times New Roman"/>
                <w:bCs/>
                <w:sz w:val="20"/>
                <w:szCs w:val="20"/>
              </w:rPr>
              <w:t>ПК 3.1.-3.4.</w:t>
            </w:r>
          </w:p>
          <w:p w:rsidR="00312F8E" w:rsidRPr="00165381" w:rsidRDefault="00312F8E" w:rsidP="00312F8E">
            <w:pPr>
              <w:spacing w:after="0" w:line="240" w:lineRule="auto"/>
              <w:jc w:val="center"/>
              <w:rPr>
                <w:rFonts w:ascii="Times New Roman" w:hAnsi="Times New Roman"/>
                <w:bCs/>
                <w:sz w:val="20"/>
                <w:szCs w:val="20"/>
              </w:rPr>
            </w:pPr>
            <w:r>
              <w:rPr>
                <w:rFonts w:ascii="Times New Roman" w:hAnsi="Times New Roman"/>
                <w:bCs/>
                <w:sz w:val="20"/>
                <w:szCs w:val="20"/>
              </w:rPr>
              <w:t>ЛР 3,4,7,10,17,25,30</w:t>
            </w:r>
          </w:p>
          <w:p w:rsidR="007208FD" w:rsidRPr="00F623BD" w:rsidRDefault="007208FD">
            <w:pPr>
              <w:spacing w:after="0" w:line="240" w:lineRule="auto"/>
              <w:jc w:val="center"/>
              <w:rPr>
                <w:rFonts w:ascii="Times New Roman" w:hAnsi="Times New Roman"/>
                <w:bCs/>
                <w:sz w:val="20"/>
                <w:szCs w:val="20"/>
              </w:rPr>
            </w:pPr>
            <w:r w:rsidRPr="00F623BD">
              <w:rPr>
                <w:rFonts w:ascii="Times New Roman" w:hAnsi="Times New Roman"/>
                <w:bCs/>
                <w:sz w:val="20"/>
                <w:szCs w:val="20"/>
              </w:rPr>
              <w:t>.</w:t>
            </w:r>
          </w:p>
          <w:p w:rsidR="007208FD" w:rsidRPr="00F623BD" w:rsidRDefault="007208FD">
            <w:pPr>
              <w:spacing w:after="0" w:line="240" w:lineRule="auto"/>
              <w:jc w:val="center"/>
              <w:rPr>
                <w:rFonts w:ascii="Times New Roman" w:hAnsi="Times New Roman"/>
                <w:bCs/>
                <w:spacing w:val="-1"/>
                <w:sz w:val="20"/>
                <w:szCs w:val="20"/>
              </w:rPr>
            </w:pPr>
          </w:p>
        </w:tc>
      </w:tr>
      <w:tr w:rsidR="000C7275" w:rsidRPr="00C1585A" w:rsidTr="00901FD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0C7275" w:rsidRPr="00C1585A" w:rsidRDefault="000C7275">
            <w:pPr>
              <w:spacing w:after="0" w:line="240" w:lineRule="auto"/>
              <w:rPr>
                <w:rFonts w:ascii="Times New Roman" w:hAnsi="Times New Roman"/>
                <w:b/>
                <w:bCs/>
                <w:sz w:val="20"/>
                <w:szCs w:val="20"/>
              </w:rPr>
            </w:pPr>
          </w:p>
        </w:tc>
        <w:tc>
          <w:tcPr>
            <w:tcW w:w="109" w:type="pct"/>
            <w:tcBorders>
              <w:top w:val="single" w:sz="4" w:space="0" w:color="auto"/>
              <w:left w:val="single" w:sz="4" w:space="0" w:color="auto"/>
              <w:bottom w:val="single" w:sz="4" w:space="0" w:color="auto"/>
              <w:right w:val="single" w:sz="4" w:space="0" w:color="auto"/>
            </w:tcBorders>
            <w:hideMark/>
          </w:tcPr>
          <w:p w:rsidR="000C7275" w:rsidRPr="000C7275" w:rsidRDefault="000C7275" w:rsidP="000C7275">
            <w:pPr>
              <w:spacing w:after="0" w:line="240" w:lineRule="auto"/>
              <w:rPr>
                <w:rFonts w:ascii="Times New Roman" w:hAnsi="Times New Roman"/>
                <w:sz w:val="20"/>
                <w:szCs w:val="20"/>
              </w:rPr>
            </w:pPr>
            <w:r w:rsidRPr="000C7275">
              <w:rPr>
                <w:rFonts w:ascii="Times New Roman" w:hAnsi="Times New Roman"/>
                <w:sz w:val="20"/>
                <w:szCs w:val="20"/>
              </w:rPr>
              <w:t>1</w:t>
            </w:r>
          </w:p>
        </w:tc>
        <w:tc>
          <w:tcPr>
            <w:tcW w:w="3112" w:type="pct"/>
            <w:tcBorders>
              <w:top w:val="single" w:sz="4" w:space="0" w:color="auto"/>
              <w:left w:val="single" w:sz="4" w:space="0" w:color="auto"/>
              <w:bottom w:val="single" w:sz="4" w:space="0" w:color="auto"/>
              <w:right w:val="single" w:sz="4" w:space="0" w:color="auto"/>
            </w:tcBorders>
          </w:tcPr>
          <w:p w:rsidR="000C7275" w:rsidRDefault="000C7275" w:rsidP="000C7275">
            <w:pPr>
              <w:spacing w:after="0" w:line="240" w:lineRule="auto"/>
              <w:ind w:left="35" w:right="-92"/>
              <w:rPr>
                <w:rFonts w:ascii="Times New Roman" w:hAnsi="Times New Roman"/>
                <w:bCs/>
                <w:sz w:val="20"/>
                <w:szCs w:val="20"/>
              </w:rPr>
            </w:pPr>
            <w:r w:rsidRPr="00C1585A">
              <w:rPr>
                <w:rFonts w:ascii="Times New Roman" w:hAnsi="Times New Roman"/>
                <w:bCs/>
                <w:sz w:val="20"/>
                <w:szCs w:val="20"/>
              </w:rPr>
              <w:t xml:space="preserve">Требования к работникам и к рабочим местам промышленного оборудования. Предельно допустимые </w:t>
            </w:r>
          </w:p>
          <w:p w:rsidR="000C7275" w:rsidRPr="000C7275" w:rsidRDefault="000C7275" w:rsidP="000C7275">
            <w:pPr>
              <w:spacing w:after="0" w:line="240" w:lineRule="auto"/>
              <w:ind w:left="35" w:right="-92"/>
              <w:rPr>
                <w:rFonts w:ascii="Times New Roman" w:hAnsi="Times New Roman"/>
                <w:bCs/>
                <w:sz w:val="20"/>
                <w:szCs w:val="20"/>
              </w:rPr>
            </w:pPr>
            <w:r w:rsidRPr="00C1585A">
              <w:rPr>
                <w:rFonts w:ascii="Times New Roman" w:hAnsi="Times New Roman"/>
                <w:bCs/>
                <w:sz w:val="20"/>
                <w:szCs w:val="20"/>
              </w:rPr>
              <w:t>концентрации (ПДК). Применение индивидуальных средств защиты. Локализация аварийных ситуаций и оценка их последствий. Требования по безопасному ведению технологического процесса и безопасности эксплуатации механического оборудования.</w:t>
            </w:r>
          </w:p>
        </w:tc>
        <w:tc>
          <w:tcPr>
            <w:tcW w:w="494" w:type="pct"/>
            <w:vMerge/>
            <w:tcBorders>
              <w:top w:val="single" w:sz="4" w:space="0" w:color="auto"/>
              <w:left w:val="single" w:sz="4" w:space="0" w:color="auto"/>
              <w:bottom w:val="single" w:sz="4" w:space="0" w:color="auto"/>
              <w:right w:val="single" w:sz="4" w:space="0" w:color="auto"/>
            </w:tcBorders>
            <w:vAlign w:val="center"/>
            <w:hideMark/>
          </w:tcPr>
          <w:p w:rsidR="000C7275" w:rsidRPr="00C1585A" w:rsidRDefault="000C7275">
            <w:pPr>
              <w:spacing w:after="0" w:line="240" w:lineRule="auto"/>
              <w:rPr>
                <w:rFonts w:ascii="Times New Roman" w:hAnsi="Times New Roman"/>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C7275" w:rsidRPr="00C1585A" w:rsidRDefault="000C7275">
            <w:pPr>
              <w:spacing w:after="0" w:line="240" w:lineRule="auto"/>
              <w:rPr>
                <w:rFonts w:ascii="Times New Roman" w:hAnsi="Times New Roman"/>
                <w:b/>
                <w:bCs/>
                <w:spacing w:val="-1"/>
                <w:sz w:val="20"/>
                <w:szCs w:val="20"/>
              </w:rPr>
            </w:pPr>
          </w:p>
        </w:tc>
      </w:tr>
      <w:tr w:rsidR="000C7275" w:rsidRPr="00C1585A" w:rsidTr="00901FD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0C7275" w:rsidRPr="00C1585A" w:rsidRDefault="000C7275">
            <w:pPr>
              <w:spacing w:after="0" w:line="240" w:lineRule="auto"/>
              <w:rPr>
                <w:rFonts w:ascii="Times New Roman" w:hAnsi="Times New Roman"/>
                <w:b/>
                <w:bCs/>
                <w:sz w:val="20"/>
                <w:szCs w:val="20"/>
              </w:rPr>
            </w:pPr>
          </w:p>
        </w:tc>
        <w:tc>
          <w:tcPr>
            <w:tcW w:w="3221" w:type="pct"/>
            <w:gridSpan w:val="2"/>
            <w:tcBorders>
              <w:top w:val="single" w:sz="4" w:space="0" w:color="auto"/>
              <w:left w:val="single" w:sz="4" w:space="0" w:color="auto"/>
              <w:bottom w:val="single" w:sz="4" w:space="0" w:color="auto"/>
              <w:right w:val="single" w:sz="4" w:space="0" w:color="auto"/>
            </w:tcBorders>
            <w:hideMark/>
          </w:tcPr>
          <w:p w:rsidR="000C7275" w:rsidRPr="005637F9" w:rsidRDefault="000C7275">
            <w:pPr>
              <w:spacing w:after="0" w:line="240" w:lineRule="auto"/>
              <w:rPr>
                <w:rFonts w:ascii="Times New Roman" w:hAnsi="Times New Roman"/>
                <w:sz w:val="20"/>
                <w:szCs w:val="20"/>
              </w:rPr>
            </w:pPr>
            <w:r w:rsidRPr="005637F9">
              <w:rPr>
                <w:rFonts w:ascii="Times New Roman" w:eastAsia="Times New Roman" w:hAnsi="Times New Roman"/>
                <w:sz w:val="20"/>
                <w:szCs w:val="20"/>
              </w:rPr>
              <w:t>Практические занятия</w:t>
            </w:r>
          </w:p>
        </w:tc>
        <w:tc>
          <w:tcPr>
            <w:tcW w:w="494" w:type="pct"/>
            <w:vMerge w:val="restart"/>
            <w:tcBorders>
              <w:top w:val="single" w:sz="4" w:space="0" w:color="auto"/>
              <w:left w:val="single" w:sz="4" w:space="0" w:color="auto"/>
              <w:right w:val="single" w:sz="4" w:space="0" w:color="auto"/>
            </w:tcBorders>
            <w:vAlign w:val="center"/>
          </w:tcPr>
          <w:p w:rsidR="000C7275" w:rsidRPr="00610740" w:rsidRDefault="000C7275" w:rsidP="007B12F2">
            <w:pPr>
              <w:spacing w:after="0" w:line="240" w:lineRule="auto"/>
              <w:jc w:val="center"/>
              <w:rPr>
                <w:rFonts w:ascii="Times New Roman" w:hAnsi="Times New Roman"/>
                <w:sz w:val="20"/>
                <w:szCs w:val="20"/>
              </w:rPr>
            </w:pPr>
            <w:r>
              <w:rPr>
                <w:rFonts w:ascii="Times New Roman" w:hAnsi="Times New Roman"/>
                <w:sz w:val="20"/>
                <w:szCs w:val="20"/>
              </w:rPr>
              <w:t>4 / 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C7275" w:rsidRPr="00C1585A" w:rsidRDefault="000C7275">
            <w:pPr>
              <w:spacing w:after="0" w:line="240" w:lineRule="auto"/>
              <w:rPr>
                <w:rFonts w:ascii="Times New Roman" w:hAnsi="Times New Roman"/>
                <w:b/>
                <w:bCs/>
                <w:spacing w:val="-1"/>
                <w:sz w:val="20"/>
                <w:szCs w:val="20"/>
              </w:rPr>
            </w:pPr>
          </w:p>
        </w:tc>
      </w:tr>
      <w:tr w:rsidR="000C7275" w:rsidRPr="00C1585A" w:rsidTr="00901FD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0C7275" w:rsidRPr="00C1585A" w:rsidRDefault="000C7275">
            <w:pPr>
              <w:spacing w:after="0" w:line="240" w:lineRule="auto"/>
              <w:rPr>
                <w:rFonts w:ascii="Times New Roman" w:hAnsi="Times New Roman"/>
                <w:b/>
                <w:bCs/>
                <w:sz w:val="20"/>
                <w:szCs w:val="20"/>
              </w:rPr>
            </w:pPr>
          </w:p>
        </w:tc>
        <w:tc>
          <w:tcPr>
            <w:tcW w:w="3221" w:type="pct"/>
            <w:gridSpan w:val="2"/>
            <w:tcBorders>
              <w:top w:val="single" w:sz="4" w:space="0" w:color="auto"/>
              <w:left w:val="single" w:sz="4" w:space="0" w:color="auto"/>
              <w:bottom w:val="single" w:sz="4" w:space="0" w:color="auto"/>
              <w:right w:val="single" w:sz="4" w:space="0" w:color="auto"/>
            </w:tcBorders>
            <w:hideMark/>
          </w:tcPr>
          <w:p w:rsidR="000C7275" w:rsidRPr="00C1585A" w:rsidRDefault="000C7275" w:rsidP="000C7275">
            <w:pPr>
              <w:spacing w:after="0" w:line="240" w:lineRule="auto"/>
              <w:rPr>
                <w:rFonts w:ascii="Times New Roman" w:hAnsi="Times New Roman"/>
                <w:b/>
                <w:sz w:val="20"/>
                <w:szCs w:val="20"/>
              </w:rPr>
            </w:pPr>
            <w:r>
              <w:rPr>
                <w:rFonts w:ascii="Times New Roman" w:hAnsi="Times New Roman"/>
                <w:sz w:val="20"/>
                <w:szCs w:val="20"/>
              </w:rPr>
              <w:t>6     Оценка состояния ТБ на производственном объекте</w:t>
            </w:r>
          </w:p>
        </w:tc>
        <w:tc>
          <w:tcPr>
            <w:tcW w:w="494" w:type="pct"/>
            <w:vMerge/>
            <w:tcBorders>
              <w:left w:val="single" w:sz="4" w:space="0" w:color="auto"/>
              <w:bottom w:val="single" w:sz="4" w:space="0" w:color="auto"/>
              <w:right w:val="single" w:sz="4" w:space="0" w:color="auto"/>
            </w:tcBorders>
            <w:vAlign w:val="center"/>
            <w:hideMark/>
          </w:tcPr>
          <w:p w:rsidR="000C7275" w:rsidRPr="00610740" w:rsidRDefault="000C7275">
            <w:pPr>
              <w:spacing w:after="0" w:line="240" w:lineRule="auto"/>
              <w:jc w:val="center"/>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C7275" w:rsidRPr="00C1585A" w:rsidRDefault="000C7275">
            <w:pPr>
              <w:spacing w:after="0" w:line="240" w:lineRule="auto"/>
              <w:rPr>
                <w:rFonts w:ascii="Times New Roman" w:hAnsi="Times New Roman"/>
                <w:b/>
                <w:bCs/>
                <w:spacing w:val="-1"/>
                <w:sz w:val="20"/>
                <w:szCs w:val="20"/>
              </w:rPr>
            </w:pPr>
          </w:p>
        </w:tc>
      </w:tr>
      <w:tr w:rsidR="007208FD" w:rsidRPr="00C1585A" w:rsidTr="00901FD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08FD" w:rsidRPr="00C1585A" w:rsidRDefault="007208FD">
            <w:pPr>
              <w:spacing w:after="0" w:line="240" w:lineRule="auto"/>
              <w:rPr>
                <w:rFonts w:ascii="Times New Roman" w:hAnsi="Times New Roman"/>
                <w:b/>
                <w:bCs/>
                <w:sz w:val="20"/>
                <w:szCs w:val="20"/>
              </w:rPr>
            </w:pPr>
          </w:p>
        </w:tc>
        <w:tc>
          <w:tcPr>
            <w:tcW w:w="3221" w:type="pct"/>
            <w:gridSpan w:val="2"/>
            <w:tcBorders>
              <w:top w:val="single" w:sz="4" w:space="0" w:color="auto"/>
              <w:left w:val="single" w:sz="4" w:space="0" w:color="auto"/>
              <w:bottom w:val="single" w:sz="4" w:space="0" w:color="auto"/>
              <w:right w:val="single" w:sz="4" w:space="0" w:color="auto"/>
            </w:tcBorders>
            <w:hideMark/>
          </w:tcPr>
          <w:p w:rsidR="007208FD" w:rsidRPr="005637F9" w:rsidRDefault="00507251">
            <w:pPr>
              <w:spacing w:after="0" w:line="240" w:lineRule="auto"/>
              <w:rPr>
                <w:rFonts w:ascii="Times New Roman" w:hAnsi="Times New Roman"/>
                <w:sz w:val="20"/>
                <w:szCs w:val="20"/>
              </w:rPr>
            </w:pPr>
            <w:r w:rsidRPr="005637F9">
              <w:rPr>
                <w:rFonts w:ascii="Times New Roman" w:hAnsi="Times New Roman"/>
                <w:sz w:val="20"/>
                <w:szCs w:val="20"/>
              </w:rPr>
              <w:t>Самостоятельная работа обучающихся</w:t>
            </w:r>
          </w:p>
        </w:tc>
        <w:tc>
          <w:tcPr>
            <w:tcW w:w="494" w:type="pct"/>
            <w:tcBorders>
              <w:top w:val="single" w:sz="4" w:space="0" w:color="auto"/>
              <w:left w:val="single" w:sz="4" w:space="0" w:color="auto"/>
              <w:bottom w:val="single" w:sz="4" w:space="0" w:color="auto"/>
              <w:right w:val="single" w:sz="4" w:space="0" w:color="auto"/>
            </w:tcBorders>
            <w:vAlign w:val="center"/>
            <w:hideMark/>
          </w:tcPr>
          <w:p w:rsidR="007208FD" w:rsidRPr="00610740" w:rsidRDefault="007208FD">
            <w:pPr>
              <w:spacing w:after="0" w:line="240" w:lineRule="auto"/>
              <w:jc w:val="center"/>
              <w:rPr>
                <w:rFonts w:ascii="Times New Roman" w:hAnsi="Times New Roman"/>
                <w:sz w:val="20"/>
                <w:szCs w:val="20"/>
              </w:rPr>
            </w:pPr>
            <w:r w:rsidRPr="00610740">
              <w:rPr>
                <w:rFonts w:ascii="Times New Roman" w:hAnsi="Times New Roman"/>
                <w:sz w:val="20"/>
                <w:szCs w:val="20"/>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08FD" w:rsidRPr="00C1585A" w:rsidRDefault="007208FD">
            <w:pPr>
              <w:spacing w:after="0" w:line="240" w:lineRule="auto"/>
              <w:rPr>
                <w:rFonts w:ascii="Times New Roman" w:hAnsi="Times New Roman"/>
                <w:b/>
                <w:bCs/>
                <w:spacing w:val="-1"/>
                <w:sz w:val="20"/>
                <w:szCs w:val="20"/>
              </w:rPr>
            </w:pPr>
          </w:p>
        </w:tc>
      </w:tr>
      <w:tr w:rsidR="000C7275" w:rsidRPr="00C1585A" w:rsidTr="00B641A8">
        <w:trPr>
          <w:trHeight w:val="293"/>
        </w:trPr>
        <w:tc>
          <w:tcPr>
            <w:tcW w:w="631" w:type="pct"/>
            <w:vMerge w:val="restart"/>
            <w:tcBorders>
              <w:top w:val="single" w:sz="4" w:space="0" w:color="auto"/>
              <w:left w:val="single" w:sz="4" w:space="0" w:color="auto"/>
              <w:bottom w:val="single" w:sz="4" w:space="0" w:color="auto"/>
              <w:right w:val="single" w:sz="4" w:space="0" w:color="auto"/>
            </w:tcBorders>
            <w:hideMark/>
          </w:tcPr>
          <w:p w:rsidR="000C7275" w:rsidRDefault="000C7275">
            <w:pPr>
              <w:spacing w:after="0" w:line="240" w:lineRule="auto"/>
              <w:rPr>
                <w:rFonts w:ascii="Times New Roman" w:hAnsi="Times New Roman"/>
                <w:b/>
                <w:bCs/>
                <w:sz w:val="20"/>
                <w:szCs w:val="20"/>
              </w:rPr>
            </w:pPr>
            <w:r w:rsidRPr="00C1585A">
              <w:rPr>
                <w:rFonts w:ascii="Times New Roman" w:hAnsi="Times New Roman"/>
                <w:b/>
                <w:bCs/>
                <w:sz w:val="20"/>
                <w:szCs w:val="20"/>
              </w:rPr>
              <w:t xml:space="preserve">Тема 3.3. </w:t>
            </w:r>
          </w:p>
          <w:p w:rsidR="000C7275" w:rsidRDefault="000C7275">
            <w:pPr>
              <w:spacing w:after="0" w:line="240" w:lineRule="auto"/>
              <w:rPr>
                <w:rFonts w:ascii="Times New Roman" w:hAnsi="Times New Roman"/>
                <w:b/>
                <w:bCs/>
                <w:sz w:val="20"/>
                <w:szCs w:val="20"/>
              </w:rPr>
            </w:pPr>
            <w:r w:rsidRPr="00C1585A">
              <w:rPr>
                <w:rFonts w:ascii="Times New Roman" w:hAnsi="Times New Roman"/>
                <w:b/>
                <w:bCs/>
                <w:sz w:val="20"/>
                <w:szCs w:val="20"/>
              </w:rPr>
              <w:t xml:space="preserve">Пожарная </w:t>
            </w:r>
          </w:p>
          <w:p w:rsidR="000C7275" w:rsidRDefault="000C7275">
            <w:pPr>
              <w:spacing w:after="0" w:line="240" w:lineRule="auto"/>
              <w:rPr>
                <w:rFonts w:ascii="Times New Roman" w:hAnsi="Times New Roman"/>
                <w:b/>
                <w:bCs/>
                <w:sz w:val="20"/>
                <w:szCs w:val="20"/>
              </w:rPr>
            </w:pPr>
            <w:r w:rsidRPr="00C1585A">
              <w:rPr>
                <w:rFonts w:ascii="Times New Roman" w:hAnsi="Times New Roman"/>
                <w:b/>
                <w:bCs/>
                <w:sz w:val="20"/>
                <w:szCs w:val="20"/>
              </w:rPr>
              <w:t xml:space="preserve">безопасность и пожарная </w:t>
            </w:r>
          </w:p>
          <w:p w:rsidR="000C7275" w:rsidRPr="00C1585A" w:rsidRDefault="000C7275">
            <w:pPr>
              <w:spacing w:after="0" w:line="240" w:lineRule="auto"/>
              <w:rPr>
                <w:rFonts w:ascii="Times New Roman" w:hAnsi="Times New Roman"/>
                <w:b/>
                <w:bCs/>
                <w:sz w:val="20"/>
                <w:szCs w:val="20"/>
              </w:rPr>
            </w:pPr>
            <w:r w:rsidRPr="00C1585A">
              <w:rPr>
                <w:rFonts w:ascii="Times New Roman" w:hAnsi="Times New Roman"/>
                <w:b/>
                <w:bCs/>
                <w:sz w:val="20"/>
                <w:szCs w:val="20"/>
              </w:rPr>
              <w:t>профилактика</w:t>
            </w:r>
          </w:p>
        </w:tc>
        <w:tc>
          <w:tcPr>
            <w:tcW w:w="3221" w:type="pct"/>
            <w:gridSpan w:val="2"/>
            <w:tcBorders>
              <w:top w:val="single" w:sz="4" w:space="0" w:color="auto"/>
              <w:left w:val="single" w:sz="4" w:space="0" w:color="auto"/>
              <w:bottom w:val="single" w:sz="4" w:space="0" w:color="auto"/>
              <w:right w:val="single" w:sz="4" w:space="0" w:color="auto"/>
            </w:tcBorders>
            <w:hideMark/>
          </w:tcPr>
          <w:p w:rsidR="000C7275" w:rsidRPr="005637F9" w:rsidRDefault="000C7275">
            <w:pPr>
              <w:spacing w:after="0" w:line="240" w:lineRule="auto"/>
              <w:rPr>
                <w:rFonts w:ascii="Times New Roman" w:hAnsi="Times New Roman"/>
                <w:sz w:val="20"/>
                <w:szCs w:val="20"/>
              </w:rPr>
            </w:pPr>
            <w:r w:rsidRPr="005637F9">
              <w:rPr>
                <w:rFonts w:ascii="Times New Roman" w:hAnsi="Times New Roman"/>
                <w:sz w:val="20"/>
                <w:szCs w:val="20"/>
              </w:rPr>
              <w:t xml:space="preserve">Содержание учебного материала </w:t>
            </w:r>
          </w:p>
        </w:tc>
        <w:tc>
          <w:tcPr>
            <w:tcW w:w="494" w:type="pct"/>
            <w:vMerge w:val="restart"/>
            <w:tcBorders>
              <w:top w:val="single" w:sz="4" w:space="0" w:color="auto"/>
              <w:left w:val="single" w:sz="4" w:space="0" w:color="auto"/>
              <w:right w:val="single" w:sz="4" w:space="0" w:color="auto"/>
            </w:tcBorders>
          </w:tcPr>
          <w:p w:rsidR="000C7275" w:rsidRPr="00610740" w:rsidRDefault="000C7275" w:rsidP="00B641A8">
            <w:pPr>
              <w:spacing w:before="240" w:after="0" w:line="240" w:lineRule="auto"/>
              <w:jc w:val="center"/>
              <w:rPr>
                <w:rFonts w:ascii="Times New Roman" w:hAnsi="Times New Roman"/>
                <w:sz w:val="20"/>
                <w:szCs w:val="20"/>
              </w:rPr>
            </w:pPr>
            <w:r w:rsidRPr="00610740">
              <w:rPr>
                <w:rFonts w:ascii="Times New Roman" w:hAnsi="Times New Roman"/>
                <w:sz w:val="20"/>
                <w:szCs w:val="20"/>
              </w:rPr>
              <w:t>4</w:t>
            </w:r>
            <w:r w:rsidR="00B641A8">
              <w:rPr>
                <w:rFonts w:ascii="Times New Roman" w:hAnsi="Times New Roman"/>
                <w:sz w:val="20"/>
                <w:szCs w:val="20"/>
              </w:rPr>
              <w:t xml:space="preserve"> / 4</w:t>
            </w:r>
          </w:p>
          <w:p w:rsidR="000C7275" w:rsidRPr="00610740" w:rsidRDefault="000C7275" w:rsidP="00B641A8">
            <w:pPr>
              <w:spacing w:before="240" w:after="0" w:line="240" w:lineRule="auto"/>
              <w:jc w:val="center"/>
              <w:rPr>
                <w:rFonts w:ascii="Times New Roman" w:hAnsi="Times New Roman"/>
                <w:sz w:val="20"/>
                <w:szCs w:val="20"/>
              </w:rPr>
            </w:pPr>
          </w:p>
        </w:tc>
        <w:tc>
          <w:tcPr>
            <w:tcW w:w="654" w:type="pct"/>
            <w:vMerge w:val="restart"/>
            <w:tcBorders>
              <w:top w:val="single" w:sz="4" w:space="0" w:color="auto"/>
              <w:left w:val="single" w:sz="4" w:space="0" w:color="auto"/>
              <w:right w:val="single" w:sz="4" w:space="0" w:color="auto"/>
            </w:tcBorders>
          </w:tcPr>
          <w:p w:rsidR="00312F8E" w:rsidRPr="00165381" w:rsidRDefault="00312F8E" w:rsidP="00312F8E">
            <w:pPr>
              <w:spacing w:after="0" w:line="240" w:lineRule="auto"/>
              <w:jc w:val="center"/>
              <w:rPr>
                <w:rFonts w:ascii="Times New Roman" w:hAnsi="Times New Roman"/>
                <w:bCs/>
                <w:sz w:val="20"/>
                <w:szCs w:val="20"/>
              </w:rPr>
            </w:pPr>
            <w:r w:rsidRPr="00165381">
              <w:rPr>
                <w:rFonts w:ascii="Times New Roman" w:hAnsi="Times New Roman"/>
                <w:bCs/>
                <w:sz w:val="20"/>
                <w:szCs w:val="20"/>
              </w:rPr>
              <w:t>ОК 01-</w:t>
            </w:r>
            <w:r>
              <w:rPr>
                <w:rFonts w:ascii="Times New Roman" w:hAnsi="Times New Roman"/>
                <w:bCs/>
                <w:sz w:val="20"/>
                <w:szCs w:val="20"/>
              </w:rPr>
              <w:t>09</w:t>
            </w:r>
            <w:r w:rsidRPr="00165381">
              <w:rPr>
                <w:rFonts w:ascii="Times New Roman" w:hAnsi="Times New Roman"/>
                <w:bCs/>
                <w:sz w:val="20"/>
                <w:szCs w:val="20"/>
              </w:rPr>
              <w:t>,</w:t>
            </w:r>
          </w:p>
          <w:p w:rsidR="00312F8E" w:rsidRPr="00165381" w:rsidRDefault="00312F8E" w:rsidP="00312F8E">
            <w:pPr>
              <w:spacing w:after="0" w:line="240" w:lineRule="auto"/>
              <w:jc w:val="center"/>
              <w:rPr>
                <w:rFonts w:ascii="Times New Roman" w:hAnsi="Times New Roman"/>
                <w:bCs/>
                <w:sz w:val="20"/>
                <w:szCs w:val="20"/>
              </w:rPr>
            </w:pPr>
            <w:r w:rsidRPr="00165381">
              <w:rPr>
                <w:rFonts w:ascii="Times New Roman" w:hAnsi="Times New Roman"/>
                <w:bCs/>
                <w:sz w:val="20"/>
                <w:szCs w:val="20"/>
              </w:rPr>
              <w:t>ПК 1.1.-1.3.</w:t>
            </w:r>
          </w:p>
          <w:p w:rsidR="00312F8E" w:rsidRPr="00165381" w:rsidRDefault="00312F8E" w:rsidP="00312F8E">
            <w:pPr>
              <w:spacing w:after="0" w:line="240" w:lineRule="auto"/>
              <w:jc w:val="center"/>
              <w:rPr>
                <w:rFonts w:ascii="Times New Roman" w:hAnsi="Times New Roman"/>
                <w:bCs/>
                <w:sz w:val="20"/>
                <w:szCs w:val="20"/>
              </w:rPr>
            </w:pPr>
            <w:r w:rsidRPr="00165381">
              <w:rPr>
                <w:rFonts w:ascii="Times New Roman" w:hAnsi="Times New Roman"/>
                <w:bCs/>
                <w:sz w:val="20"/>
                <w:szCs w:val="20"/>
              </w:rPr>
              <w:t>ПК 2.1-2.4.</w:t>
            </w:r>
          </w:p>
          <w:p w:rsidR="00312F8E" w:rsidRDefault="00312F8E" w:rsidP="00312F8E">
            <w:pPr>
              <w:spacing w:after="0" w:line="240" w:lineRule="auto"/>
              <w:jc w:val="center"/>
              <w:rPr>
                <w:rFonts w:ascii="Times New Roman" w:hAnsi="Times New Roman"/>
                <w:bCs/>
                <w:sz w:val="20"/>
                <w:szCs w:val="20"/>
              </w:rPr>
            </w:pPr>
            <w:r w:rsidRPr="00165381">
              <w:rPr>
                <w:rFonts w:ascii="Times New Roman" w:hAnsi="Times New Roman"/>
                <w:bCs/>
                <w:sz w:val="20"/>
                <w:szCs w:val="20"/>
              </w:rPr>
              <w:t>ПК 3.1.-3.4.</w:t>
            </w:r>
          </w:p>
          <w:p w:rsidR="00312F8E" w:rsidRPr="00165381" w:rsidRDefault="00312F8E" w:rsidP="00312F8E">
            <w:pPr>
              <w:spacing w:after="0" w:line="240" w:lineRule="auto"/>
              <w:jc w:val="center"/>
              <w:rPr>
                <w:rFonts w:ascii="Times New Roman" w:hAnsi="Times New Roman"/>
                <w:bCs/>
                <w:sz w:val="20"/>
                <w:szCs w:val="20"/>
              </w:rPr>
            </w:pPr>
            <w:r>
              <w:rPr>
                <w:rFonts w:ascii="Times New Roman" w:hAnsi="Times New Roman"/>
                <w:bCs/>
                <w:sz w:val="20"/>
                <w:szCs w:val="20"/>
              </w:rPr>
              <w:t>ЛР 3,4,7,10,17,25,30</w:t>
            </w:r>
          </w:p>
          <w:p w:rsidR="000C7275" w:rsidRPr="000C7275" w:rsidRDefault="000C7275">
            <w:pPr>
              <w:spacing w:after="0" w:line="240" w:lineRule="auto"/>
              <w:jc w:val="center"/>
              <w:rPr>
                <w:rFonts w:ascii="Times New Roman" w:hAnsi="Times New Roman"/>
                <w:bCs/>
                <w:spacing w:val="-1"/>
                <w:sz w:val="20"/>
                <w:szCs w:val="20"/>
              </w:rPr>
            </w:pPr>
          </w:p>
        </w:tc>
      </w:tr>
      <w:tr w:rsidR="000C7275" w:rsidRPr="00C1585A" w:rsidTr="00901FDF">
        <w:trPr>
          <w:trHeight w:val="994"/>
        </w:trPr>
        <w:tc>
          <w:tcPr>
            <w:tcW w:w="0" w:type="auto"/>
            <w:vMerge/>
            <w:tcBorders>
              <w:top w:val="single" w:sz="4" w:space="0" w:color="auto"/>
              <w:left w:val="single" w:sz="4" w:space="0" w:color="auto"/>
              <w:bottom w:val="single" w:sz="4" w:space="0" w:color="auto"/>
              <w:right w:val="single" w:sz="4" w:space="0" w:color="auto"/>
            </w:tcBorders>
            <w:vAlign w:val="center"/>
            <w:hideMark/>
          </w:tcPr>
          <w:p w:rsidR="000C7275" w:rsidRPr="00C1585A" w:rsidRDefault="000C7275">
            <w:pPr>
              <w:spacing w:after="0" w:line="240" w:lineRule="auto"/>
              <w:rPr>
                <w:rFonts w:ascii="Times New Roman" w:hAnsi="Times New Roman"/>
                <w:b/>
                <w:bCs/>
                <w:sz w:val="20"/>
                <w:szCs w:val="20"/>
              </w:rPr>
            </w:pPr>
          </w:p>
        </w:tc>
        <w:tc>
          <w:tcPr>
            <w:tcW w:w="109" w:type="pct"/>
            <w:tcBorders>
              <w:top w:val="single" w:sz="4" w:space="0" w:color="auto"/>
              <w:left w:val="single" w:sz="4" w:space="0" w:color="auto"/>
              <w:bottom w:val="single" w:sz="4" w:space="0" w:color="auto"/>
              <w:right w:val="single" w:sz="4" w:space="0" w:color="auto"/>
            </w:tcBorders>
            <w:hideMark/>
          </w:tcPr>
          <w:p w:rsidR="000C7275" w:rsidRDefault="000C7275" w:rsidP="000C7275">
            <w:pPr>
              <w:spacing w:after="0" w:line="240" w:lineRule="auto"/>
              <w:rPr>
                <w:rFonts w:ascii="Times New Roman" w:hAnsi="Times New Roman"/>
                <w:bCs/>
                <w:sz w:val="20"/>
                <w:szCs w:val="20"/>
              </w:rPr>
            </w:pPr>
            <w:r>
              <w:rPr>
                <w:rFonts w:ascii="Times New Roman" w:hAnsi="Times New Roman"/>
                <w:bCs/>
                <w:sz w:val="20"/>
                <w:szCs w:val="20"/>
              </w:rPr>
              <w:t>1</w:t>
            </w:r>
          </w:p>
          <w:p w:rsidR="000C7275" w:rsidRPr="00C1585A" w:rsidRDefault="000C7275" w:rsidP="000C7275">
            <w:pPr>
              <w:spacing w:after="0" w:line="240" w:lineRule="auto"/>
              <w:rPr>
                <w:rFonts w:ascii="Times New Roman" w:hAnsi="Times New Roman"/>
                <w:b/>
                <w:bCs/>
                <w:sz w:val="20"/>
                <w:szCs w:val="20"/>
              </w:rPr>
            </w:pPr>
          </w:p>
        </w:tc>
        <w:tc>
          <w:tcPr>
            <w:tcW w:w="3112" w:type="pct"/>
            <w:tcBorders>
              <w:top w:val="single" w:sz="4" w:space="0" w:color="auto"/>
              <w:left w:val="single" w:sz="4" w:space="0" w:color="auto"/>
              <w:bottom w:val="single" w:sz="4" w:space="0" w:color="auto"/>
              <w:right w:val="single" w:sz="4" w:space="0" w:color="auto"/>
            </w:tcBorders>
          </w:tcPr>
          <w:p w:rsidR="000C7275" w:rsidRDefault="000C7275" w:rsidP="000C7275">
            <w:pPr>
              <w:spacing w:after="0" w:line="240" w:lineRule="auto"/>
              <w:ind w:left="26" w:right="-63"/>
              <w:rPr>
                <w:rFonts w:ascii="Times New Roman" w:hAnsi="Times New Roman"/>
                <w:bCs/>
                <w:sz w:val="20"/>
                <w:szCs w:val="20"/>
              </w:rPr>
            </w:pPr>
            <w:r w:rsidRPr="00C1585A">
              <w:rPr>
                <w:rFonts w:ascii="Times New Roman" w:hAnsi="Times New Roman"/>
                <w:bCs/>
                <w:sz w:val="20"/>
                <w:szCs w:val="20"/>
              </w:rPr>
              <w:t xml:space="preserve">Государственные меры обеспечения пожарной безопасности. Функции органов Государственного пожарного надзора и их права. Классификация помещений по взрывопожарной и пожарной опасности. Задачи </w:t>
            </w:r>
          </w:p>
          <w:p w:rsidR="000C7275" w:rsidRPr="000C7275" w:rsidRDefault="000C7275" w:rsidP="000C7275">
            <w:pPr>
              <w:spacing w:after="0" w:line="240" w:lineRule="auto"/>
              <w:ind w:left="26" w:right="-63"/>
              <w:rPr>
                <w:rFonts w:ascii="Times New Roman" w:hAnsi="Times New Roman"/>
                <w:bCs/>
                <w:sz w:val="20"/>
                <w:szCs w:val="20"/>
              </w:rPr>
            </w:pPr>
            <w:r w:rsidRPr="00C1585A">
              <w:rPr>
                <w:rFonts w:ascii="Times New Roman" w:hAnsi="Times New Roman"/>
                <w:bCs/>
                <w:sz w:val="20"/>
                <w:szCs w:val="20"/>
              </w:rPr>
              <w:t>пожарной профилактики. Организация пожарной охраны. Ответственные лица за пожарную безопасность. Пожарно-техническая комиссия. Первичные средства пожаротушения. Эвакуация людей при пожаре.</w:t>
            </w:r>
          </w:p>
        </w:tc>
        <w:tc>
          <w:tcPr>
            <w:tcW w:w="494" w:type="pct"/>
            <w:vMerge/>
            <w:tcBorders>
              <w:left w:val="single" w:sz="4" w:space="0" w:color="auto"/>
              <w:bottom w:val="single" w:sz="4" w:space="0" w:color="auto"/>
              <w:right w:val="single" w:sz="4" w:space="0" w:color="auto"/>
            </w:tcBorders>
            <w:vAlign w:val="center"/>
            <w:hideMark/>
          </w:tcPr>
          <w:p w:rsidR="000C7275" w:rsidRPr="00610740" w:rsidRDefault="000C7275">
            <w:pPr>
              <w:spacing w:after="0" w:line="240" w:lineRule="auto"/>
              <w:rPr>
                <w:rFonts w:ascii="Times New Roman" w:hAnsi="Times New Roman"/>
                <w:sz w:val="20"/>
                <w:szCs w:val="20"/>
              </w:rPr>
            </w:pPr>
          </w:p>
        </w:tc>
        <w:tc>
          <w:tcPr>
            <w:tcW w:w="654" w:type="pct"/>
            <w:vMerge/>
            <w:tcBorders>
              <w:left w:val="single" w:sz="4" w:space="0" w:color="auto"/>
              <w:right w:val="single" w:sz="4" w:space="0" w:color="auto"/>
            </w:tcBorders>
            <w:vAlign w:val="center"/>
            <w:hideMark/>
          </w:tcPr>
          <w:p w:rsidR="000C7275" w:rsidRPr="00C1585A" w:rsidRDefault="000C7275">
            <w:pPr>
              <w:spacing w:after="0" w:line="240" w:lineRule="auto"/>
              <w:rPr>
                <w:rFonts w:ascii="Times New Roman" w:hAnsi="Times New Roman"/>
                <w:b/>
                <w:bCs/>
                <w:spacing w:val="-1"/>
                <w:sz w:val="20"/>
                <w:szCs w:val="20"/>
              </w:rPr>
            </w:pPr>
          </w:p>
        </w:tc>
      </w:tr>
      <w:tr w:rsidR="00901FDF" w:rsidRPr="00C1585A" w:rsidTr="00901FD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01FDF" w:rsidRPr="00C1585A" w:rsidRDefault="00901FDF">
            <w:pPr>
              <w:spacing w:after="0" w:line="240" w:lineRule="auto"/>
              <w:rPr>
                <w:rFonts w:ascii="Times New Roman" w:hAnsi="Times New Roman"/>
                <w:b/>
                <w:bCs/>
                <w:sz w:val="20"/>
                <w:szCs w:val="20"/>
              </w:rPr>
            </w:pPr>
          </w:p>
        </w:tc>
        <w:tc>
          <w:tcPr>
            <w:tcW w:w="3221" w:type="pct"/>
            <w:gridSpan w:val="2"/>
            <w:tcBorders>
              <w:top w:val="single" w:sz="4" w:space="0" w:color="auto"/>
              <w:left w:val="single" w:sz="4" w:space="0" w:color="auto"/>
              <w:bottom w:val="single" w:sz="4" w:space="0" w:color="auto"/>
              <w:right w:val="single" w:sz="4" w:space="0" w:color="auto"/>
            </w:tcBorders>
            <w:hideMark/>
          </w:tcPr>
          <w:p w:rsidR="00901FDF" w:rsidRPr="005637F9" w:rsidRDefault="00901FDF">
            <w:pPr>
              <w:spacing w:after="0" w:line="240" w:lineRule="auto"/>
              <w:rPr>
                <w:rFonts w:ascii="Times New Roman" w:hAnsi="Times New Roman"/>
                <w:sz w:val="20"/>
                <w:szCs w:val="20"/>
              </w:rPr>
            </w:pPr>
            <w:r w:rsidRPr="005637F9">
              <w:rPr>
                <w:rFonts w:ascii="Times New Roman" w:eastAsia="Times New Roman" w:hAnsi="Times New Roman"/>
                <w:sz w:val="20"/>
                <w:szCs w:val="20"/>
              </w:rPr>
              <w:t>Практические занятия</w:t>
            </w:r>
          </w:p>
        </w:tc>
        <w:tc>
          <w:tcPr>
            <w:tcW w:w="494" w:type="pct"/>
            <w:vMerge w:val="restart"/>
            <w:tcBorders>
              <w:top w:val="single" w:sz="4" w:space="0" w:color="auto"/>
              <w:left w:val="single" w:sz="4" w:space="0" w:color="auto"/>
              <w:right w:val="single" w:sz="4" w:space="0" w:color="auto"/>
            </w:tcBorders>
            <w:vAlign w:val="center"/>
          </w:tcPr>
          <w:p w:rsidR="00901FDF" w:rsidRPr="00610740" w:rsidRDefault="00901FDF" w:rsidP="00B75B8A">
            <w:pPr>
              <w:spacing w:after="0" w:line="240" w:lineRule="auto"/>
              <w:jc w:val="center"/>
              <w:rPr>
                <w:rFonts w:ascii="Times New Roman" w:hAnsi="Times New Roman"/>
                <w:sz w:val="20"/>
                <w:szCs w:val="20"/>
              </w:rPr>
            </w:pPr>
            <w:r>
              <w:rPr>
                <w:rFonts w:ascii="Times New Roman" w:hAnsi="Times New Roman"/>
                <w:sz w:val="20"/>
                <w:szCs w:val="20"/>
              </w:rPr>
              <w:t>2 / 2</w:t>
            </w:r>
          </w:p>
        </w:tc>
        <w:tc>
          <w:tcPr>
            <w:tcW w:w="0" w:type="auto"/>
            <w:vMerge/>
            <w:tcBorders>
              <w:left w:val="single" w:sz="4" w:space="0" w:color="auto"/>
              <w:right w:val="single" w:sz="4" w:space="0" w:color="auto"/>
            </w:tcBorders>
            <w:vAlign w:val="center"/>
            <w:hideMark/>
          </w:tcPr>
          <w:p w:rsidR="00901FDF" w:rsidRPr="00C1585A" w:rsidRDefault="00901FDF">
            <w:pPr>
              <w:spacing w:after="0" w:line="240" w:lineRule="auto"/>
              <w:rPr>
                <w:rFonts w:ascii="Times New Roman" w:hAnsi="Times New Roman"/>
                <w:b/>
                <w:bCs/>
                <w:spacing w:val="-1"/>
                <w:sz w:val="20"/>
                <w:szCs w:val="20"/>
              </w:rPr>
            </w:pPr>
          </w:p>
        </w:tc>
      </w:tr>
      <w:tr w:rsidR="00901FDF" w:rsidRPr="00C1585A" w:rsidTr="00B75B8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01FDF" w:rsidRPr="00C1585A" w:rsidRDefault="00901FDF">
            <w:pPr>
              <w:spacing w:after="0" w:line="240" w:lineRule="auto"/>
              <w:rPr>
                <w:rFonts w:ascii="Times New Roman" w:hAnsi="Times New Roman"/>
                <w:b/>
                <w:bCs/>
                <w:sz w:val="20"/>
                <w:szCs w:val="20"/>
              </w:rPr>
            </w:pPr>
          </w:p>
        </w:tc>
        <w:tc>
          <w:tcPr>
            <w:tcW w:w="3221" w:type="pct"/>
            <w:gridSpan w:val="2"/>
            <w:tcBorders>
              <w:top w:val="single" w:sz="4" w:space="0" w:color="auto"/>
              <w:left w:val="single" w:sz="4" w:space="0" w:color="auto"/>
              <w:bottom w:val="single" w:sz="4" w:space="0" w:color="auto"/>
              <w:right w:val="single" w:sz="4" w:space="0" w:color="auto"/>
            </w:tcBorders>
            <w:hideMark/>
          </w:tcPr>
          <w:p w:rsidR="00901FDF" w:rsidRPr="00C1585A" w:rsidRDefault="00901FDF">
            <w:pPr>
              <w:spacing w:after="0" w:line="240" w:lineRule="auto"/>
              <w:jc w:val="both"/>
              <w:rPr>
                <w:rFonts w:ascii="Times New Roman" w:hAnsi="Times New Roman"/>
                <w:b/>
                <w:sz w:val="20"/>
                <w:szCs w:val="20"/>
              </w:rPr>
            </w:pPr>
            <w:r>
              <w:rPr>
                <w:rFonts w:ascii="Times New Roman" w:hAnsi="Times New Roman"/>
                <w:sz w:val="20"/>
                <w:szCs w:val="20"/>
              </w:rPr>
              <w:t>7     Использование первичных средств пожаротушения</w:t>
            </w:r>
          </w:p>
        </w:tc>
        <w:tc>
          <w:tcPr>
            <w:tcW w:w="494" w:type="pct"/>
            <w:vMerge/>
            <w:tcBorders>
              <w:left w:val="single" w:sz="4" w:space="0" w:color="auto"/>
              <w:bottom w:val="single" w:sz="4" w:space="0" w:color="auto"/>
              <w:right w:val="single" w:sz="4" w:space="0" w:color="auto"/>
            </w:tcBorders>
            <w:vAlign w:val="center"/>
            <w:hideMark/>
          </w:tcPr>
          <w:p w:rsidR="00901FDF" w:rsidRPr="00C1585A" w:rsidRDefault="00901FDF">
            <w:pPr>
              <w:spacing w:after="0" w:line="240" w:lineRule="auto"/>
              <w:jc w:val="center"/>
              <w:rPr>
                <w:rFonts w:ascii="Times New Roman" w:hAnsi="Times New Roman"/>
                <w:bCs/>
                <w:sz w:val="20"/>
                <w:szCs w:val="20"/>
              </w:rPr>
            </w:pPr>
          </w:p>
        </w:tc>
        <w:tc>
          <w:tcPr>
            <w:tcW w:w="0" w:type="auto"/>
            <w:vMerge/>
            <w:tcBorders>
              <w:left w:val="single" w:sz="4" w:space="0" w:color="auto"/>
              <w:right w:val="single" w:sz="4" w:space="0" w:color="auto"/>
            </w:tcBorders>
            <w:vAlign w:val="center"/>
            <w:hideMark/>
          </w:tcPr>
          <w:p w:rsidR="00901FDF" w:rsidRPr="00C1585A" w:rsidRDefault="00901FDF">
            <w:pPr>
              <w:spacing w:after="0" w:line="240" w:lineRule="auto"/>
              <w:rPr>
                <w:rFonts w:ascii="Times New Roman" w:hAnsi="Times New Roman"/>
                <w:b/>
                <w:bCs/>
                <w:spacing w:val="-1"/>
                <w:sz w:val="20"/>
                <w:szCs w:val="20"/>
              </w:rPr>
            </w:pPr>
          </w:p>
        </w:tc>
      </w:tr>
      <w:tr w:rsidR="000C7275" w:rsidRPr="00C1585A" w:rsidTr="00901FD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0C7275" w:rsidRPr="00C1585A" w:rsidRDefault="000C7275">
            <w:pPr>
              <w:spacing w:after="0" w:line="240" w:lineRule="auto"/>
              <w:rPr>
                <w:rFonts w:ascii="Times New Roman" w:hAnsi="Times New Roman"/>
                <w:b/>
                <w:bCs/>
                <w:sz w:val="20"/>
                <w:szCs w:val="20"/>
              </w:rPr>
            </w:pPr>
          </w:p>
        </w:tc>
        <w:tc>
          <w:tcPr>
            <w:tcW w:w="3221" w:type="pct"/>
            <w:gridSpan w:val="2"/>
            <w:tcBorders>
              <w:top w:val="single" w:sz="4" w:space="0" w:color="auto"/>
              <w:left w:val="single" w:sz="4" w:space="0" w:color="auto"/>
              <w:bottom w:val="single" w:sz="4" w:space="0" w:color="auto"/>
              <w:right w:val="single" w:sz="4" w:space="0" w:color="auto"/>
            </w:tcBorders>
            <w:hideMark/>
          </w:tcPr>
          <w:p w:rsidR="000C7275" w:rsidRPr="005637F9" w:rsidRDefault="000C7275">
            <w:pPr>
              <w:spacing w:after="0" w:line="240" w:lineRule="auto"/>
              <w:rPr>
                <w:rFonts w:ascii="Times New Roman" w:hAnsi="Times New Roman"/>
                <w:sz w:val="20"/>
                <w:szCs w:val="20"/>
              </w:rPr>
            </w:pPr>
            <w:r w:rsidRPr="005637F9">
              <w:rPr>
                <w:rFonts w:ascii="Times New Roman" w:hAnsi="Times New Roman"/>
                <w:sz w:val="20"/>
                <w:szCs w:val="20"/>
              </w:rPr>
              <w:t>Самостоятельная работа обучающихся</w:t>
            </w:r>
          </w:p>
        </w:tc>
        <w:tc>
          <w:tcPr>
            <w:tcW w:w="494" w:type="pct"/>
            <w:tcBorders>
              <w:top w:val="single" w:sz="4" w:space="0" w:color="auto"/>
              <w:left w:val="single" w:sz="4" w:space="0" w:color="auto"/>
              <w:bottom w:val="single" w:sz="4" w:space="0" w:color="auto"/>
              <w:right w:val="single" w:sz="4" w:space="0" w:color="auto"/>
            </w:tcBorders>
            <w:vAlign w:val="center"/>
            <w:hideMark/>
          </w:tcPr>
          <w:p w:rsidR="000C7275" w:rsidRPr="00C1585A" w:rsidRDefault="000C7275">
            <w:pPr>
              <w:spacing w:after="0" w:line="240" w:lineRule="auto"/>
              <w:jc w:val="center"/>
              <w:rPr>
                <w:rFonts w:ascii="Times New Roman" w:hAnsi="Times New Roman"/>
                <w:bCs/>
                <w:sz w:val="20"/>
                <w:szCs w:val="20"/>
              </w:rPr>
            </w:pPr>
            <w:r w:rsidRPr="00C1585A">
              <w:rPr>
                <w:rFonts w:ascii="Times New Roman" w:hAnsi="Times New Roman"/>
                <w:bCs/>
                <w:sz w:val="20"/>
                <w:szCs w:val="20"/>
              </w:rPr>
              <w:t>-</w:t>
            </w:r>
          </w:p>
        </w:tc>
        <w:tc>
          <w:tcPr>
            <w:tcW w:w="0" w:type="auto"/>
            <w:vMerge/>
            <w:tcBorders>
              <w:left w:val="single" w:sz="4" w:space="0" w:color="auto"/>
              <w:right w:val="single" w:sz="4" w:space="0" w:color="auto"/>
            </w:tcBorders>
            <w:vAlign w:val="center"/>
            <w:hideMark/>
          </w:tcPr>
          <w:p w:rsidR="000C7275" w:rsidRPr="00C1585A" w:rsidRDefault="000C7275">
            <w:pPr>
              <w:spacing w:after="0" w:line="240" w:lineRule="auto"/>
              <w:rPr>
                <w:rFonts w:ascii="Times New Roman" w:hAnsi="Times New Roman"/>
                <w:b/>
                <w:bCs/>
                <w:spacing w:val="-1"/>
                <w:sz w:val="20"/>
                <w:szCs w:val="20"/>
              </w:rPr>
            </w:pPr>
          </w:p>
        </w:tc>
      </w:tr>
      <w:tr w:rsidR="000C7275" w:rsidRPr="00C1585A" w:rsidTr="00901FDF">
        <w:tc>
          <w:tcPr>
            <w:tcW w:w="3852" w:type="pct"/>
            <w:gridSpan w:val="3"/>
            <w:tcBorders>
              <w:top w:val="single" w:sz="4" w:space="0" w:color="auto"/>
              <w:left w:val="single" w:sz="4" w:space="0" w:color="auto"/>
              <w:bottom w:val="single" w:sz="4" w:space="0" w:color="auto"/>
              <w:right w:val="single" w:sz="4" w:space="0" w:color="auto"/>
            </w:tcBorders>
            <w:hideMark/>
          </w:tcPr>
          <w:p w:rsidR="000C7275" w:rsidRPr="00C1585A" w:rsidRDefault="000C7275">
            <w:pPr>
              <w:spacing w:after="0" w:line="240" w:lineRule="auto"/>
              <w:rPr>
                <w:rFonts w:ascii="Times New Roman" w:hAnsi="Times New Roman"/>
                <w:b/>
                <w:sz w:val="20"/>
                <w:szCs w:val="20"/>
              </w:rPr>
            </w:pPr>
            <w:r w:rsidRPr="00C1585A">
              <w:rPr>
                <w:rFonts w:ascii="Times New Roman" w:hAnsi="Times New Roman"/>
                <w:b/>
                <w:bCs/>
                <w:sz w:val="20"/>
                <w:szCs w:val="20"/>
              </w:rPr>
              <w:lastRenderedPageBreak/>
              <w:t>Раздел 4. Промышленная и экологическая безопасность</w:t>
            </w:r>
          </w:p>
        </w:tc>
        <w:tc>
          <w:tcPr>
            <w:tcW w:w="494" w:type="pct"/>
            <w:tcBorders>
              <w:top w:val="single" w:sz="4" w:space="0" w:color="auto"/>
              <w:left w:val="single" w:sz="4" w:space="0" w:color="auto"/>
              <w:bottom w:val="single" w:sz="4" w:space="0" w:color="auto"/>
              <w:right w:val="single" w:sz="4" w:space="0" w:color="auto"/>
            </w:tcBorders>
            <w:vAlign w:val="center"/>
            <w:hideMark/>
          </w:tcPr>
          <w:p w:rsidR="000C7275" w:rsidRPr="00C1585A" w:rsidRDefault="000C7275">
            <w:pPr>
              <w:spacing w:after="0" w:line="240" w:lineRule="auto"/>
              <w:jc w:val="center"/>
              <w:rPr>
                <w:rFonts w:ascii="Times New Roman" w:hAnsi="Times New Roman"/>
                <w:b/>
                <w:sz w:val="20"/>
                <w:szCs w:val="20"/>
              </w:rPr>
            </w:pPr>
            <w:r>
              <w:rPr>
                <w:rFonts w:ascii="Times New Roman" w:hAnsi="Times New Roman"/>
                <w:b/>
                <w:sz w:val="20"/>
                <w:szCs w:val="20"/>
              </w:rPr>
              <w:t>5</w:t>
            </w:r>
            <w:r w:rsidR="00312F8E">
              <w:rPr>
                <w:rFonts w:ascii="Times New Roman" w:hAnsi="Times New Roman"/>
                <w:b/>
                <w:sz w:val="20"/>
                <w:szCs w:val="20"/>
              </w:rPr>
              <w:t xml:space="preserve"> / </w:t>
            </w:r>
            <w:r w:rsidR="00517BDC">
              <w:rPr>
                <w:rFonts w:ascii="Times New Roman" w:hAnsi="Times New Roman"/>
                <w:b/>
                <w:sz w:val="20"/>
                <w:szCs w:val="20"/>
              </w:rPr>
              <w:t>4</w:t>
            </w:r>
          </w:p>
        </w:tc>
        <w:tc>
          <w:tcPr>
            <w:tcW w:w="0" w:type="auto"/>
            <w:vMerge/>
            <w:tcBorders>
              <w:left w:val="single" w:sz="4" w:space="0" w:color="auto"/>
              <w:bottom w:val="single" w:sz="4" w:space="0" w:color="auto"/>
              <w:right w:val="single" w:sz="4" w:space="0" w:color="auto"/>
            </w:tcBorders>
            <w:vAlign w:val="center"/>
            <w:hideMark/>
          </w:tcPr>
          <w:p w:rsidR="000C7275" w:rsidRPr="00C1585A" w:rsidRDefault="000C7275">
            <w:pPr>
              <w:spacing w:after="0" w:line="240" w:lineRule="auto"/>
              <w:rPr>
                <w:rFonts w:ascii="Times New Roman" w:hAnsi="Times New Roman"/>
                <w:b/>
                <w:bCs/>
                <w:spacing w:val="-1"/>
                <w:sz w:val="20"/>
                <w:szCs w:val="20"/>
              </w:rPr>
            </w:pPr>
          </w:p>
        </w:tc>
      </w:tr>
      <w:tr w:rsidR="007208FD" w:rsidRPr="00C1585A" w:rsidTr="00B641A8">
        <w:trPr>
          <w:trHeight w:val="20"/>
        </w:trPr>
        <w:tc>
          <w:tcPr>
            <w:tcW w:w="631" w:type="pct"/>
            <w:vMerge w:val="restart"/>
            <w:tcBorders>
              <w:top w:val="single" w:sz="4" w:space="0" w:color="auto"/>
              <w:left w:val="single" w:sz="4" w:space="0" w:color="auto"/>
              <w:bottom w:val="single" w:sz="4" w:space="0" w:color="auto"/>
              <w:right w:val="single" w:sz="4" w:space="0" w:color="auto"/>
            </w:tcBorders>
            <w:hideMark/>
          </w:tcPr>
          <w:p w:rsidR="009B24B7" w:rsidRDefault="007208FD">
            <w:pPr>
              <w:spacing w:after="0" w:line="240" w:lineRule="auto"/>
              <w:rPr>
                <w:rFonts w:ascii="Times New Roman" w:hAnsi="Times New Roman"/>
                <w:b/>
                <w:bCs/>
                <w:sz w:val="20"/>
                <w:szCs w:val="20"/>
              </w:rPr>
            </w:pPr>
            <w:r w:rsidRPr="00C1585A">
              <w:rPr>
                <w:rFonts w:ascii="Times New Roman" w:hAnsi="Times New Roman"/>
                <w:b/>
                <w:bCs/>
                <w:sz w:val="20"/>
                <w:szCs w:val="20"/>
              </w:rPr>
              <w:t>Тема 4.1.</w:t>
            </w:r>
          </w:p>
          <w:p w:rsidR="009B24B7" w:rsidRDefault="007208FD">
            <w:pPr>
              <w:spacing w:after="0" w:line="240" w:lineRule="auto"/>
              <w:rPr>
                <w:rFonts w:ascii="Times New Roman" w:hAnsi="Times New Roman"/>
                <w:b/>
                <w:bCs/>
                <w:sz w:val="20"/>
                <w:szCs w:val="20"/>
              </w:rPr>
            </w:pPr>
            <w:r w:rsidRPr="00C1585A">
              <w:rPr>
                <w:rFonts w:ascii="Times New Roman" w:hAnsi="Times New Roman"/>
                <w:b/>
                <w:bCs/>
                <w:sz w:val="20"/>
                <w:szCs w:val="20"/>
              </w:rPr>
              <w:t xml:space="preserve">Охрана </w:t>
            </w:r>
          </w:p>
          <w:p w:rsidR="009B24B7" w:rsidRDefault="007208FD">
            <w:pPr>
              <w:spacing w:after="0" w:line="240" w:lineRule="auto"/>
              <w:rPr>
                <w:rFonts w:ascii="Times New Roman" w:hAnsi="Times New Roman"/>
                <w:b/>
                <w:bCs/>
                <w:sz w:val="20"/>
                <w:szCs w:val="20"/>
              </w:rPr>
            </w:pPr>
            <w:r w:rsidRPr="00C1585A">
              <w:rPr>
                <w:rFonts w:ascii="Times New Roman" w:hAnsi="Times New Roman"/>
                <w:b/>
                <w:bCs/>
                <w:sz w:val="20"/>
                <w:szCs w:val="20"/>
              </w:rPr>
              <w:t xml:space="preserve">окружающей </w:t>
            </w:r>
          </w:p>
          <w:p w:rsidR="007208FD" w:rsidRPr="00C1585A" w:rsidRDefault="007208FD">
            <w:pPr>
              <w:spacing w:after="0" w:line="240" w:lineRule="auto"/>
              <w:rPr>
                <w:rFonts w:ascii="Times New Roman" w:hAnsi="Times New Roman"/>
                <w:b/>
                <w:bCs/>
                <w:sz w:val="20"/>
                <w:szCs w:val="20"/>
              </w:rPr>
            </w:pPr>
            <w:r w:rsidRPr="00C1585A">
              <w:rPr>
                <w:rFonts w:ascii="Times New Roman" w:hAnsi="Times New Roman"/>
                <w:b/>
                <w:bCs/>
                <w:sz w:val="20"/>
                <w:szCs w:val="20"/>
              </w:rPr>
              <w:t>среды</w:t>
            </w:r>
          </w:p>
        </w:tc>
        <w:tc>
          <w:tcPr>
            <w:tcW w:w="3221" w:type="pct"/>
            <w:gridSpan w:val="2"/>
            <w:tcBorders>
              <w:top w:val="single" w:sz="4" w:space="0" w:color="auto"/>
              <w:left w:val="single" w:sz="4" w:space="0" w:color="auto"/>
              <w:bottom w:val="single" w:sz="4" w:space="0" w:color="auto"/>
              <w:right w:val="single" w:sz="4" w:space="0" w:color="auto"/>
            </w:tcBorders>
            <w:hideMark/>
          </w:tcPr>
          <w:p w:rsidR="007208FD" w:rsidRPr="005637F9" w:rsidRDefault="007208FD">
            <w:pPr>
              <w:spacing w:after="0" w:line="240" w:lineRule="auto"/>
              <w:rPr>
                <w:rFonts w:ascii="Times New Roman" w:hAnsi="Times New Roman"/>
                <w:sz w:val="20"/>
                <w:szCs w:val="20"/>
              </w:rPr>
            </w:pPr>
            <w:r w:rsidRPr="005637F9">
              <w:rPr>
                <w:rFonts w:ascii="Times New Roman" w:hAnsi="Times New Roman"/>
                <w:sz w:val="20"/>
                <w:szCs w:val="20"/>
              </w:rPr>
              <w:t xml:space="preserve">Содержание учебного материала </w:t>
            </w:r>
          </w:p>
        </w:tc>
        <w:tc>
          <w:tcPr>
            <w:tcW w:w="494" w:type="pct"/>
            <w:vMerge w:val="restart"/>
            <w:tcBorders>
              <w:top w:val="single" w:sz="4" w:space="0" w:color="auto"/>
              <w:left w:val="single" w:sz="4" w:space="0" w:color="auto"/>
              <w:bottom w:val="single" w:sz="4" w:space="0" w:color="auto"/>
              <w:right w:val="single" w:sz="4" w:space="0" w:color="auto"/>
            </w:tcBorders>
          </w:tcPr>
          <w:p w:rsidR="007208FD" w:rsidRPr="00610740" w:rsidRDefault="007208FD" w:rsidP="00B641A8">
            <w:pPr>
              <w:spacing w:after="0" w:line="240" w:lineRule="auto"/>
              <w:jc w:val="center"/>
              <w:rPr>
                <w:rFonts w:ascii="Times New Roman" w:hAnsi="Times New Roman"/>
                <w:sz w:val="20"/>
                <w:szCs w:val="20"/>
              </w:rPr>
            </w:pPr>
          </w:p>
          <w:p w:rsidR="007208FD" w:rsidRPr="00610740" w:rsidRDefault="00B641A8" w:rsidP="00B641A8">
            <w:pPr>
              <w:spacing w:after="0" w:line="240" w:lineRule="auto"/>
              <w:rPr>
                <w:rFonts w:ascii="Times New Roman" w:hAnsi="Times New Roman"/>
                <w:sz w:val="20"/>
                <w:szCs w:val="20"/>
              </w:rPr>
            </w:pPr>
            <w:r>
              <w:rPr>
                <w:rFonts w:ascii="Times New Roman" w:hAnsi="Times New Roman"/>
                <w:sz w:val="20"/>
                <w:szCs w:val="20"/>
              </w:rPr>
              <w:t xml:space="preserve">           </w:t>
            </w:r>
            <w:r w:rsidR="007E06EB" w:rsidRPr="00610740">
              <w:rPr>
                <w:rFonts w:ascii="Times New Roman" w:hAnsi="Times New Roman"/>
                <w:sz w:val="20"/>
                <w:szCs w:val="20"/>
              </w:rPr>
              <w:t>3</w:t>
            </w:r>
            <w:r>
              <w:rPr>
                <w:rFonts w:ascii="Times New Roman" w:hAnsi="Times New Roman"/>
                <w:sz w:val="20"/>
                <w:szCs w:val="20"/>
              </w:rPr>
              <w:t xml:space="preserve"> / </w:t>
            </w:r>
            <w:r w:rsidR="00517BDC">
              <w:rPr>
                <w:rFonts w:ascii="Times New Roman" w:hAnsi="Times New Roman"/>
                <w:sz w:val="20"/>
                <w:szCs w:val="20"/>
              </w:rPr>
              <w:t>2</w:t>
            </w:r>
          </w:p>
        </w:tc>
        <w:tc>
          <w:tcPr>
            <w:tcW w:w="654" w:type="pct"/>
            <w:vMerge w:val="restart"/>
            <w:tcBorders>
              <w:top w:val="single" w:sz="4" w:space="0" w:color="auto"/>
              <w:left w:val="single" w:sz="4" w:space="0" w:color="auto"/>
              <w:bottom w:val="single" w:sz="4" w:space="0" w:color="auto"/>
              <w:right w:val="single" w:sz="4" w:space="0" w:color="auto"/>
            </w:tcBorders>
          </w:tcPr>
          <w:p w:rsidR="00312F8E" w:rsidRPr="00165381" w:rsidRDefault="00312F8E" w:rsidP="00312F8E">
            <w:pPr>
              <w:spacing w:after="0" w:line="240" w:lineRule="auto"/>
              <w:jc w:val="center"/>
              <w:rPr>
                <w:rFonts w:ascii="Times New Roman" w:hAnsi="Times New Roman"/>
                <w:bCs/>
                <w:sz w:val="20"/>
                <w:szCs w:val="20"/>
              </w:rPr>
            </w:pPr>
            <w:r w:rsidRPr="00165381">
              <w:rPr>
                <w:rFonts w:ascii="Times New Roman" w:hAnsi="Times New Roman"/>
                <w:bCs/>
                <w:sz w:val="20"/>
                <w:szCs w:val="20"/>
              </w:rPr>
              <w:t>ОК 01-</w:t>
            </w:r>
            <w:r>
              <w:rPr>
                <w:rFonts w:ascii="Times New Roman" w:hAnsi="Times New Roman"/>
                <w:bCs/>
                <w:sz w:val="20"/>
                <w:szCs w:val="20"/>
              </w:rPr>
              <w:t>09</w:t>
            </w:r>
            <w:r w:rsidRPr="00165381">
              <w:rPr>
                <w:rFonts w:ascii="Times New Roman" w:hAnsi="Times New Roman"/>
                <w:bCs/>
                <w:sz w:val="20"/>
                <w:szCs w:val="20"/>
              </w:rPr>
              <w:t>,</w:t>
            </w:r>
          </w:p>
          <w:p w:rsidR="00312F8E" w:rsidRPr="00165381" w:rsidRDefault="00312F8E" w:rsidP="00312F8E">
            <w:pPr>
              <w:spacing w:after="0" w:line="240" w:lineRule="auto"/>
              <w:jc w:val="center"/>
              <w:rPr>
                <w:rFonts w:ascii="Times New Roman" w:hAnsi="Times New Roman"/>
                <w:bCs/>
                <w:sz w:val="20"/>
                <w:szCs w:val="20"/>
              </w:rPr>
            </w:pPr>
            <w:r w:rsidRPr="00165381">
              <w:rPr>
                <w:rFonts w:ascii="Times New Roman" w:hAnsi="Times New Roman"/>
                <w:bCs/>
                <w:sz w:val="20"/>
                <w:szCs w:val="20"/>
              </w:rPr>
              <w:t>ПК 1.1.-1.3.</w:t>
            </w:r>
          </w:p>
          <w:p w:rsidR="00312F8E" w:rsidRPr="00165381" w:rsidRDefault="00312F8E" w:rsidP="00312F8E">
            <w:pPr>
              <w:spacing w:after="0" w:line="240" w:lineRule="auto"/>
              <w:jc w:val="center"/>
              <w:rPr>
                <w:rFonts w:ascii="Times New Roman" w:hAnsi="Times New Roman"/>
                <w:bCs/>
                <w:sz w:val="20"/>
                <w:szCs w:val="20"/>
              </w:rPr>
            </w:pPr>
            <w:r w:rsidRPr="00165381">
              <w:rPr>
                <w:rFonts w:ascii="Times New Roman" w:hAnsi="Times New Roman"/>
                <w:bCs/>
                <w:sz w:val="20"/>
                <w:szCs w:val="20"/>
              </w:rPr>
              <w:t>ПК 2.1-2.4.</w:t>
            </w:r>
          </w:p>
          <w:p w:rsidR="00312F8E" w:rsidRDefault="00312F8E" w:rsidP="00312F8E">
            <w:pPr>
              <w:spacing w:after="0" w:line="240" w:lineRule="auto"/>
              <w:jc w:val="center"/>
              <w:rPr>
                <w:rFonts w:ascii="Times New Roman" w:hAnsi="Times New Roman"/>
                <w:bCs/>
                <w:sz w:val="20"/>
                <w:szCs w:val="20"/>
              </w:rPr>
            </w:pPr>
            <w:r w:rsidRPr="00165381">
              <w:rPr>
                <w:rFonts w:ascii="Times New Roman" w:hAnsi="Times New Roman"/>
                <w:bCs/>
                <w:sz w:val="20"/>
                <w:szCs w:val="20"/>
              </w:rPr>
              <w:t>ПК 3.1.-3.4.</w:t>
            </w:r>
          </w:p>
          <w:p w:rsidR="00312F8E" w:rsidRPr="00165381" w:rsidRDefault="00312F8E" w:rsidP="00312F8E">
            <w:pPr>
              <w:spacing w:after="0" w:line="240" w:lineRule="auto"/>
              <w:jc w:val="center"/>
              <w:rPr>
                <w:rFonts w:ascii="Times New Roman" w:hAnsi="Times New Roman"/>
                <w:bCs/>
                <w:sz w:val="20"/>
                <w:szCs w:val="20"/>
              </w:rPr>
            </w:pPr>
            <w:r>
              <w:rPr>
                <w:rFonts w:ascii="Times New Roman" w:hAnsi="Times New Roman"/>
                <w:bCs/>
                <w:sz w:val="20"/>
                <w:szCs w:val="20"/>
              </w:rPr>
              <w:t>ЛР 3,4,7,10,17,25,30</w:t>
            </w:r>
          </w:p>
          <w:p w:rsidR="007208FD" w:rsidRPr="000C7275" w:rsidRDefault="007208FD">
            <w:pPr>
              <w:spacing w:after="0" w:line="240" w:lineRule="auto"/>
              <w:jc w:val="center"/>
              <w:rPr>
                <w:rFonts w:ascii="Times New Roman" w:hAnsi="Times New Roman"/>
                <w:bCs/>
                <w:spacing w:val="-1"/>
                <w:sz w:val="20"/>
                <w:szCs w:val="20"/>
              </w:rPr>
            </w:pPr>
          </w:p>
        </w:tc>
      </w:tr>
      <w:tr w:rsidR="000C7275" w:rsidRPr="00C1585A" w:rsidTr="00901FD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0C7275" w:rsidRPr="00C1585A" w:rsidRDefault="000C7275">
            <w:pPr>
              <w:spacing w:after="0" w:line="240" w:lineRule="auto"/>
              <w:rPr>
                <w:rFonts w:ascii="Times New Roman" w:hAnsi="Times New Roman"/>
                <w:b/>
                <w:bCs/>
                <w:sz w:val="20"/>
                <w:szCs w:val="20"/>
              </w:rPr>
            </w:pPr>
          </w:p>
        </w:tc>
        <w:tc>
          <w:tcPr>
            <w:tcW w:w="109" w:type="pct"/>
            <w:tcBorders>
              <w:top w:val="single" w:sz="4" w:space="0" w:color="auto"/>
              <w:left w:val="single" w:sz="4" w:space="0" w:color="auto"/>
              <w:bottom w:val="single" w:sz="4" w:space="0" w:color="auto"/>
              <w:right w:val="single" w:sz="4" w:space="0" w:color="auto"/>
            </w:tcBorders>
            <w:hideMark/>
          </w:tcPr>
          <w:p w:rsidR="000C7275" w:rsidRDefault="00331C41" w:rsidP="000C7275">
            <w:pPr>
              <w:spacing w:after="0" w:line="240" w:lineRule="auto"/>
              <w:rPr>
                <w:rFonts w:ascii="Times New Roman" w:hAnsi="Times New Roman"/>
                <w:bCs/>
                <w:sz w:val="20"/>
                <w:szCs w:val="20"/>
              </w:rPr>
            </w:pPr>
            <w:r>
              <w:rPr>
                <w:rFonts w:ascii="Times New Roman" w:hAnsi="Times New Roman"/>
                <w:bCs/>
                <w:sz w:val="20"/>
                <w:szCs w:val="20"/>
              </w:rPr>
              <w:t>1</w:t>
            </w:r>
          </w:p>
          <w:p w:rsidR="000C7275" w:rsidRPr="00C1585A" w:rsidRDefault="000C7275" w:rsidP="000C7275">
            <w:pPr>
              <w:spacing w:after="0" w:line="240" w:lineRule="auto"/>
              <w:rPr>
                <w:rFonts w:ascii="Times New Roman" w:hAnsi="Times New Roman"/>
                <w:b/>
                <w:bCs/>
                <w:sz w:val="20"/>
                <w:szCs w:val="20"/>
              </w:rPr>
            </w:pPr>
          </w:p>
        </w:tc>
        <w:tc>
          <w:tcPr>
            <w:tcW w:w="3112" w:type="pct"/>
            <w:tcBorders>
              <w:top w:val="single" w:sz="4" w:space="0" w:color="auto"/>
              <w:left w:val="single" w:sz="4" w:space="0" w:color="auto"/>
              <w:bottom w:val="single" w:sz="4" w:space="0" w:color="auto"/>
              <w:right w:val="single" w:sz="4" w:space="0" w:color="auto"/>
            </w:tcBorders>
          </w:tcPr>
          <w:p w:rsidR="000C7275" w:rsidRPr="00331C41" w:rsidRDefault="000C7275" w:rsidP="00331C41">
            <w:pPr>
              <w:spacing w:after="0" w:line="240" w:lineRule="auto"/>
              <w:ind w:right="-64"/>
              <w:rPr>
                <w:rFonts w:ascii="Times New Roman" w:hAnsi="Times New Roman"/>
                <w:bCs/>
                <w:sz w:val="20"/>
                <w:szCs w:val="20"/>
              </w:rPr>
            </w:pPr>
            <w:r w:rsidRPr="00C1585A">
              <w:rPr>
                <w:rFonts w:ascii="Times New Roman" w:hAnsi="Times New Roman"/>
                <w:bCs/>
                <w:sz w:val="20"/>
                <w:szCs w:val="20"/>
              </w:rPr>
              <w:t>Экологические проблемы, возникающие в процессе производственной деятельности. Охрана окружающей среды и обеспечение безопасности при осуществлении производственной деятельности. Обеспечение промышленной безопасности опасных производственных объектов. Экологический мониторинг объектов производства и окружающей среды. Профилактические мероприятия по охране окружающей среды.</w:t>
            </w:r>
          </w:p>
        </w:tc>
        <w:tc>
          <w:tcPr>
            <w:tcW w:w="494" w:type="pct"/>
            <w:vMerge/>
            <w:tcBorders>
              <w:top w:val="single" w:sz="4" w:space="0" w:color="auto"/>
              <w:left w:val="single" w:sz="4" w:space="0" w:color="auto"/>
              <w:bottom w:val="single" w:sz="4" w:space="0" w:color="auto"/>
              <w:right w:val="single" w:sz="4" w:space="0" w:color="auto"/>
            </w:tcBorders>
            <w:vAlign w:val="center"/>
            <w:hideMark/>
          </w:tcPr>
          <w:p w:rsidR="000C7275" w:rsidRPr="00610740" w:rsidRDefault="000C7275">
            <w:pPr>
              <w:spacing w:after="0" w:line="240" w:lineRule="auto"/>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C7275" w:rsidRPr="000C7275" w:rsidRDefault="000C7275">
            <w:pPr>
              <w:spacing w:after="0" w:line="240" w:lineRule="auto"/>
              <w:rPr>
                <w:rFonts w:ascii="Times New Roman" w:hAnsi="Times New Roman"/>
                <w:bCs/>
                <w:spacing w:val="-1"/>
                <w:sz w:val="20"/>
                <w:szCs w:val="20"/>
              </w:rPr>
            </w:pPr>
          </w:p>
        </w:tc>
      </w:tr>
      <w:tr w:rsidR="00901FDF" w:rsidRPr="00C1585A" w:rsidTr="00901FDF">
        <w:trPr>
          <w:trHeight w:val="281"/>
        </w:trPr>
        <w:tc>
          <w:tcPr>
            <w:tcW w:w="0" w:type="auto"/>
            <w:vMerge/>
            <w:tcBorders>
              <w:top w:val="single" w:sz="4" w:space="0" w:color="auto"/>
              <w:left w:val="single" w:sz="4" w:space="0" w:color="auto"/>
              <w:bottom w:val="single" w:sz="4" w:space="0" w:color="auto"/>
              <w:right w:val="single" w:sz="4" w:space="0" w:color="auto"/>
            </w:tcBorders>
            <w:vAlign w:val="center"/>
            <w:hideMark/>
          </w:tcPr>
          <w:p w:rsidR="00901FDF" w:rsidRPr="00C1585A" w:rsidRDefault="00901FDF">
            <w:pPr>
              <w:spacing w:after="0" w:line="240" w:lineRule="auto"/>
              <w:rPr>
                <w:rFonts w:ascii="Times New Roman" w:hAnsi="Times New Roman"/>
                <w:b/>
                <w:bCs/>
                <w:sz w:val="20"/>
                <w:szCs w:val="20"/>
              </w:rPr>
            </w:pPr>
          </w:p>
        </w:tc>
        <w:tc>
          <w:tcPr>
            <w:tcW w:w="3221" w:type="pct"/>
            <w:gridSpan w:val="2"/>
            <w:tcBorders>
              <w:top w:val="single" w:sz="4" w:space="0" w:color="auto"/>
              <w:left w:val="single" w:sz="4" w:space="0" w:color="auto"/>
              <w:right w:val="single" w:sz="4" w:space="0" w:color="auto"/>
            </w:tcBorders>
            <w:hideMark/>
          </w:tcPr>
          <w:p w:rsidR="00901FDF" w:rsidRPr="005637F9" w:rsidRDefault="00901FDF">
            <w:pPr>
              <w:spacing w:after="0" w:line="240" w:lineRule="auto"/>
              <w:rPr>
                <w:rFonts w:ascii="Times New Roman" w:hAnsi="Times New Roman"/>
                <w:sz w:val="20"/>
                <w:szCs w:val="20"/>
              </w:rPr>
            </w:pPr>
            <w:r w:rsidRPr="005637F9">
              <w:rPr>
                <w:rFonts w:ascii="Times New Roman" w:eastAsia="Times New Roman" w:hAnsi="Times New Roman"/>
                <w:sz w:val="20"/>
                <w:szCs w:val="20"/>
              </w:rPr>
              <w:t xml:space="preserve">Практические занятия </w:t>
            </w:r>
          </w:p>
        </w:tc>
        <w:tc>
          <w:tcPr>
            <w:tcW w:w="494" w:type="pct"/>
            <w:tcBorders>
              <w:top w:val="single" w:sz="4" w:space="0" w:color="auto"/>
              <w:left w:val="single" w:sz="4" w:space="0" w:color="auto"/>
              <w:right w:val="single" w:sz="4" w:space="0" w:color="auto"/>
            </w:tcBorders>
            <w:vAlign w:val="center"/>
            <w:hideMark/>
          </w:tcPr>
          <w:p w:rsidR="00901FDF" w:rsidRPr="00610740" w:rsidRDefault="00901FDF">
            <w:pPr>
              <w:spacing w:after="0" w:line="240" w:lineRule="auto"/>
              <w:jc w:val="center"/>
              <w:rPr>
                <w:rFonts w:ascii="Times New Roman" w:hAnsi="Times New Roman"/>
                <w:sz w:val="20"/>
                <w:szCs w:val="20"/>
              </w:rPr>
            </w:pPr>
            <w:r w:rsidRPr="00610740">
              <w:rPr>
                <w:rFonts w:ascii="Times New Roman" w:hAnsi="Times New Roman"/>
                <w:sz w:val="20"/>
                <w:szCs w:val="20"/>
              </w:rPr>
              <w:t>-</w:t>
            </w:r>
          </w:p>
        </w:tc>
        <w:tc>
          <w:tcPr>
            <w:tcW w:w="654" w:type="pct"/>
            <w:vMerge w:val="restart"/>
            <w:tcBorders>
              <w:top w:val="nil"/>
              <w:left w:val="single" w:sz="4" w:space="0" w:color="auto"/>
              <w:bottom w:val="single" w:sz="4" w:space="0" w:color="auto"/>
              <w:right w:val="single" w:sz="4" w:space="0" w:color="auto"/>
            </w:tcBorders>
          </w:tcPr>
          <w:p w:rsidR="00901FDF" w:rsidRPr="000C7275" w:rsidRDefault="00901FDF">
            <w:pPr>
              <w:spacing w:after="0" w:line="240" w:lineRule="auto"/>
              <w:jc w:val="center"/>
              <w:rPr>
                <w:rFonts w:ascii="Times New Roman" w:hAnsi="Times New Roman"/>
                <w:bCs/>
                <w:sz w:val="20"/>
                <w:szCs w:val="20"/>
              </w:rPr>
            </w:pPr>
          </w:p>
          <w:p w:rsidR="00901FDF" w:rsidRPr="000C7275" w:rsidRDefault="00901FDF">
            <w:pPr>
              <w:spacing w:after="0" w:line="240" w:lineRule="auto"/>
              <w:jc w:val="center"/>
              <w:rPr>
                <w:rFonts w:ascii="Times New Roman" w:hAnsi="Times New Roman"/>
                <w:bCs/>
                <w:sz w:val="20"/>
                <w:szCs w:val="20"/>
              </w:rPr>
            </w:pPr>
          </w:p>
        </w:tc>
      </w:tr>
      <w:tr w:rsidR="007208FD" w:rsidRPr="00C1585A" w:rsidTr="00901FD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08FD" w:rsidRPr="00C1585A" w:rsidRDefault="007208FD">
            <w:pPr>
              <w:spacing w:after="0" w:line="240" w:lineRule="auto"/>
              <w:rPr>
                <w:rFonts w:ascii="Times New Roman" w:hAnsi="Times New Roman"/>
                <w:b/>
                <w:bCs/>
                <w:sz w:val="20"/>
                <w:szCs w:val="20"/>
              </w:rPr>
            </w:pPr>
          </w:p>
        </w:tc>
        <w:tc>
          <w:tcPr>
            <w:tcW w:w="3221" w:type="pct"/>
            <w:gridSpan w:val="2"/>
            <w:tcBorders>
              <w:top w:val="single" w:sz="4" w:space="0" w:color="auto"/>
              <w:left w:val="single" w:sz="4" w:space="0" w:color="auto"/>
              <w:bottom w:val="single" w:sz="4" w:space="0" w:color="auto"/>
              <w:right w:val="single" w:sz="4" w:space="0" w:color="auto"/>
            </w:tcBorders>
            <w:hideMark/>
          </w:tcPr>
          <w:p w:rsidR="007208FD" w:rsidRPr="005637F9" w:rsidRDefault="00507251">
            <w:pPr>
              <w:spacing w:after="0" w:line="240" w:lineRule="auto"/>
              <w:rPr>
                <w:rFonts w:ascii="Times New Roman" w:hAnsi="Times New Roman"/>
                <w:sz w:val="20"/>
                <w:szCs w:val="20"/>
              </w:rPr>
            </w:pPr>
            <w:r w:rsidRPr="005637F9">
              <w:rPr>
                <w:rFonts w:ascii="Times New Roman" w:hAnsi="Times New Roman"/>
                <w:sz w:val="20"/>
                <w:szCs w:val="20"/>
              </w:rPr>
              <w:t>Самостоятельная работа обучающихся</w:t>
            </w:r>
          </w:p>
        </w:tc>
        <w:tc>
          <w:tcPr>
            <w:tcW w:w="494" w:type="pct"/>
            <w:tcBorders>
              <w:top w:val="single" w:sz="4" w:space="0" w:color="auto"/>
              <w:left w:val="single" w:sz="4" w:space="0" w:color="auto"/>
              <w:bottom w:val="single" w:sz="4" w:space="0" w:color="auto"/>
              <w:right w:val="single" w:sz="4" w:space="0" w:color="auto"/>
            </w:tcBorders>
            <w:vAlign w:val="center"/>
            <w:hideMark/>
          </w:tcPr>
          <w:p w:rsidR="007208FD" w:rsidRPr="00610740" w:rsidRDefault="007208FD">
            <w:pPr>
              <w:spacing w:after="0" w:line="240" w:lineRule="auto"/>
              <w:jc w:val="center"/>
              <w:rPr>
                <w:rFonts w:ascii="Times New Roman" w:hAnsi="Times New Roman"/>
                <w:sz w:val="20"/>
                <w:szCs w:val="20"/>
              </w:rPr>
            </w:pPr>
            <w:r w:rsidRPr="00610740">
              <w:rPr>
                <w:rFonts w:ascii="Times New Roman" w:hAnsi="Times New Roman"/>
                <w:sz w:val="20"/>
                <w:szCs w:val="20"/>
              </w:rPr>
              <w:t>-</w:t>
            </w:r>
          </w:p>
        </w:tc>
        <w:tc>
          <w:tcPr>
            <w:tcW w:w="0" w:type="auto"/>
            <w:vMerge/>
            <w:tcBorders>
              <w:top w:val="nil"/>
              <w:left w:val="single" w:sz="4" w:space="0" w:color="auto"/>
              <w:bottom w:val="single" w:sz="4" w:space="0" w:color="auto"/>
              <w:right w:val="single" w:sz="4" w:space="0" w:color="auto"/>
            </w:tcBorders>
            <w:vAlign w:val="center"/>
            <w:hideMark/>
          </w:tcPr>
          <w:p w:rsidR="007208FD" w:rsidRPr="000C7275" w:rsidRDefault="007208FD">
            <w:pPr>
              <w:spacing w:after="0" w:line="240" w:lineRule="auto"/>
              <w:rPr>
                <w:rFonts w:ascii="Times New Roman" w:hAnsi="Times New Roman"/>
                <w:bCs/>
                <w:sz w:val="20"/>
                <w:szCs w:val="20"/>
              </w:rPr>
            </w:pPr>
          </w:p>
        </w:tc>
      </w:tr>
      <w:tr w:rsidR="007208FD" w:rsidRPr="00C1585A" w:rsidTr="005C7381">
        <w:trPr>
          <w:trHeight w:val="20"/>
        </w:trPr>
        <w:tc>
          <w:tcPr>
            <w:tcW w:w="631" w:type="pct"/>
            <w:vMerge w:val="restart"/>
            <w:tcBorders>
              <w:top w:val="single" w:sz="4" w:space="0" w:color="auto"/>
              <w:left w:val="single" w:sz="4" w:space="0" w:color="auto"/>
              <w:bottom w:val="single" w:sz="4" w:space="0" w:color="auto"/>
              <w:right w:val="single" w:sz="4" w:space="0" w:color="auto"/>
            </w:tcBorders>
            <w:hideMark/>
          </w:tcPr>
          <w:p w:rsidR="007208FD" w:rsidRPr="00C1585A" w:rsidRDefault="007208FD">
            <w:pPr>
              <w:spacing w:after="0" w:line="240" w:lineRule="auto"/>
              <w:rPr>
                <w:rFonts w:ascii="Times New Roman" w:hAnsi="Times New Roman"/>
                <w:b/>
                <w:bCs/>
                <w:sz w:val="20"/>
                <w:szCs w:val="20"/>
              </w:rPr>
            </w:pPr>
            <w:r w:rsidRPr="00C1585A">
              <w:rPr>
                <w:rFonts w:ascii="Times New Roman" w:hAnsi="Times New Roman"/>
                <w:b/>
                <w:bCs/>
                <w:sz w:val="20"/>
                <w:szCs w:val="20"/>
              </w:rPr>
              <w:t>Тема 4.2.</w:t>
            </w:r>
          </w:p>
          <w:p w:rsidR="00981DFD" w:rsidRDefault="007208FD">
            <w:pPr>
              <w:spacing w:after="0" w:line="240" w:lineRule="auto"/>
              <w:rPr>
                <w:rFonts w:ascii="Times New Roman" w:hAnsi="Times New Roman"/>
                <w:b/>
                <w:bCs/>
                <w:sz w:val="20"/>
                <w:szCs w:val="20"/>
              </w:rPr>
            </w:pPr>
            <w:r w:rsidRPr="00C1585A">
              <w:rPr>
                <w:rFonts w:ascii="Times New Roman" w:hAnsi="Times New Roman"/>
                <w:b/>
                <w:bCs/>
                <w:sz w:val="20"/>
                <w:szCs w:val="20"/>
              </w:rPr>
              <w:t>Контроль и</w:t>
            </w:r>
          </w:p>
          <w:p w:rsidR="00981DFD" w:rsidRDefault="007208FD">
            <w:pPr>
              <w:spacing w:after="0" w:line="240" w:lineRule="auto"/>
              <w:rPr>
                <w:rFonts w:ascii="Times New Roman" w:hAnsi="Times New Roman"/>
                <w:b/>
                <w:bCs/>
                <w:sz w:val="20"/>
                <w:szCs w:val="20"/>
              </w:rPr>
            </w:pPr>
            <w:r w:rsidRPr="00C1585A">
              <w:rPr>
                <w:rFonts w:ascii="Times New Roman" w:hAnsi="Times New Roman"/>
                <w:b/>
                <w:bCs/>
                <w:sz w:val="20"/>
                <w:szCs w:val="20"/>
              </w:rPr>
              <w:t xml:space="preserve"> надзор в области</w:t>
            </w:r>
          </w:p>
          <w:p w:rsidR="007208FD" w:rsidRPr="00C1585A" w:rsidRDefault="007208FD">
            <w:pPr>
              <w:spacing w:after="0" w:line="240" w:lineRule="auto"/>
              <w:rPr>
                <w:rFonts w:ascii="Times New Roman" w:hAnsi="Times New Roman"/>
                <w:b/>
                <w:bCs/>
                <w:sz w:val="20"/>
                <w:szCs w:val="20"/>
              </w:rPr>
            </w:pPr>
            <w:r w:rsidRPr="00C1585A">
              <w:rPr>
                <w:rFonts w:ascii="Times New Roman" w:hAnsi="Times New Roman"/>
                <w:b/>
                <w:bCs/>
                <w:sz w:val="20"/>
                <w:szCs w:val="20"/>
              </w:rPr>
              <w:t xml:space="preserve"> охраны окружающей среды</w:t>
            </w:r>
          </w:p>
        </w:tc>
        <w:tc>
          <w:tcPr>
            <w:tcW w:w="3221" w:type="pct"/>
            <w:gridSpan w:val="2"/>
            <w:tcBorders>
              <w:top w:val="single" w:sz="4" w:space="0" w:color="auto"/>
              <w:left w:val="single" w:sz="4" w:space="0" w:color="auto"/>
              <w:bottom w:val="single" w:sz="4" w:space="0" w:color="auto"/>
              <w:right w:val="single" w:sz="4" w:space="0" w:color="auto"/>
            </w:tcBorders>
            <w:hideMark/>
          </w:tcPr>
          <w:p w:rsidR="007208FD" w:rsidRPr="005637F9" w:rsidRDefault="007208FD">
            <w:pPr>
              <w:spacing w:after="0" w:line="240" w:lineRule="auto"/>
              <w:rPr>
                <w:rFonts w:ascii="Times New Roman" w:hAnsi="Times New Roman"/>
                <w:sz w:val="20"/>
                <w:szCs w:val="20"/>
              </w:rPr>
            </w:pPr>
            <w:r w:rsidRPr="005637F9">
              <w:rPr>
                <w:rFonts w:ascii="Times New Roman" w:hAnsi="Times New Roman"/>
                <w:sz w:val="20"/>
                <w:szCs w:val="20"/>
              </w:rPr>
              <w:t xml:space="preserve">Содержание учебного материала </w:t>
            </w:r>
          </w:p>
        </w:tc>
        <w:tc>
          <w:tcPr>
            <w:tcW w:w="494" w:type="pct"/>
            <w:vMerge w:val="restart"/>
            <w:tcBorders>
              <w:top w:val="single" w:sz="4" w:space="0" w:color="auto"/>
              <w:left w:val="single" w:sz="4" w:space="0" w:color="auto"/>
              <w:bottom w:val="single" w:sz="4" w:space="0" w:color="auto"/>
              <w:right w:val="single" w:sz="4" w:space="0" w:color="auto"/>
            </w:tcBorders>
          </w:tcPr>
          <w:p w:rsidR="007208FD" w:rsidRPr="00610740" w:rsidRDefault="005C7381" w:rsidP="005C7381">
            <w:pPr>
              <w:spacing w:before="240" w:after="0" w:line="240" w:lineRule="auto"/>
              <w:rPr>
                <w:rFonts w:ascii="Times New Roman" w:hAnsi="Times New Roman"/>
                <w:sz w:val="20"/>
                <w:szCs w:val="20"/>
              </w:rPr>
            </w:pPr>
            <w:r>
              <w:rPr>
                <w:rFonts w:ascii="Times New Roman" w:hAnsi="Times New Roman"/>
                <w:sz w:val="20"/>
                <w:szCs w:val="20"/>
              </w:rPr>
              <w:t xml:space="preserve">          </w:t>
            </w:r>
            <w:r w:rsidR="007208FD" w:rsidRPr="00610740">
              <w:rPr>
                <w:rFonts w:ascii="Times New Roman" w:hAnsi="Times New Roman"/>
                <w:sz w:val="20"/>
                <w:szCs w:val="20"/>
              </w:rPr>
              <w:t>2</w:t>
            </w:r>
            <w:r w:rsidR="00B641A8">
              <w:rPr>
                <w:rFonts w:ascii="Times New Roman" w:hAnsi="Times New Roman"/>
                <w:sz w:val="20"/>
                <w:szCs w:val="20"/>
              </w:rPr>
              <w:t xml:space="preserve"> / 2</w:t>
            </w:r>
          </w:p>
        </w:tc>
        <w:tc>
          <w:tcPr>
            <w:tcW w:w="654" w:type="pct"/>
            <w:vMerge w:val="restart"/>
            <w:tcBorders>
              <w:top w:val="single" w:sz="4" w:space="0" w:color="auto"/>
              <w:left w:val="single" w:sz="4" w:space="0" w:color="auto"/>
              <w:bottom w:val="single" w:sz="4" w:space="0" w:color="auto"/>
              <w:right w:val="single" w:sz="4" w:space="0" w:color="auto"/>
            </w:tcBorders>
          </w:tcPr>
          <w:p w:rsidR="00312F8E" w:rsidRPr="00165381" w:rsidRDefault="00312F8E" w:rsidP="00312F8E">
            <w:pPr>
              <w:spacing w:after="0" w:line="240" w:lineRule="auto"/>
              <w:jc w:val="center"/>
              <w:rPr>
                <w:rFonts w:ascii="Times New Roman" w:hAnsi="Times New Roman"/>
                <w:bCs/>
                <w:sz w:val="20"/>
                <w:szCs w:val="20"/>
              </w:rPr>
            </w:pPr>
            <w:r w:rsidRPr="00165381">
              <w:rPr>
                <w:rFonts w:ascii="Times New Roman" w:hAnsi="Times New Roman"/>
                <w:bCs/>
                <w:sz w:val="20"/>
                <w:szCs w:val="20"/>
              </w:rPr>
              <w:t>ОК 01-</w:t>
            </w:r>
            <w:r>
              <w:rPr>
                <w:rFonts w:ascii="Times New Roman" w:hAnsi="Times New Roman"/>
                <w:bCs/>
                <w:sz w:val="20"/>
                <w:szCs w:val="20"/>
              </w:rPr>
              <w:t>09</w:t>
            </w:r>
            <w:r w:rsidRPr="00165381">
              <w:rPr>
                <w:rFonts w:ascii="Times New Roman" w:hAnsi="Times New Roman"/>
                <w:bCs/>
                <w:sz w:val="20"/>
                <w:szCs w:val="20"/>
              </w:rPr>
              <w:t>,</w:t>
            </w:r>
          </w:p>
          <w:p w:rsidR="00312F8E" w:rsidRPr="00165381" w:rsidRDefault="00312F8E" w:rsidP="00312F8E">
            <w:pPr>
              <w:spacing w:after="0" w:line="240" w:lineRule="auto"/>
              <w:jc w:val="center"/>
              <w:rPr>
                <w:rFonts w:ascii="Times New Roman" w:hAnsi="Times New Roman"/>
                <w:bCs/>
                <w:sz w:val="20"/>
                <w:szCs w:val="20"/>
              </w:rPr>
            </w:pPr>
            <w:r w:rsidRPr="00165381">
              <w:rPr>
                <w:rFonts w:ascii="Times New Roman" w:hAnsi="Times New Roman"/>
                <w:bCs/>
                <w:sz w:val="20"/>
                <w:szCs w:val="20"/>
              </w:rPr>
              <w:t>ПК 1.1.-1.3.</w:t>
            </w:r>
          </w:p>
          <w:p w:rsidR="00312F8E" w:rsidRPr="00165381" w:rsidRDefault="00312F8E" w:rsidP="00312F8E">
            <w:pPr>
              <w:spacing w:after="0" w:line="240" w:lineRule="auto"/>
              <w:jc w:val="center"/>
              <w:rPr>
                <w:rFonts w:ascii="Times New Roman" w:hAnsi="Times New Roman"/>
                <w:bCs/>
                <w:sz w:val="20"/>
                <w:szCs w:val="20"/>
              </w:rPr>
            </w:pPr>
            <w:r w:rsidRPr="00165381">
              <w:rPr>
                <w:rFonts w:ascii="Times New Roman" w:hAnsi="Times New Roman"/>
                <w:bCs/>
                <w:sz w:val="20"/>
                <w:szCs w:val="20"/>
              </w:rPr>
              <w:t>ПК 2.1-2.4.</w:t>
            </w:r>
          </w:p>
          <w:p w:rsidR="00312F8E" w:rsidRDefault="00312F8E" w:rsidP="00312F8E">
            <w:pPr>
              <w:spacing w:after="0" w:line="240" w:lineRule="auto"/>
              <w:jc w:val="center"/>
              <w:rPr>
                <w:rFonts w:ascii="Times New Roman" w:hAnsi="Times New Roman"/>
                <w:bCs/>
                <w:sz w:val="20"/>
                <w:szCs w:val="20"/>
              </w:rPr>
            </w:pPr>
            <w:r w:rsidRPr="00165381">
              <w:rPr>
                <w:rFonts w:ascii="Times New Roman" w:hAnsi="Times New Roman"/>
                <w:bCs/>
                <w:sz w:val="20"/>
                <w:szCs w:val="20"/>
              </w:rPr>
              <w:t>ПК 3.1.-3.4.</w:t>
            </w:r>
          </w:p>
          <w:p w:rsidR="00312F8E" w:rsidRPr="00165381" w:rsidRDefault="00312F8E" w:rsidP="00312F8E">
            <w:pPr>
              <w:spacing w:after="0" w:line="240" w:lineRule="auto"/>
              <w:jc w:val="center"/>
              <w:rPr>
                <w:rFonts w:ascii="Times New Roman" w:hAnsi="Times New Roman"/>
                <w:bCs/>
                <w:sz w:val="20"/>
                <w:szCs w:val="20"/>
              </w:rPr>
            </w:pPr>
            <w:r>
              <w:rPr>
                <w:rFonts w:ascii="Times New Roman" w:hAnsi="Times New Roman"/>
                <w:bCs/>
                <w:sz w:val="20"/>
                <w:szCs w:val="20"/>
              </w:rPr>
              <w:t>ЛР 3,4,7,10,17,25,30</w:t>
            </w:r>
          </w:p>
          <w:p w:rsidR="007208FD" w:rsidRPr="000C7275" w:rsidRDefault="007208FD">
            <w:pPr>
              <w:spacing w:after="0" w:line="240" w:lineRule="auto"/>
              <w:jc w:val="center"/>
              <w:rPr>
                <w:rFonts w:ascii="Times New Roman" w:hAnsi="Times New Roman"/>
                <w:bCs/>
                <w:spacing w:val="-1"/>
                <w:sz w:val="20"/>
                <w:szCs w:val="20"/>
              </w:rPr>
            </w:pPr>
          </w:p>
        </w:tc>
      </w:tr>
      <w:tr w:rsidR="00901FDF" w:rsidRPr="00C1585A" w:rsidTr="005C7381">
        <w:trPr>
          <w:trHeight w:val="1497"/>
        </w:trPr>
        <w:tc>
          <w:tcPr>
            <w:tcW w:w="0" w:type="auto"/>
            <w:vMerge/>
            <w:tcBorders>
              <w:top w:val="single" w:sz="4" w:space="0" w:color="auto"/>
              <w:left w:val="single" w:sz="4" w:space="0" w:color="auto"/>
              <w:bottom w:val="single" w:sz="4" w:space="0" w:color="auto"/>
              <w:right w:val="single" w:sz="4" w:space="0" w:color="auto"/>
            </w:tcBorders>
            <w:vAlign w:val="center"/>
            <w:hideMark/>
          </w:tcPr>
          <w:p w:rsidR="00901FDF" w:rsidRPr="00C1585A" w:rsidRDefault="00901FDF">
            <w:pPr>
              <w:spacing w:after="0" w:line="240" w:lineRule="auto"/>
              <w:rPr>
                <w:rFonts w:ascii="Times New Roman" w:hAnsi="Times New Roman"/>
                <w:b/>
                <w:bCs/>
                <w:sz w:val="20"/>
                <w:szCs w:val="20"/>
              </w:rPr>
            </w:pPr>
          </w:p>
        </w:tc>
        <w:tc>
          <w:tcPr>
            <w:tcW w:w="109" w:type="pct"/>
            <w:tcBorders>
              <w:top w:val="single" w:sz="4" w:space="0" w:color="auto"/>
              <w:left w:val="single" w:sz="4" w:space="0" w:color="auto"/>
              <w:right w:val="single" w:sz="4" w:space="0" w:color="auto"/>
            </w:tcBorders>
            <w:hideMark/>
          </w:tcPr>
          <w:p w:rsidR="00901FDF" w:rsidRDefault="00901FDF" w:rsidP="00901FDF">
            <w:pPr>
              <w:spacing w:after="0" w:line="240" w:lineRule="auto"/>
              <w:jc w:val="both"/>
              <w:rPr>
                <w:rFonts w:ascii="Times New Roman" w:hAnsi="Times New Roman"/>
                <w:bCs/>
                <w:sz w:val="20"/>
                <w:szCs w:val="20"/>
              </w:rPr>
            </w:pPr>
            <w:r>
              <w:rPr>
                <w:rFonts w:ascii="Times New Roman" w:hAnsi="Times New Roman"/>
                <w:bCs/>
                <w:sz w:val="20"/>
                <w:szCs w:val="20"/>
              </w:rPr>
              <w:t>1</w:t>
            </w:r>
          </w:p>
          <w:p w:rsidR="00901FDF" w:rsidRPr="00C1585A" w:rsidRDefault="00901FDF" w:rsidP="00901FDF">
            <w:pPr>
              <w:spacing w:after="0" w:line="240" w:lineRule="auto"/>
              <w:jc w:val="both"/>
              <w:rPr>
                <w:rFonts w:ascii="Times New Roman" w:hAnsi="Times New Roman"/>
                <w:bCs/>
                <w:sz w:val="20"/>
                <w:szCs w:val="20"/>
              </w:rPr>
            </w:pPr>
          </w:p>
        </w:tc>
        <w:tc>
          <w:tcPr>
            <w:tcW w:w="3112" w:type="pct"/>
            <w:tcBorders>
              <w:top w:val="single" w:sz="4" w:space="0" w:color="auto"/>
              <w:left w:val="single" w:sz="4" w:space="0" w:color="auto"/>
              <w:right w:val="single" w:sz="4" w:space="0" w:color="auto"/>
            </w:tcBorders>
          </w:tcPr>
          <w:p w:rsidR="00901FDF" w:rsidRPr="00C1585A" w:rsidRDefault="00901FDF" w:rsidP="00901FDF">
            <w:pPr>
              <w:spacing w:after="0" w:line="240" w:lineRule="auto"/>
              <w:jc w:val="both"/>
              <w:rPr>
                <w:rFonts w:ascii="Times New Roman" w:hAnsi="Times New Roman"/>
                <w:bCs/>
                <w:sz w:val="20"/>
                <w:szCs w:val="20"/>
              </w:rPr>
            </w:pPr>
            <w:r w:rsidRPr="00C1585A">
              <w:rPr>
                <w:rFonts w:ascii="Times New Roman" w:hAnsi="Times New Roman"/>
                <w:bCs/>
                <w:sz w:val="20"/>
                <w:szCs w:val="20"/>
              </w:rPr>
              <w:t>Нормирование в области охраны окружающей среды. Оценка качества окружающей среды. Принципы, методы и средства защиты окружающей среды от загрязнения. Утилизация и захоронение отходов. Методы и средства защиты воздушного бассейна. Защита водных ресурсов от загрязнения сточными водами. Охрана недр и почв. Осуществление контроля и надзора в области охраны окружающей среды. От</w:t>
            </w:r>
            <w:r>
              <w:rPr>
                <w:rFonts w:ascii="Times New Roman" w:hAnsi="Times New Roman"/>
                <w:bCs/>
                <w:sz w:val="20"/>
                <w:szCs w:val="20"/>
              </w:rPr>
              <w:t>в</w:t>
            </w:r>
            <w:r w:rsidRPr="00C1585A">
              <w:rPr>
                <w:rFonts w:ascii="Times New Roman" w:hAnsi="Times New Roman"/>
                <w:bCs/>
                <w:sz w:val="20"/>
                <w:szCs w:val="20"/>
              </w:rPr>
              <w:t>етственность за экологические правонарушения. Мониторинг в области охраны окружающей среды. Экологическая экспертиза. Международное сотрудничество в области экологии.</w:t>
            </w:r>
          </w:p>
        </w:tc>
        <w:tc>
          <w:tcPr>
            <w:tcW w:w="494" w:type="pct"/>
            <w:vMerge/>
            <w:tcBorders>
              <w:top w:val="single" w:sz="4" w:space="0" w:color="auto"/>
              <w:left w:val="single" w:sz="4" w:space="0" w:color="auto"/>
              <w:bottom w:val="single" w:sz="4" w:space="0" w:color="auto"/>
              <w:right w:val="single" w:sz="4" w:space="0" w:color="auto"/>
            </w:tcBorders>
            <w:vAlign w:val="center"/>
            <w:hideMark/>
          </w:tcPr>
          <w:p w:rsidR="00901FDF" w:rsidRPr="00C1585A" w:rsidRDefault="00901FDF">
            <w:pPr>
              <w:spacing w:after="0" w:line="240" w:lineRule="auto"/>
              <w:rPr>
                <w:rFonts w:ascii="Times New Roman" w:hAnsi="Times New Roman"/>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01FDF" w:rsidRPr="00C1585A" w:rsidRDefault="00901FDF">
            <w:pPr>
              <w:spacing w:after="0" w:line="240" w:lineRule="auto"/>
              <w:rPr>
                <w:rFonts w:ascii="Times New Roman" w:hAnsi="Times New Roman"/>
                <w:b/>
                <w:bCs/>
                <w:spacing w:val="-1"/>
                <w:sz w:val="20"/>
                <w:szCs w:val="20"/>
              </w:rPr>
            </w:pPr>
          </w:p>
        </w:tc>
      </w:tr>
      <w:tr w:rsidR="007208FD" w:rsidRPr="00C1585A" w:rsidTr="00901FD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08FD" w:rsidRPr="00C1585A" w:rsidRDefault="007208FD">
            <w:pPr>
              <w:spacing w:after="0" w:line="240" w:lineRule="auto"/>
              <w:rPr>
                <w:rFonts w:ascii="Times New Roman" w:hAnsi="Times New Roman"/>
                <w:b/>
                <w:bCs/>
                <w:sz w:val="20"/>
                <w:szCs w:val="20"/>
              </w:rPr>
            </w:pPr>
          </w:p>
        </w:tc>
        <w:tc>
          <w:tcPr>
            <w:tcW w:w="3221" w:type="pct"/>
            <w:gridSpan w:val="2"/>
            <w:tcBorders>
              <w:top w:val="single" w:sz="4" w:space="0" w:color="auto"/>
              <w:left w:val="single" w:sz="4" w:space="0" w:color="auto"/>
              <w:bottom w:val="single" w:sz="4" w:space="0" w:color="auto"/>
              <w:right w:val="single" w:sz="4" w:space="0" w:color="auto"/>
            </w:tcBorders>
            <w:hideMark/>
          </w:tcPr>
          <w:p w:rsidR="007208FD" w:rsidRPr="005637F9" w:rsidRDefault="00507251">
            <w:pPr>
              <w:spacing w:after="0" w:line="240" w:lineRule="auto"/>
              <w:rPr>
                <w:rFonts w:ascii="Times New Roman" w:hAnsi="Times New Roman"/>
                <w:sz w:val="20"/>
                <w:szCs w:val="20"/>
              </w:rPr>
            </w:pPr>
            <w:r w:rsidRPr="005637F9">
              <w:rPr>
                <w:rFonts w:ascii="Times New Roman" w:eastAsia="Times New Roman" w:hAnsi="Times New Roman"/>
                <w:sz w:val="20"/>
                <w:szCs w:val="20"/>
              </w:rPr>
              <w:t xml:space="preserve">Практические занятия </w:t>
            </w:r>
          </w:p>
        </w:tc>
        <w:tc>
          <w:tcPr>
            <w:tcW w:w="494" w:type="pct"/>
            <w:tcBorders>
              <w:top w:val="single" w:sz="4" w:space="0" w:color="auto"/>
              <w:left w:val="single" w:sz="4" w:space="0" w:color="auto"/>
              <w:bottom w:val="single" w:sz="4" w:space="0" w:color="auto"/>
              <w:right w:val="single" w:sz="4" w:space="0" w:color="auto"/>
            </w:tcBorders>
            <w:vAlign w:val="center"/>
            <w:hideMark/>
          </w:tcPr>
          <w:p w:rsidR="007208FD" w:rsidRPr="00C1585A" w:rsidRDefault="007208FD">
            <w:pPr>
              <w:spacing w:after="0" w:line="240" w:lineRule="auto"/>
              <w:jc w:val="center"/>
              <w:rPr>
                <w:rFonts w:ascii="Times New Roman" w:hAnsi="Times New Roman"/>
                <w:b/>
                <w:bCs/>
                <w:sz w:val="20"/>
                <w:szCs w:val="20"/>
              </w:rPr>
            </w:pPr>
            <w:r w:rsidRPr="00C1585A">
              <w:rPr>
                <w:rFonts w:ascii="Times New Roman" w:hAnsi="Times New Roman"/>
                <w:b/>
                <w:bCs/>
                <w:sz w:val="20"/>
                <w:szCs w:val="20"/>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08FD" w:rsidRPr="00C1585A" w:rsidRDefault="007208FD">
            <w:pPr>
              <w:spacing w:after="0" w:line="240" w:lineRule="auto"/>
              <w:rPr>
                <w:rFonts w:ascii="Times New Roman" w:hAnsi="Times New Roman"/>
                <w:b/>
                <w:bCs/>
                <w:spacing w:val="-1"/>
                <w:sz w:val="20"/>
                <w:szCs w:val="20"/>
              </w:rPr>
            </w:pPr>
          </w:p>
        </w:tc>
      </w:tr>
      <w:tr w:rsidR="007208FD" w:rsidRPr="00C1585A" w:rsidTr="00901FD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08FD" w:rsidRPr="00C1585A" w:rsidRDefault="007208FD">
            <w:pPr>
              <w:spacing w:after="0" w:line="240" w:lineRule="auto"/>
              <w:rPr>
                <w:rFonts w:ascii="Times New Roman" w:hAnsi="Times New Roman"/>
                <w:b/>
                <w:bCs/>
                <w:sz w:val="20"/>
                <w:szCs w:val="20"/>
              </w:rPr>
            </w:pPr>
          </w:p>
        </w:tc>
        <w:tc>
          <w:tcPr>
            <w:tcW w:w="3221" w:type="pct"/>
            <w:gridSpan w:val="2"/>
            <w:tcBorders>
              <w:top w:val="single" w:sz="4" w:space="0" w:color="auto"/>
              <w:left w:val="single" w:sz="4" w:space="0" w:color="auto"/>
              <w:bottom w:val="single" w:sz="4" w:space="0" w:color="auto"/>
              <w:right w:val="single" w:sz="4" w:space="0" w:color="auto"/>
            </w:tcBorders>
            <w:hideMark/>
          </w:tcPr>
          <w:p w:rsidR="007208FD" w:rsidRPr="005637F9" w:rsidRDefault="00507251">
            <w:pPr>
              <w:spacing w:after="0" w:line="240" w:lineRule="auto"/>
              <w:rPr>
                <w:rFonts w:ascii="Times New Roman" w:hAnsi="Times New Roman"/>
                <w:sz w:val="20"/>
                <w:szCs w:val="20"/>
              </w:rPr>
            </w:pPr>
            <w:r w:rsidRPr="005637F9">
              <w:rPr>
                <w:rFonts w:ascii="Times New Roman" w:hAnsi="Times New Roman"/>
                <w:sz w:val="20"/>
                <w:szCs w:val="20"/>
              </w:rPr>
              <w:t>Самостоятельная работа обучающихся</w:t>
            </w:r>
          </w:p>
        </w:tc>
        <w:tc>
          <w:tcPr>
            <w:tcW w:w="494" w:type="pct"/>
            <w:tcBorders>
              <w:top w:val="single" w:sz="4" w:space="0" w:color="auto"/>
              <w:left w:val="single" w:sz="4" w:space="0" w:color="auto"/>
              <w:bottom w:val="single" w:sz="4" w:space="0" w:color="auto"/>
              <w:right w:val="single" w:sz="4" w:space="0" w:color="auto"/>
            </w:tcBorders>
            <w:vAlign w:val="center"/>
            <w:hideMark/>
          </w:tcPr>
          <w:p w:rsidR="007208FD" w:rsidRPr="00C1585A" w:rsidRDefault="007208FD">
            <w:pPr>
              <w:spacing w:after="0" w:line="240" w:lineRule="auto"/>
              <w:jc w:val="center"/>
              <w:rPr>
                <w:rFonts w:ascii="Times New Roman" w:hAnsi="Times New Roman"/>
                <w:b/>
                <w:bCs/>
                <w:sz w:val="20"/>
                <w:szCs w:val="20"/>
              </w:rPr>
            </w:pPr>
            <w:r w:rsidRPr="00C1585A">
              <w:rPr>
                <w:rFonts w:ascii="Times New Roman" w:hAnsi="Times New Roman"/>
                <w:b/>
                <w:bCs/>
                <w:sz w:val="20"/>
                <w:szCs w:val="20"/>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08FD" w:rsidRPr="00C1585A" w:rsidRDefault="007208FD">
            <w:pPr>
              <w:spacing w:after="0" w:line="240" w:lineRule="auto"/>
              <w:rPr>
                <w:rFonts w:ascii="Times New Roman" w:hAnsi="Times New Roman"/>
                <w:b/>
                <w:bCs/>
                <w:spacing w:val="-1"/>
                <w:sz w:val="20"/>
                <w:szCs w:val="20"/>
              </w:rPr>
            </w:pPr>
          </w:p>
        </w:tc>
      </w:tr>
      <w:tr w:rsidR="007208FD" w:rsidRPr="00C1585A" w:rsidTr="00901FDF">
        <w:tc>
          <w:tcPr>
            <w:tcW w:w="3852" w:type="pct"/>
            <w:gridSpan w:val="3"/>
            <w:tcBorders>
              <w:top w:val="single" w:sz="4" w:space="0" w:color="auto"/>
              <w:left w:val="single" w:sz="4" w:space="0" w:color="auto"/>
              <w:bottom w:val="single" w:sz="4" w:space="0" w:color="auto"/>
              <w:right w:val="single" w:sz="4" w:space="0" w:color="auto"/>
            </w:tcBorders>
            <w:hideMark/>
          </w:tcPr>
          <w:p w:rsidR="007208FD" w:rsidRPr="00C1585A" w:rsidRDefault="007208FD">
            <w:pPr>
              <w:spacing w:after="0" w:line="240" w:lineRule="auto"/>
              <w:rPr>
                <w:rFonts w:ascii="Times New Roman" w:hAnsi="Times New Roman"/>
                <w:b/>
                <w:sz w:val="20"/>
                <w:szCs w:val="20"/>
              </w:rPr>
            </w:pPr>
            <w:r w:rsidRPr="00C1585A">
              <w:rPr>
                <w:rFonts w:ascii="Times New Roman" w:hAnsi="Times New Roman"/>
                <w:b/>
                <w:sz w:val="20"/>
                <w:szCs w:val="20"/>
              </w:rPr>
              <w:t>Промежуточная аттестация</w:t>
            </w:r>
          </w:p>
        </w:tc>
        <w:tc>
          <w:tcPr>
            <w:tcW w:w="494" w:type="pct"/>
            <w:tcBorders>
              <w:top w:val="single" w:sz="4" w:space="0" w:color="auto"/>
              <w:left w:val="single" w:sz="4" w:space="0" w:color="auto"/>
              <w:bottom w:val="single" w:sz="4" w:space="0" w:color="auto"/>
              <w:right w:val="single" w:sz="4" w:space="0" w:color="auto"/>
            </w:tcBorders>
            <w:vAlign w:val="center"/>
            <w:hideMark/>
          </w:tcPr>
          <w:p w:rsidR="007208FD" w:rsidRPr="00C1585A" w:rsidRDefault="001E12E2">
            <w:pPr>
              <w:spacing w:after="0" w:line="240" w:lineRule="auto"/>
              <w:jc w:val="center"/>
              <w:rPr>
                <w:rFonts w:ascii="Times New Roman" w:hAnsi="Times New Roman"/>
                <w:b/>
                <w:sz w:val="20"/>
                <w:szCs w:val="20"/>
              </w:rPr>
            </w:pPr>
            <w:r>
              <w:rPr>
                <w:rFonts w:ascii="Times New Roman" w:hAnsi="Times New Roman"/>
                <w:b/>
                <w:sz w:val="20"/>
                <w:szCs w:val="20"/>
              </w:rPr>
              <w:t>2</w:t>
            </w:r>
          </w:p>
        </w:tc>
        <w:tc>
          <w:tcPr>
            <w:tcW w:w="654" w:type="pct"/>
            <w:tcBorders>
              <w:top w:val="single" w:sz="4" w:space="0" w:color="auto"/>
              <w:left w:val="single" w:sz="4" w:space="0" w:color="auto"/>
              <w:bottom w:val="single" w:sz="4" w:space="0" w:color="auto"/>
              <w:right w:val="single" w:sz="4" w:space="0" w:color="auto"/>
            </w:tcBorders>
          </w:tcPr>
          <w:p w:rsidR="007208FD" w:rsidRPr="00C1585A" w:rsidRDefault="007208FD">
            <w:pPr>
              <w:spacing w:after="0" w:line="240" w:lineRule="auto"/>
              <w:rPr>
                <w:rFonts w:ascii="Times New Roman" w:hAnsi="Times New Roman"/>
                <w:b/>
                <w:sz w:val="20"/>
                <w:szCs w:val="20"/>
              </w:rPr>
            </w:pPr>
          </w:p>
        </w:tc>
      </w:tr>
      <w:tr w:rsidR="007208FD" w:rsidRPr="00C1585A" w:rsidTr="00901FDF">
        <w:trPr>
          <w:trHeight w:val="20"/>
        </w:trPr>
        <w:tc>
          <w:tcPr>
            <w:tcW w:w="3852" w:type="pct"/>
            <w:gridSpan w:val="3"/>
            <w:tcBorders>
              <w:top w:val="single" w:sz="4" w:space="0" w:color="auto"/>
              <w:left w:val="single" w:sz="4" w:space="0" w:color="auto"/>
              <w:bottom w:val="single" w:sz="4" w:space="0" w:color="auto"/>
              <w:right w:val="single" w:sz="4" w:space="0" w:color="auto"/>
            </w:tcBorders>
            <w:hideMark/>
          </w:tcPr>
          <w:p w:rsidR="007208FD" w:rsidRPr="00C1585A" w:rsidRDefault="007208FD">
            <w:pPr>
              <w:spacing w:after="0" w:line="240" w:lineRule="auto"/>
              <w:rPr>
                <w:rFonts w:ascii="Times New Roman" w:hAnsi="Times New Roman"/>
                <w:b/>
                <w:bCs/>
                <w:sz w:val="20"/>
                <w:szCs w:val="20"/>
              </w:rPr>
            </w:pPr>
            <w:r w:rsidRPr="00C1585A">
              <w:rPr>
                <w:rFonts w:ascii="Times New Roman" w:hAnsi="Times New Roman"/>
                <w:b/>
                <w:bCs/>
                <w:sz w:val="20"/>
                <w:szCs w:val="20"/>
              </w:rPr>
              <w:t>Всего:</w:t>
            </w:r>
          </w:p>
        </w:tc>
        <w:tc>
          <w:tcPr>
            <w:tcW w:w="494" w:type="pct"/>
            <w:tcBorders>
              <w:top w:val="single" w:sz="4" w:space="0" w:color="auto"/>
              <w:left w:val="single" w:sz="4" w:space="0" w:color="auto"/>
              <w:bottom w:val="single" w:sz="4" w:space="0" w:color="auto"/>
              <w:right w:val="single" w:sz="4" w:space="0" w:color="auto"/>
            </w:tcBorders>
            <w:vAlign w:val="center"/>
            <w:hideMark/>
          </w:tcPr>
          <w:p w:rsidR="007208FD" w:rsidRPr="00C1585A" w:rsidRDefault="00174FFD">
            <w:pPr>
              <w:spacing w:after="0" w:line="240" w:lineRule="auto"/>
              <w:jc w:val="center"/>
              <w:rPr>
                <w:rFonts w:ascii="Times New Roman" w:hAnsi="Times New Roman"/>
                <w:b/>
                <w:bCs/>
                <w:sz w:val="20"/>
                <w:szCs w:val="20"/>
              </w:rPr>
            </w:pPr>
            <w:r>
              <w:rPr>
                <w:rFonts w:ascii="Times New Roman" w:hAnsi="Times New Roman"/>
                <w:b/>
                <w:bCs/>
                <w:sz w:val="20"/>
                <w:szCs w:val="20"/>
              </w:rPr>
              <w:t>67</w:t>
            </w:r>
          </w:p>
        </w:tc>
        <w:tc>
          <w:tcPr>
            <w:tcW w:w="654" w:type="pct"/>
            <w:tcBorders>
              <w:top w:val="single" w:sz="4" w:space="0" w:color="auto"/>
              <w:left w:val="single" w:sz="4" w:space="0" w:color="auto"/>
              <w:bottom w:val="single" w:sz="4" w:space="0" w:color="auto"/>
              <w:right w:val="single" w:sz="4" w:space="0" w:color="auto"/>
            </w:tcBorders>
          </w:tcPr>
          <w:p w:rsidR="007208FD" w:rsidRPr="00C1585A" w:rsidRDefault="007208FD">
            <w:pPr>
              <w:spacing w:after="0" w:line="240" w:lineRule="auto"/>
              <w:rPr>
                <w:rFonts w:ascii="Times New Roman" w:hAnsi="Times New Roman"/>
                <w:b/>
                <w:bCs/>
                <w:sz w:val="20"/>
                <w:szCs w:val="20"/>
              </w:rPr>
            </w:pPr>
          </w:p>
        </w:tc>
      </w:tr>
    </w:tbl>
    <w:p w:rsidR="007208FD" w:rsidRPr="00C1585A" w:rsidRDefault="007208FD" w:rsidP="007208FD">
      <w:pPr>
        <w:spacing w:after="0" w:line="240" w:lineRule="auto"/>
        <w:rPr>
          <w:rFonts w:ascii="Times New Roman" w:hAnsi="Times New Roman"/>
          <w:bCs/>
          <w:i/>
          <w:sz w:val="20"/>
          <w:szCs w:val="20"/>
        </w:rPr>
      </w:pPr>
    </w:p>
    <w:p w:rsidR="007208FD" w:rsidRPr="00C1585A" w:rsidRDefault="007208FD" w:rsidP="007208FD">
      <w:pPr>
        <w:spacing w:after="0" w:line="240" w:lineRule="auto"/>
        <w:rPr>
          <w:rFonts w:ascii="Times New Roman" w:hAnsi="Times New Roman"/>
          <w:bCs/>
          <w:i/>
          <w:sz w:val="20"/>
          <w:szCs w:val="20"/>
        </w:rPr>
      </w:pPr>
    </w:p>
    <w:p w:rsidR="007208FD" w:rsidRDefault="007208FD" w:rsidP="007208FD">
      <w:pPr>
        <w:spacing w:after="0" w:line="240" w:lineRule="auto"/>
        <w:rPr>
          <w:rFonts w:ascii="Times New Roman" w:hAnsi="Times New Roman"/>
          <w:i/>
          <w:sz w:val="24"/>
          <w:szCs w:val="24"/>
        </w:rPr>
        <w:sectPr w:rsidR="007208FD">
          <w:pgSz w:w="16840" w:h="11907" w:orient="landscape"/>
          <w:pgMar w:top="851" w:right="1134" w:bottom="851" w:left="992" w:header="709" w:footer="709" w:gutter="0"/>
          <w:cols w:space="720"/>
        </w:sectPr>
      </w:pPr>
    </w:p>
    <w:p w:rsidR="00A268B8" w:rsidRPr="003714A3" w:rsidRDefault="00A268B8" w:rsidP="00E35CA6">
      <w:pPr>
        <w:suppressAutoHyphens/>
        <w:ind w:left="-851"/>
        <w:jc w:val="both"/>
        <w:rPr>
          <w:rFonts w:ascii="Times New Roman" w:hAnsi="Times New Roman"/>
          <w:bCs/>
          <w:sz w:val="24"/>
          <w:szCs w:val="24"/>
        </w:rPr>
      </w:pPr>
      <w:r w:rsidRPr="003714A3">
        <w:rPr>
          <w:rFonts w:ascii="Times New Roman" w:hAnsi="Times New Roman"/>
          <w:b/>
          <w:bCs/>
          <w:sz w:val="24"/>
          <w:szCs w:val="24"/>
        </w:rPr>
        <w:lastRenderedPageBreak/>
        <w:t>3. УСЛОВИЯ РЕАЛИЗАЦИИ ПРОГРАММЫ УЧЕБНОЙ ДИСЦИПЛИНЫ</w:t>
      </w:r>
    </w:p>
    <w:p w:rsidR="00A268B8" w:rsidRPr="003714A3" w:rsidRDefault="00A268B8" w:rsidP="00E35CA6">
      <w:pPr>
        <w:suppressAutoHyphens/>
        <w:ind w:left="-851"/>
        <w:jc w:val="both"/>
        <w:rPr>
          <w:rFonts w:ascii="Times New Roman" w:hAnsi="Times New Roman"/>
          <w:b/>
          <w:bCs/>
          <w:sz w:val="24"/>
          <w:szCs w:val="24"/>
        </w:rPr>
      </w:pPr>
      <w:r w:rsidRPr="003714A3">
        <w:rPr>
          <w:rFonts w:ascii="Times New Roman" w:hAnsi="Times New Roman"/>
          <w:b/>
          <w:bCs/>
          <w:sz w:val="24"/>
          <w:szCs w:val="24"/>
        </w:rPr>
        <w:t>3.1. Для реализации программы учебной дисциплины предусмотрены следующие специальные помещения:</w:t>
      </w:r>
    </w:p>
    <w:p w:rsidR="007208FD" w:rsidRDefault="007208FD" w:rsidP="00E35CA6">
      <w:pPr>
        <w:widowControl w:val="0"/>
        <w:tabs>
          <w:tab w:val="left" w:pos="662"/>
        </w:tabs>
        <w:spacing w:after="0" w:line="288" w:lineRule="exact"/>
        <w:ind w:left="-851"/>
        <w:rPr>
          <w:rFonts w:ascii="Times New Roman" w:hAnsi="Times New Roman"/>
          <w:bCs/>
          <w:sz w:val="24"/>
          <w:szCs w:val="24"/>
          <w:lang w:eastAsia="en-US"/>
        </w:rPr>
      </w:pPr>
      <w:r>
        <w:rPr>
          <w:rFonts w:ascii="Times New Roman" w:hAnsi="Times New Roman"/>
          <w:bCs/>
        </w:rPr>
        <w:t>Кабинет</w:t>
      </w:r>
      <w:r>
        <w:rPr>
          <w:rFonts w:ascii="Times New Roman" w:hAnsi="Times New Roman"/>
          <w:sz w:val="24"/>
          <w:szCs w:val="24"/>
        </w:rPr>
        <w:t xml:space="preserve"> «</w:t>
      </w:r>
      <w:r w:rsidR="00E8058F" w:rsidRPr="00E8058F">
        <w:rPr>
          <w:rFonts w:ascii="Times New Roman" w:hAnsi="Times New Roman"/>
          <w:b/>
          <w:sz w:val="24"/>
          <w:szCs w:val="24"/>
        </w:rPr>
        <w:t>О</w:t>
      </w:r>
      <w:r>
        <w:rPr>
          <w:rFonts w:ascii="Times New Roman" w:hAnsi="Times New Roman"/>
          <w:b/>
          <w:sz w:val="24"/>
          <w:szCs w:val="24"/>
        </w:rPr>
        <w:t>храна труда</w:t>
      </w:r>
      <w:r w:rsidR="00E8058F">
        <w:rPr>
          <w:rFonts w:ascii="Times New Roman" w:hAnsi="Times New Roman"/>
          <w:b/>
          <w:sz w:val="24"/>
          <w:szCs w:val="24"/>
        </w:rPr>
        <w:t xml:space="preserve"> и бережливое производство</w:t>
      </w:r>
      <w:r>
        <w:rPr>
          <w:rFonts w:ascii="Times New Roman" w:hAnsi="Times New Roman"/>
          <w:b/>
          <w:sz w:val="24"/>
          <w:szCs w:val="24"/>
        </w:rPr>
        <w:t xml:space="preserve">» </w:t>
      </w:r>
      <w:r w:rsidR="00E8058F">
        <w:rPr>
          <w:rFonts w:ascii="Times New Roman" w:hAnsi="Times New Roman"/>
          <w:sz w:val="24"/>
          <w:szCs w:val="24"/>
          <w:lang w:eastAsia="en-US"/>
        </w:rPr>
        <w:t>оснащен</w:t>
      </w:r>
      <w:r>
        <w:rPr>
          <w:rFonts w:ascii="Times New Roman" w:hAnsi="Times New Roman"/>
          <w:sz w:val="24"/>
          <w:szCs w:val="24"/>
          <w:lang w:eastAsia="en-US"/>
        </w:rPr>
        <w:t xml:space="preserve"> о</w:t>
      </w:r>
      <w:r>
        <w:rPr>
          <w:rFonts w:ascii="Times New Roman" w:hAnsi="Times New Roman"/>
          <w:bCs/>
          <w:sz w:val="24"/>
          <w:szCs w:val="24"/>
          <w:lang w:eastAsia="en-US"/>
        </w:rPr>
        <w:t xml:space="preserve">борудованием: </w:t>
      </w:r>
    </w:p>
    <w:p w:rsidR="007208FD" w:rsidRDefault="007208FD" w:rsidP="00E35CA6">
      <w:pPr>
        <w:widowControl w:val="0"/>
        <w:tabs>
          <w:tab w:val="left" w:pos="662"/>
        </w:tabs>
        <w:spacing w:after="0" w:line="288" w:lineRule="exact"/>
        <w:ind w:left="-851"/>
        <w:rPr>
          <w:rFonts w:ascii="Times New Roman" w:hAnsi="Times New Roman"/>
          <w:color w:val="000000"/>
          <w:sz w:val="24"/>
          <w:szCs w:val="24"/>
        </w:rPr>
      </w:pPr>
      <w:r>
        <w:rPr>
          <w:rFonts w:ascii="Times New Roman" w:hAnsi="Times New Roman"/>
          <w:color w:val="000000"/>
          <w:sz w:val="24"/>
          <w:szCs w:val="24"/>
        </w:rPr>
        <w:t>- рабочее место преподавателя;</w:t>
      </w:r>
    </w:p>
    <w:p w:rsidR="007208FD" w:rsidRDefault="007208FD" w:rsidP="00E35CA6">
      <w:pPr>
        <w:widowControl w:val="0"/>
        <w:tabs>
          <w:tab w:val="left" w:pos="662"/>
        </w:tabs>
        <w:spacing w:after="0" w:line="288" w:lineRule="exact"/>
        <w:ind w:left="-851"/>
        <w:rPr>
          <w:rFonts w:ascii="Times New Roman" w:hAnsi="Times New Roman"/>
          <w:color w:val="000000"/>
          <w:sz w:val="24"/>
          <w:szCs w:val="24"/>
        </w:rPr>
      </w:pPr>
      <w:r>
        <w:rPr>
          <w:rFonts w:ascii="Times New Roman" w:hAnsi="Times New Roman"/>
          <w:color w:val="000000"/>
          <w:sz w:val="24"/>
          <w:szCs w:val="24"/>
        </w:rPr>
        <w:t>- рабочие места по количеству обучающихся;</w:t>
      </w:r>
    </w:p>
    <w:p w:rsidR="007208FD" w:rsidRDefault="007208FD" w:rsidP="00E35CA6">
      <w:pPr>
        <w:widowControl w:val="0"/>
        <w:tabs>
          <w:tab w:val="left" w:pos="662"/>
        </w:tabs>
        <w:spacing w:after="0" w:line="288" w:lineRule="exact"/>
        <w:ind w:left="-851"/>
        <w:rPr>
          <w:rFonts w:ascii="Times New Roman" w:hAnsi="Times New Roman"/>
          <w:color w:val="000000"/>
          <w:sz w:val="24"/>
          <w:szCs w:val="24"/>
        </w:rPr>
      </w:pPr>
      <w:r>
        <w:rPr>
          <w:rFonts w:ascii="Times New Roman" w:hAnsi="Times New Roman"/>
          <w:color w:val="000000"/>
          <w:sz w:val="24"/>
          <w:szCs w:val="24"/>
        </w:rPr>
        <w:t>- комплект учебно-наглядных пособий «Охрана труда и техника безопасности»;</w:t>
      </w:r>
    </w:p>
    <w:p w:rsidR="007208FD" w:rsidRDefault="007208FD" w:rsidP="00E35CA6">
      <w:pPr>
        <w:widowControl w:val="0"/>
        <w:tabs>
          <w:tab w:val="left" w:pos="662"/>
        </w:tabs>
        <w:spacing w:after="0" w:line="288" w:lineRule="exact"/>
        <w:ind w:left="-851"/>
        <w:rPr>
          <w:rFonts w:ascii="Times New Roman" w:hAnsi="Times New Roman"/>
          <w:color w:val="000000"/>
          <w:sz w:val="24"/>
          <w:szCs w:val="24"/>
        </w:rPr>
      </w:pPr>
      <w:r>
        <w:rPr>
          <w:rFonts w:ascii="Times New Roman" w:hAnsi="Times New Roman"/>
          <w:color w:val="000000"/>
          <w:sz w:val="24"/>
          <w:szCs w:val="24"/>
        </w:rPr>
        <w:t>- комплекты индивидуальных средств защиты;</w:t>
      </w:r>
    </w:p>
    <w:p w:rsidR="007208FD" w:rsidRDefault="007208FD" w:rsidP="00E35CA6">
      <w:pPr>
        <w:widowControl w:val="0"/>
        <w:tabs>
          <w:tab w:val="left" w:pos="662"/>
        </w:tabs>
        <w:spacing w:after="0" w:line="288" w:lineRule="exact"/>
        <w:ind w:left="-851"/>
        <w:rPr>
          <w:rFonts w:ascii="Times New Roman" w:hAnsi="Times New Roman"/>
          <w:color w:val="000000"/>
          <w:sz w:val="24"/>
          <w:szCs w:val="24"/>
        </w:rPr>
      </w:pPr>
      <w:r>
        <w:rPr>
          <w:rFonts w:ascii="Times New Roman" w:hAnsi="Times New Roman"/>
          <w:color w:val="000000"/>
          <w:sz w:val="24"/>
          <w:szCs w:val="24"/>
        </w:rPr>
        <w:t>- робот-тренажёр для отработки навыков первой доврачебной помощи;</w:t>
      </w:r>
    </w:p>
    <w:p w:rsidR="007208FD" w:rsidRDefault="007208FD" w:rsidP="00E35CA6">
      <w:pPr>
        <w:widowControl w:val="0"/>
        <w:tabs>
          <w:tab w:val="left" w:pos="662"/>
        </w:tabs>
        <w:spacing w:after="0" w:line="288" w:lineRule="exact"/>
        <w:ind w:left="-851"/>
        <w:rPr>
          <w:rFonts w:ascii="Times New Roman" w:hAnsi="Times New Roman"/>
          <w:color w:val="000000"/>
          <w:sz w:val="24"/>
          <w:szCs w:val="24"/>
        </w:rPr>
      </w:pPr>
      <w:r>
        <w:rPr>
          <w:rFonts w:ascii="Times New Roman" w:hAnsi="Times New Roman"/>
          <w:color w:val="000000"/>
          <w:sz w:val="24"/>
          <w:szCs w:val="24"/>
        </w:rPr>
        <w:t>- контрольно-измерительные приборы и приборы безопасности;</w:t>
      </w:r>
    </w:p>
    <w:p w:rsidR="007208FD" w:rsidRDefault="007208FD" w:rsidP="00E35CA6">
      <w:pPr>
        <w:widowControl w:val="0"/>
        <w:tabs>
          <w:tab w:val="left" w:pos="662"/>
        </w:tabs>
        <w:spacing w:after="0" w:line="288" w:lineRule="exact"/>
        <w:ind w:left="-851"/>
        <w:rPr>
          <w:rFonts w:ascii="Times New Roman" w:hAnsi="Times New Roman"/>
          <w:color w:val="000000"/>
          <w:sz w:val="24"/>
          <w:szCs w:val="24"/>
        </w:rPr>
      </w:pPr>
      <w:r>
        <w:rPr>
          <w:rFonts w:ascii="Times New Roman" w:hAnsi="Times New Roman"/>
          <w:color w:val="000000"/>
          <w:sz w:val="24"/>
          <w:szCs w:val="24"/>
        </w:rPr>
        <w:t>- медицинская аптечка.</w:t>
      </w:r>
    </w:p>
    <w:p w:rsidR="007208FD" w:rsidRDefault="007208FD" w:rsidP="00E35CA6">
      <w:pPr>
        <w:widowControl w:val="0"/>
        <w:tabs>
          <w:tab w:val="left" w:pos="662"/>
        </w:tabs>
        <w:spacing w:after="0" w:line="288" w:lineRule="exact"/>
        <w:ind w:left="-851"/>
        <w:rPr>
          <w:rFonts w:ascii="Times New Roman" w:hAnsi="Times New Roman"/>
          <w:bCs/>
          <w:i/>
        </w:rPr>
      </w:pPr>
      <w:r>
        <w:rPr>
          <w:rFonts w:ascii="Times New Roman" w:hAnsi="Times New Roman"/>
          <w:sz w:val="24"/>
          <w:szCs w:val="24"/>
          <w:lang w:eastAsia="en-US"/>
        </w:rPr>
        <w:t>т</w:t>
      </w:r>
      <w:r>
        <w:rPr>
          <w:rFonts w:ascii="Times New Roman" w:hAnsi="Times New Roman"/>
          <w:bCs/>
          <w:sz w:val="24"/>
          <w:szCs w:val="24"/>
          <w:lang w:eastAsia="en-US"/>
        </w:rPr>
        <w:t xml:space="preserve">ехническими средствами обучения: </w:t>
      </w:r>
      <w:r w:rsidR="00E8058F">
        <w:rPr>
          <w:rFonts w:ascii="Times New Roman" w:hAnsi="Times New Roman"/>
          <w:color w:val="000000"/>
          <w:sz w:val="24"/>
          <w:szCs w:val="24"/>
        </w:rPr>
        <w:t>- компьютер; телевизор</w:t>
      </w:r>
      <w:r>
        <w:rPr>
          <w:rFonts w:ascii="Times New Roman" w:hAnsi="Times New Roman"/>
          <w:color w:val="000000"/>
          <w:sz w:val="24"/>
          <w:szCs w:val="24"/>
        </w:rPr>
        <w:t>;</w:t>
      </w:r>
      <w:r w:rsidR="00E8058F">
        <w:rPr>
          <w:rFonts w:ascii="Times New Roman" w:eastAsia="Arial Unicode MS" w:hAnsi="Times New Roman"/>
          <w:color w:val="000000"/>
          <w:sz w:val="24"/>
          <w:szCs w:val="24"/>
        </w:rPr>
        <w:t xml:space="preserve"> </w:t>
      </w:r>
      <w:r>
        <w:rPr>
          <w:rFonts w:ascii="Times New Roman" w:eastAsia="Arial Unicode MS" w:hAnsi="Times New Roman"/>
          <w:color w:val="000000"/>
          <w:sz w:val="24"/>
          <w:szCs w:val="24"/>
        </w:rPr>
        <w:t>комплект видеофильмов и видео-инструктаж по охране труда</w:t>
      </w:r>
      <w:r>
        <w:rPr>
          <w:rFonts w:ascii="Times New Roman" w:hAnsi="Times New Roman"/>
          <w:bCs/>
          <w:i/>
        </w:rPr>
        <w:t>.</w:t>
      </w:r>
    </w:p>
    <w:p w:rsidR="007208FD" w:rsidRDefault="007208FD" w:rsidP="00E35CA6">
      <w:pPr>
        <w:widowControl w:val="0"/>
        <w:tabs>
          <w:tab w:val="left" w:pos="662"/>
        </w:tabs>
        <w:spacing w:after="0" w:line="288" w:lineRule="exact"/>
        <w:ind w:left="-851"/>
        <w:rPr>
          <w:rFonts w:ascii="Times New Roman" w:hAnsi="Times New Roman"/>
          <w:bCs/>
          <w:i/>
        </w:rPr>
      </w:pPr>
    </w:p>
    <w:p w:rsidR="007208FD" w:rsidRDefault="007208FD" w:rsidP="00E35CA6">
      <w:pPr>
        <w:suppressAutoHyphens/>
        <w:ind w:left="-851"/>
        <w:jc w:val="both"/>
        <w:rPr>
          <w:rFonts w:ascii="Times New Roman" w:hAnsi="Times New Roman"/>
          <w:b/>
          <w:bCs/>
        </w:rPr>
      </w:pPr>
      <w:r>
        <w:rPr>
          <w:rFonts w:ascii="Times New Roman" w:hAnsi="Times New Roman"/>
          <w:b/>
          <w:bCs/>
        </w:rPr>
        <w:t>3.2. Информационное обеспечение реализации программы</w:t>
      </w:r>
    </w:p>
    <w:p w:rsidR="004954FF" w:rsidRPr="004954FF" w:rsidRDefault="004954FF" w:rsidP="00E35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1"/>
        <w:jc w:val="both"/>
        <w:rPr>
          <w:rFonts w:ascii="Times New Roman" w:hAnsi="Times New Roman" w:cs="Times New Roman"/>
          <w:b/>
          <w:bCs/>
          <w:sz w:val="24"/>
          <w:szCs w:val="24"/>
        </w:rPr>
      </w:pPr>
      <w:r w:rsidRPr="000E54C8">
        <w:rPr>
          <w:b/>
          <w:bCs/>
          <w:sz w:val="26"/>
          <w:szCs w:val="26"/>
        </w:rPr>
        <w:t xml:space="preserve">     </w:t>
      </w:r>
      <w:r w:rsidRPr="004954FF">
        <w:rPr>
          <w:rFonts w:ascii="Times New Roman" w:hAnsi="Times New Roman" w:cs="Times New Roman"/>
          <w:b/>
          <w:bCs/>
          <w:sz w:val="24"/>
          <w:szCs w:val="24"/>
        </w:rPr>
        <w:t xml:space="preserve">     Перечень учебных изданий, Интернет-ресурсов, дополнительно</w:t>
      </w:r>
      <w:r>
        <w:rPr>
          <w:rFonts w:ascii="Times New Roman" w:hAnsi="Times New Roman" w:cs="Times New Roman"/>
          <w:b/>
          <w:bCs/>
          <w:sz w:val="24"/>
          <w:szCs w:val="24"/>
        </w:rPr>
        <w:t xml:space="preserve">й </w:t>
      </w:r>
      <w:r w:rsidRPr="004954FF">
        <w:rPr>
          <w:rFonts w:ascii="Times New Roman" w:hAnsi="Times New Roman" w:cs="Times New Roman"/>
          <w:b/>
          <w:bCs/>
          <w:sz w:val="24"/>
          <w:szCs w:val="24"/>
        </w:rPr>
        <w:t>литературы</w:t>
      </w:r>
    </w:p>
    <w:p w:rsidR="004954FF" w:rsidRPr="004954FF" w:rsidRDefault="004954FF" w:rsidP="00E35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firstLine="425"/>
        <w:jc w:val="both"/>
        <w:rPr>
          <w:rFonts w:ascii="Times New Roman" w:hAnsi="Times New Roman" w:cs="Times New Roman"/>
          <w:bCs/>
          <w:sz w:val="24"/>
          <w:szCs w:val="24"/>
        </w:rPr>
      </w:pPr>
      <w:r w:rsidRPr="004954FF">
        <w:rPr>
          <w:rFonts w:ascii="Times New Roman" w:hAnsi="Times New Roman" w:cs="Times New Roman"/>
          <w:bCs/>
          <w:sz w:val="24"/>
          <w:szCs w:val="24"/>
        </w:rPr>
        <w:t>Нормативная литература:</w:t>
      </w:r>
    </w:p>
    <w:p w:rsidR="004954FF" w:rsidRPr="004954FF" w:rsidRDefault="004954FF" w:rsidP="00E35CA6">
      <w:pPr>
        <w:pStyle w:val="ab"/>
        <w:shd w:val="clear" w:color="auto" w:fill="FFFFFF"/>
        <w:spacing w:before="0" w:beforeAutospacing="0" w:after="0" w:afterAutospacing="0"/>
        <w:ind w:left="-851" w:firstLine="425"/>
        <w:jc w:val="both"/>
        <w:rPr>
          <w:color w:val="000000"/>
        </w:rPr>
      </w:pPr>
      <w:r w:rsidRPr="004954FF">
        <w:rPr>
          <w:color w:val="000000"/>
        </w:rPr>
        <w:t>1.Конституция РФ принятая в 2020 г.</w:t>
      </w:r>
    </w:p>
    <w:p w:rsidR="004954FF" w:rsidRPr="004954FF" w:rsidRDefault="004954FF" w:rsidP="00E35CA6">
      <w:pPr>
        <w:pStyle w:val="ab"/>
        <w:shd w:val="clear" w:color="auto" w:fill="FFFFFF"/>
        <w:spacing w:before="0" w:beforeAutospacing="0" w:after="0" w:afterAutospacing="0"/>
        <w:ind w:left="-851" w:right="283" w:firstLine="425"/>
        <w:jc w:val="both"/>
        <w:rPr>
          <w:color w:val="000000"/>
        </w:rPr>
      </w:pPr>
      <w:r w:rsidRPr="004954FF">
        <w:rPr>
          <w:color w:val="000000"/>
        </w:rPr>
        <w:t>2.</w:t>
      </w:r>
      <w:r w:rsidRPr="004954FF">
        <w:t xml:space="preserve"> Трудовой кодекс Российской Федерации.– М.: </w:t>
      </w:r>
      <w:proofErr w:type="spellStart"/>
      <w:r w:rsidRPr="004954FF">
        <w:t>Эксмо</w:t>
      </w:r>
      <w:proofErr w:type="spellEnd"/>
      <w:r w:rsidRPr="004954FF">
        <w:t>, 2014.- 224 с.</w:t>
      </w:r>
      <w:r w:rsidRPr="004954FF">
        <w:rPr>
          <w:color w:val="000000"/>
        </w:rPr>
        <w:t>.</w:t>
      </w:r>
    </w:p>
    <w:p w:rsidR="004954FF" w:rsidRPr="004954FF" w:rsidRDefault="004954FF" w:rsidP="00E35CA6">
      <w:pPr>
        <w:pStyle w:val="ab"/>
        <w:shd w:val="clear" w:color="auto" w:fill="FFFFFF"/>
        <w:spacing w:before="0" w:beforeAutospacing="0" w:after="0" w:afterAutospacing="0"/>
        <w:ind w:left="-851" w:right="283" w:firstLine="425"/>
        <w:jc w:val="both"/>
        <w:rPr>
          <w:color w:val="000000"/>
        </w:rPr>
      </w:pPr>
      <w:r w:rsidRPr="004954FF">
        <w:rPr>
          <w:color w:val="000000"/>
        </w:rPr>
        <w:t>3.Федеральный закон (ФЗ -181) РФ «Об основах охраны труда в Российской Федерации</w:t>
      </w:r>
      <w:r w:rsidRPr="004954FF">
        <w:rPr>
          <w:rStyle w:val="ad"/>
          <w:b/>
          <w:bCs/>
        </w:rPr>
        <w:t>»,</w:t>
      </w:r>
      <w:r w:rsidRPr="004954FF">
        <w:rPr>
          <w:rStyle w:val="apple-converted-space"/>
          <w:b/>
          <w:bCs/>
        </w:rPr>
        <w:t> </w:t>
      </w:r>
      <w:r w:rsidRPr="004954FF">
        <w:rPr>
          <w:color w:val="000000"/>
        </w:rPr>
        <w:t>принятый в 1999 г. с поправками 2002 и 2005 г</w:t>
      </w:r>
    </w:p>
    <w:p w:rsidR="004954FF" w:rsidRDefault="004954FF" w:rsidP="00E35CA6">
      <w:pPr>
        <w:pStyle w:val="ab"/>
        <w:shd w:val="clear" w:color="auto" w:fill="FFFFFF"/>
        <w:spacing w:before="0" w:beforeAutospacing="0" w:after="0" w:afterAutospacing="0"/>
        <w:ind w:left="-851" w:right="283" w:firstLine="425"/>
        <w:jc w:val="both"/>
        <w:rPr>
          <w:color w:val="000000"/>
        </w:rPr>
      </w:pPr>
      <w:r w:rsidRPr="004954FF">
        <w:rPr>
          <w:color w:val="000000"/>
        </w:rPr>
        <w:t xml:space="preserve">4.Федеральный закон « О безопасности опасных производственных объектов» 1997 г. </w:t>
      </w:r>
    </w:p>
    <w:p w:rsidR="004954FF" w:rsidRPr="004954FF" w:rsidRDefault="004954FF" w:rsidP="00E35CA6">
      <w:pPr>
        <w:pStyle w:val="ab"/>
        <w:shd w:val="clear" w:color="auto" w:fill="FFFFFF"/>
        <w:spacing w:before="0" w:beforeAutospacing="0" w:after="0" w:afterAutospacing="0"/>
        <w:ind w:left="-851" w:right="283" w:firstLine="425"/>
        <w:jc w:val="both"/>
        <w:rPr>
          <w:color w:val="000000"/>
        </w:rPr>
      </w:pPr>
      <w:r w:rsidRPr="004954FF">
        <w:rPr>
          <w:color w:val="000000"/>
        </w:rPr>
        <w:t>(с поправками 2000,2003,2004,2005 2006 г.).</w:t>
      </w:r>
    </w:p>
    <w:p w:rsidR="004954FF" w:rsidRPr="004954FF" w:rsidRDefault="004954FF" w:rsidP="00E35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right="283"/>
        <w:jc w:val="both"/>
        <w:rPr>
          <w:rFonts w:ascii="Times New Roman" w:hAnsi="Times New Roman" w:cs="Times New Roman"/>
          <w:b/>
          <w:bCs/>
          <w:sz w:val="24"/>
          <w:szCs w:val="24"/>
        </w:rPr>
      </w:pPr>
    </w:p>
    <w:p w:rsidR="004954FF" w:rsidRDefault="004954FF" w:rsidP="00E35CA6">
      <w:pPr>
        <w:pStyle w:val="ac"/>
        <w:ind w:left="-851"/>
        <w:jc w:val="both"/>
        <w:rPr>
          <w:b/>
          <w:bCs/>
        </w:rPr>
      </w:pPr>
      <w:r w:rsidRPr="004954FF">
        <w:rPr>
          <w:bCs/>
        </w:rPr>
        <w:t xml:space="preserve">        </w:t>
      </w:r>
      <w:r w:rsidR="00E35CA6">
        <w:rPr>
          <w:bCs/>
        </w:rPr>
        <w:t xml:space="preserve">  </w:t>
      </w:r>
      <w:r w:rsidRPr="004954FF">
        <w:rPr>
          <w:bCs/>
        </w:rPr>
        <w:t xml:space="preserve">  </w:t>
      </w:r>
      <w:r w:rsidRPr="00E35CA6">
        <w:rPr>
          <w:b/>
          <w:bCs/>
        </w:rPr>
        <w:t>Основные источники</w:t>
      </w:r>
    </w:p>
    <w:p w:rsidR="00C531FE" w:rsidRDefault="00C531FE" w:rsidP="00C531FE">
      <w:pPr>
        <w:spacing w:after="0" w:line="240" w:lineRule="auto"/>
        <w:ind w:left="-284"/>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1. </w:t>
      </w:r>
      <w:r w:rsidRPr="00C531FE">
        <w:rPr>
          <w:rFonts w:ascii="Times New Roman" w:hAnsi="Times New Roman" w:cs="Times New Roman"/>
          <w:color w:val="000000"/>
          <w:sz w:val="24"/>
          <w:szCs w:val="24"/>
          <w:shd w:val="clear" w:color="auto" w:fill="FFFFFF"/>
        </w:rPr>
        <w:t>Охрана труда : учебник для среднего профессионального образования / О. М. Родионова, Е. В. Аникина, Б. И. </w:t>
      </w:r>
      <w:proofErr w:type="spellStart"/>
      <w:r w:rsidRPr="00C531FE">
        <w:rPr>
          <w:rFonts w:ascii="Times New Roman" w:hAnsi="Times New Roman" w:cs="Times New Roman"/>
          <w:color w:val="000000"/>
          <w:sz w:val="24"/>
          <w:szCs w:val="24"/>
          <w:shd w:val="clear" w:color="auto" w:fill="FFFFFF"/>
        </w:rPr>
        <w:t>Лавер</w:t>
      </w:r>
      <w:proofErr w:type="spellEnd"/>
      <w:r w:rsidRPr="00C531FE">
        <w:rPr>
          <w:rFonts w:ascii="Times New Roman" w:hAnsi="Times New Roman" w:cs="Times New Roman"/>
          <w:color w:val="000000"/>
          <w:sz w:val="24"/>
          <w:szCs w:val="24"/>
          <w:shd w:val="clear" w:color="auto" w:fill="FFFFFF"/>
        </w:rPr>
        <w:t xml:space="preserve">, Д. А. Семенов. — 3-е изд., </w:t>
      </w:r>
      <w:proofErr w:type="spellStart"/>
      <w:r w:rsidRPr="00C531FE">
        <w:rPr>
          <w:rFonts w:ascii="Times New Roman" w:hAnsi="Times New Roman" w:cs="Times New Roman"/>
          <w:color w:val="000000"/>
          <w:sz w:val="24"/>
          <w:szCs w:val="24"/>
          <w:shd w:val="clear" w:color="auto" w:fill="FFFFFF"/>
        </w:rPr>
        <w:t>перераб</w:t>
      </w:r>
      <w:proofErr w:type="spellEnd"/>
      <w:r w:rsidRPr="00C531FE">
        <w:rPr>
          <w:rFonts w:ascii="Times New Roman" w:hAnsi="Times New Roman" w:cs="Times New Roman"/>
          <w:color w:val="000000"/>
          <w:sz w:val="24"/>
          <w:szCs w:val="24"/>
          <w:shd w:val="clear" w:color="auto" w:fill="FFFFFF"/>
        </w:rPr>
        <w:t xml:space="preserve">. и доп. — Москва : Издательство </w:t>
      </w:r>
      <w:proofErr w:type="spellStart"/>
      <w:r w:rsidRPr="00C531FE">
        <w:rPr>
          <w:rFonts w:ascii="Times New Roman" w:hAnsi="Times New Roman" w:cs="Times New Roman"/>
          <w:color w:val="000000"/>
          <w:sz w:val="24"/>
          <w:szCs w:val="24"/>
          <w:shd w:val="clear" w:color="auto" w:fill="FFFFFF"/>
        </w:rPr>
        <w:t>Юрайт</w:t>
      </w:r>
      <w:proofErr w:type="spellEnd"/>
      <w:r w:rsidRPr="00C531FE">
        <w:rPr>
          <w:rFonts w:ascii="Times New Roman" w:hAnsi="Times New Roman" w:cs="Times New Roman"/>
          <w:color w:val="000000"/>
          <w:sz w:val="24"/>
          <w:szCs w:val="24"/>
          <w:shd w:val="clear" w:color="auto" w:fill="FFFFFF"/>
        </w:rPr>
        <w:t xml:space="preserve">, 2023. — 139 с. — (Профессиональное образование). — ISBN 978-5-534-17183-9. — Текст : электронный // Образовательная платформа </w:t>
      </w:r>
      <w:proofErr w:type="spellStart"/>
      <w:r w:rsidRPr="00C531FE">
        <w:rPr>
          <w:rFonts w:ascii="Times New Roman" w:hAnsi="Times New Roman" w:cs="Times New Roman"/>
          <w:color w:val="000000"/>
          <w:sz w:val="24"/>
          <w:szCs w:val="24"/>
          <w:shd w:val="clear" w:color="auto" w:fill="FFFFFF"/>
        </w:rPr>
        <w:t>Юрайт</w:t>
      </w:r>
      <w:proofErr w:type="spellEnd"/>
      <w:r w:rsidRPr="00C531FE">
        <w:rPr>
          <w:rFonts w:ascii="Times New Roman" w:hAnsi="Times New Roman" w:cs="Times New Roman"/>
          <w:color w:val="000000"/>
          <w:sz w:val="24"/>
          <w:szCs w:val="24"/>
          <w:shd w:val="clear" w:color="auto" w:fill="FFFFFF"/>
        </w:rPr>
        <w:t xml:space="preserve"> [сайт]URL: </w:t>
      </w:r>
      <w:hyperlink r:id="rId9" w:tgtFrame="_blank" w:history="1">
        <w:r w:rsidRPr="00C531FE">
          <w:rPr>
            <w:rStyle w:val="a8"/>
            <w:rFonts w:ascii="Times New Roman" w:hAnsi="Times New Roman" w:cs="Times New Roman"/>
            <w:color w:val="486C97"/>
            <w:sz w:val="24"/>
            <w:szCs w:val="24"/>
            <w:shd w:val="clear" w:color="auto" w:fill="FFFFFF"/>
          </w:rPr>
          <w:t>https://urait.ru/bcode/532535</w:t>
        </w:r>
      </w:hyperlink>
      <w:r w:rsidRPr="00C531FE">
        <w:rPr>
          <w:rFonts w:ascii="Times New Roman" w:hAnsi="Times New Roman" w:cs="Times New Roman"/>
          <w:color w:val="000000"/>
          <w:sz w:val="24"/>
          <w:szCs w:val="24"/>
          <w:shd w:val="clear" w:color="auto" w:fill="FFFFFF"/>
        </w:rPr>
        <w:t> </w:t>
      </w:r>
    </w:p>
    <w:p w:rsidR="00C531FE" w:rsidRDefault="00C531FE" w:rsidP="00C531FE">
      <w:pPr>
        <w:spacing w:after="0" w:line="240" w:lineRule="auto"/>
        <w:ind w:left="-284"/>
        <w:rPr>
          <w:rFonts w:ascii="Times New Roman" w:hAnsi="Times New Roman" w:cs="Times New Roman"/>
          <w:color w:val="000000"/>
          <w:sz w:val="24"/>
          <w:szCs w:val="24"/>
          <w:shd w:val="clear" w:color="auto" w:fill="FFFFFF"/>
        </w:rPr>
      </w:pPr>
      <w:r w:rsidRPr="00C531FE">
        <w:rPr>
          <w:rFonts w:ascii="Times New Roman" w:hAnsi="Times New Roman" w:cs="Times New Roman"/>
          <w:color w:val="000000"/>
          <w:sz w:val="24"/>
          <w:szCs w:val="24"/>
          <w:shd w:val="clear" w:color="auto" w:fill="FFFFFF"/>
        </w:rPr>
        <w:t>(дата обращения: 13.09.2023).</w:t>
      </w:r>
    </w:p>
    <w:p w:rsidR="006311EE" w:rsidRPr="00C531FE" w:rsidRDefault="006311EE" w:rsidP="00C531FE">
      <w:pPr>
        <w:spacing w:after="0" w:line="240" w:lineRule="auto"/>
        <w:ind w:left="-284"/>
        <w:rPr>
          <w:rFonts w:ascii="Times New Roman" w:hAnsi="Times New Roman" w:cs="Times New Roman"/>
          <w:sz w:val="24"/>
          <w:szCs w:val="24"/>
        </w:rPr>
      </w:pPr>
      <w:r>
        <w:rPr>
          <w:rFonts w:ascii="Times New Roman" w:hAnsi="Times New Roman" w:cs="Times New Roman"/>
          <w:color w:val="000000"/>
          <w:sz w:val="24"/>
          <w:szCs w:val="24"/>
          <w:shd w:val="clear" w:color="auto" w:fill="FFFFFF"/>
        </w:rPr>
        <w:t>2. Широков Ю.А., Охрана труда:, Лань, 2022 г. , 376 с.</w:t>
      </w:r>
    </w:p>
    <w:p w:rsidR="004954FF" w:rsidRPr="004954FF" w:rsidRDefault="004954FF" w:rsidP="00E35CA6">
      <w:pPr>
        <w:pStyle w:val="Default"/>
        <w:ind w:left="-851" w:right="283"/>
        <w:jc w:val="both"/>
      </w:pPr>
      <w:r w:rsidRPr="004954FF">
        <w:t xml:space="preserve">        </w:t>
      </w:r>
      <w:r w:rsidR="00C531FE">
        <w:t xml:space="preserve"> </w:t>
      </w:r>
      <w:r w:rsidR="006311EE">
        <w:t xml:space="preserve"> 3</w:t>
      </w:r>
      <w:r w:rsidRPr="004954FF">
        <w:t>. Минько В.М. «Охрана труда в машиностроении: М., «Академия», 2019г.</w:t>
      </w:r>
    </w:p>
    <w:p w:rsidR="004954FF" w:rsidRPr="004954FF" w:rsidRDefault="004954FF" w:rsidP="00C531FE">
      <w:pPr>
        <w:pStyle w:val="Default"/>
        <w:ind w:left="-851" w:right="283"/>
        <w:jc w:val="both"/>
      </w:pPr>
      <w:r w:rsidRPr="004954FF">
        <w:t xml:space="preserve">        </w:t>
      </w:r>
    </w:p>
    <w:p w:rsidR="004954FF" w:rsidRPr="00E35CA6" w:rsidRDefault="004954FF" w:rsidP="00E35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right="283"/>
        <w:jc w:val="both"/>
        <w:rPr>
          <w:rFonts w:ascii="Times New Roman" w:hAnsi="Times New Roman" w:cs="Times New Roman"/>
          <w:b/>
          <w:bCs/>
          <w:sz w:val="24"/>
          <w:szCs w:val="24"/>
        </w:rPr>
      </w:pPr>
    </w:p>
    <w:p w:rsidR="004954FF" w:rsidRDefault="004954FF" w:rsidP="00E35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right="283"/>
        <w:jc w:val="both"/>
        <w:rPr>
          <w:rFonts w:ascii="Times New Roman" w:hAnsi="Times New Roman" w:cs="Times New Roman"/>
          <w:b/>
          <w:bCs/>
          <w:sz w:val="24"/>
          <w:szCs w:val="24"/>
        </w:rPr>
      </w:pPr>
      <w:r w:rsidRPr="00E35CA6">
        <w:rPr>
          <w:rFonts w:ascii="Times New Roman" w:hAnsi="Times New Roman" w:cs="Times New Roman"/>
          <w:b/>
          <w:bCs/>
          <w:sz w:val="24"/>
          <w:szCs w:val="24"/>
        </w:rPr>
        <w:t xml:space="preserve">      </w:t>
      </w:r>
      <w:r w:rsidR="00E35CA6">
        <w:rPr>
          <w:rFonts w:ascii="Times New Roman" w:hAnsi="Times New Roman" w:cs="Times New Roman"/>
          <w:b/>
          <w:bCs/>
          <w:sz w:val="24"/>
          <w:szCs w:val="24"/>
        </w:rPr>
        <w:t xml:space="preserve">    </w:t>
      </w:r>
      <w:r w:rsidRPr="00E35CA6">
        <w:rPr>
          <w:rFonts w:ascii="Times New Roman" w:hAnsi="Times New Roman" w:cs="Times New Roman"/>
          <w:b/>
          <w:bCs/>
          <w:sz w:val="24"/>
          <w:szCs w:val="24"/>
        </w:rPr>
        <w:t xml:space="preserve">  Дополнительные источники:</w:t>
      </w:r>
    </w:p>
    <w:p w:rsidR="00C531FE" w:rsidRPr="004954FF" w:rsidRDefault="00C531FE" w:rsidP="00C531FE">
      <w:pPr>
        <w:pStyle w:val="Default"/>
        <w:ind w:left="-142" w:right="283"/>
        <w:jc w:val="both"/>
      </w:pPr>
      <w:r>
        <w:t xml:space="preserve"> 1.</w:t>
      </w:r>
      <w:r w:rsidRPr="004954FF">
        <w:t xml:space="preserve"> Новиков С.Г., </w:t>
      </w:r>
      <w:proofErr w:type="spellStart"/>
      <w:r w:rsidRPr="004954FF">
        <w:t>Каралюнец</w:t>
      </w:r>
      <w:proofErr w:type="spellEnd"/>
      <w:r w:rsidRPr="004954FF">
        <w:t xml:space="preserve"> А.В., Маслова Т.Н. «Охрана труда и</w:t>
      </w:r>
      <w:r>
        <w:t xml:space="preserve"> </w:t>
      </w:r>
      <w:r w:rsidRPr="004954FF">
        <w:t xml:space="preserve">промышленная экология» </w:t>
      </w:r>
      <w:r>
        <w:t xml:space="preserve"> </w:t>
      </w:r>
      <w:r w:rsidRPr="004954FF">
        <w:t>М., «Академия», 2016г.</w:t>
      </w:r>
    </w:p>
    <w:p w:rsidR="00C531FE" w:rsidRDefault="00C531FE" w:rsidP="00C531FE">
      <w:pPr>
        <w:pStyle w:val="Default"/>
        <w:ind w:left="-851" w:right="283"/>
        <w:jc w:val="both"/>
      </w:pPr>
      <w:r w:rsidRPr="004954FF">
        <w:t xml:space="preserve">         </w:t>
      </w:r>
      <w:r>
        <w:t xml:space="preserve">   2</w:t>
      </w:r>
      <w:r w:rsidRPr="004954FF">
        <w:t xml:space="preserve">.Куликов О.Н., </w:t>
      </w:r>
      <w:proofErr w:type="spellStart"/>
      <w:r w:rsidRPr="004954FF">
        <w:t>Ролин</w:t>
      </w:r>
      <w:proofErr w:type="spellEnd"/>
      <w:r w:rsidRPr="004954FF">
        <w:t xml:space="preserve"> И.Е., «Охрана труда в металлообрабатывающей промышленности» </w:t>
      </w:r>
    </w:p>
    <w:p w:rsidR="00C531FE" w:rsidRPr="004954FF" w:rsidRDefault="00C531FE" w:rsidP="00C531FE">
      <w:pPr>
        <w:pStyle w:val="Default"/>
        <w:ind w:left="-851" w:right="283"/>
        <w:jc w:val="both"/>
      </w:pPr>
      <w:r>
        <w:t xml:space="preserve">           </w:t>
      </w:r>
      <w:proofErr w:type="spellStart"/>
      <w:r>
        <w:t>М.,</w:t>
      </w:r>
      <w:r w:rsidRPr="004954FF">
        <w:t>«Академия</w:t>
      </w:r>
      <w:proofErr w:type="spellEnd"/>
      <w:r w:rsidRPr="004954FF">
        <w:t>», 2015г.</w:t>
      </w:r>
    </w:p>
    <w:p w:rsidR="004954FF" w:rsidRPr="004954FF" w:rsidRDefault="004954FF" w:rsidP="00E35CA6">
      <w:pPr>
        <w:pStyle w:val="Default"/>
        <w:ind w:left="-851" w:right="283"/>
      </w:pPr>
      <w:r w:rsidRPr="004954FF">
        <w:t xml:space="preserve">       </w:t>
      </w:r>
      <w:r w:rsidR="00C531FE">
        <w:t xml:space="preserve">     3</w:t>
      </w:r>
      <w:r w:rsidRPr="004954FF">
        <w:t xml:space="preserve">. Ефремова О. С. Охрана труда от А до Я. - М.: Альфа - Пресс, 2011 </w:t>
      </w:r>
    </w:p>
    <w:p w:rsidR="00E35CA6" w:rsidRDefault="004954FF" w:rsidP="00E35CA6">
      <w:pPr>
        <w:pStyle w:val="Default"/>
        <w:ind w:left="-851" w:right="283"/>
      </w:pPr>
      <w:r w:rsidRPr="004954FF">
        <w:t xml:space="preserve">       </w:t>
      </w:r>
      <w:r w:rsidR="00C531FE">
        <w:t xml:space="preserve">     4</w:t>
      </w:r>
      <w:r w:rsidRPr="004954FF">
        <w:t>. Охрана труда. Универсальный справочник (+ CD - R</w:t>
      </w:r>
      <w:r>
        <w:t>OM) под редак</w:t>
      </w:r>
      <w:r w:rsidRPr="004954FF">
        <w:t xml:space="preserve">цией Касьяновой Г. Ю.. </w:t>
      </w:r>
    </w:p>
    <w:p w:rsidR="004954FF" w:rsidRPr="004954FF" w:rsidRDefault="00E35CA6" w:rsidP="00E35CA6">
      <w:pPr>
        <w:pStyle w:val="Default"/>
        <w:ind w:left="-851" w:right="283"/>
      </w:pPr>
      <w:r>
        <w:t xml:space="preserve">            </w:t>
      </w:r>
      <w:r w:rsidR="004954FF" w:rsidRPr="004954FF">
        <w:t xml:space="preserve">М.:АБАК, 2011. </w:t>
      </w:r>
    </w:p>
    <w:p w:rsidR="004954FF" w:rsidRPr="004954FF" w:rsidRDefault="004954FF" w:rsidP="00E35CA6">
      <w:pPr>
        <w:pStyle w:val="ab"/>
        <w:shd w:val="clear" w:color="auto" w:fill="FFFFFF"/>
        <w:spacing w:before="0" w:beforeAutospacing="0" w:after="0" w:afterAutospacing="0"/>
        <w:ind w:left="-851" w:right="283"/>
        <w:jc w:val="both"/>
        <w:rPr>
          <w:color w:val="000000"/>
        </w:rPr>
      </w:pPr>
      <w:r w:rsidRPr="004954FF">
        <w:rPr>
          <w:color w:val="000000"/>
        </w:rPr>
        <w:t xml:space="preserve">       </w:t>
      </w:r>
      <w:r w:rsidR="00C531FE">
        <w:rPr>
          <w:color w:val="000000"/>
        </w:rPr>
        <w:t xml:space="preserve">    5</w:t>
      </w:r>
      <w:r w:rsidRPr="004954FF">
        <w:rPr>
          <w:color w:val="000000"/>
        </w:rPr>
        <w:t xml:space="preserve">. </w:t>
      </w:r>
      <w:proofErr w:type="spellStart"/>
      <w:r w:rsidRPr="004954FF">
        <w:rPr>
          <w:color w:val="000000"/>
        </w:rPr>
        <w:t>Бадагуев</w:t>
      </w:r>
      <w:proofErr w:type="spellEnd"/>
      <w:r w:rsidRPr="004954FF">
        <w:rPr>
          <w:color w:val="000000"/>
        </w:rPr>
        <w:t xml:space="preserve"> Б.Т. Документация по охране труда в организации. М., Альфа-пресс, 2010.</w:t>
      </w:r>
    </w:p>
    <w:p w:rsidR="004954FF" w:rsidRPr="004954FF" w:rsidRDefault="004954FF" w:rsidP="00E35CA6">
      <w:pPr>
        <w:pStyle w:val="ab"/>
        <w:shd w:val="clear" w:color="auto" w:fill="FFFFFF"/>
        <w:spacing w:before="0" w:beforeAutospacing="0" w:after="0" w:afterAutospacing="0"/>
        <w:ind w:left="-851" w:right="283"/>
        <w:jc w:val="both"/>
        <w:rPr>
          <w:color w:val="000000"/>
        </w:rPr>
      </w:pPr>
      <w:r w:rsidRPr="004954FF">
        <w:rPr>
          <w:color w:val="000000"/>
        </w:rPr>
        <w:t xml:space="preserve">       </w:t>
      </w:r>
      <w:r w:rsidR="00C531FE">
        <w:rPr>
          <w:color w:val="000000"/>
        </w:rPr>
        <w:t xml:space="preserve">   </w:t>
      </w:r>
    </w:p>
    <w:p w:rsidR="004954FF" w:rsidRPr="00484F44" w:rsidRDefault="004954FF" w:rsidP="00484F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right="283"/>
        <w:jc w:val="both"/>
        <w:rPr>
          <w:rFonts w:ascii="Times New Roman" w:hAnsi="Times New Roman" w:cs="Times New Roman"/>
          <w:color w:val="000000"/>
          <w:sz w:val="24"/>
          <w:szCs w:val="24"/>
          <w:shd w:val="clear" w:color="auto" w:fill="FFFFFF"/>
        </w:rPr>
      </w:pPr>
      <w:r w:rsidRPr="004954FF">
        <w:rPr>
          <w:rFonts w:ascii="Times New Roman" w:hAnsi="Times New Roman" w:cs="Times New Roman"/>
          <w:iCs/>
          <w:color w:val="000000"/>
          <w:sz w:val="24"/>
          <w:szCs w:val="24"/>
          <w:shd w:val="clear" w:color="auto" w:fill="FFFFFF"/>
        </w:rPr>
        <w:t xml:space="preserve">        </w:t>
      </w:r>
    </w:p>
    <w:p w:rsidR="004954FF" w:rsidRPr="004954FF" w:rsidRDefault="004954FF" w:rsidP="00E35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ind w:left="-851"/>
        <w:jc w:val="both"/>
        <w:rPr>
          <w:rFonts w:ascii="Times New Roman" w:eastAsia="Calibri" w:hAnsi="Times New Roman" w:cs="Times New Roman"/>
          <w:bCs/>
          <w:sz w:val="24"/>
          <w:szCs w:val="24"/>
        </w:rPr>
      </w:pPr>
      <w:r w:rsidRPr="004954FF">
        <w:rPr>
          <w:rFonts w:ascii="Times New Roman" w:eastAsia="Calibri" w:hAnsi="Times New Roman" w:cs="Times New Roman"/>
          <w:bCs/>
          <w:sz w:val="24"/>
          <w:szCs w:val="24"/>
        </w:rPr>
        <w:t xml:space="preserve"> </w:t>
      </w:r>
      <w:r w:rsidR="00E35CA6">
        <w:rPr>
          <w:rFonts w:ascii="Times New Roman" w:eastAsia="Calibri" w:hAnsi="Times New Roman" w:cs="Times New Roman"/>
          <w:bCs/>
          <w:sz w:val="24"/>
          <w:szCs w:val="24"/>
        </w:rPr>
        <w:t xml:space="preserve">       </w:t>
      </w:r>
      <w:r w:rsidRPr="004954FF">
        <w:rPr>
          <w:rFonts w:ascii="Times New Roman" w:eastAsia="Calibri" w:hAnsi="Times New Roman" w:cs="Times New Roman"/>
          <w:bCs/>
          <w:sz w:val="24"/>
          <w:szCs w:val="24"/>
        </w:rPr>
        <w:t>Интернет ресурсы</w:t>
      </w:r>
    </w:p>
    <w:p w:rsidR="004954FF" w:rsidRPr="004954FF" w:rsidRDefault="00E35CA6" w:rsidP="00E35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ind w:left="-851"/>
        <w:jc w:val="both"/>
        <w:rPr>
          <w:rStyle w:val="b-serp-urlmark1"/>
          <w:rFonts w:ascii="Times New Roman" w:hAnsi="Times New Roman" w:cs="Times New Roman"/>
          <w:b/>
          <w:bCs/>
          <w:caps/>
          <w:sz w:val="24"/>
          <w:szCs w:val="24"/>
        </w:rPr>
      </w:pPr>
      <w:r>
        <w:rPr>
          <w:rStyle w:val="b-serp-urlitem1"/>
          <w:rFonts w:ascii="Times New Roman" w:hAnsi="Times New Roman" w:cs="Times New Roman"/>
          <w:caps/>
          <w:sz w:val="24"/>
          <w:szCs w:val="24"/>
        </w:rPr>
        <w:t xml:space="preserve">       </w:t>
      </w:r>
      <w:r w:rsidR="004954FF" w:rsidRPr="004954FF">
        <w:rPr>
          <w:rStyle w:val="b-serp-urlitem1"/>
          <w:rFonts w:ascii="Times New Roman" w:hAnsi="Times New Roman" w:cs="Times New Roman"/>
          <w:caps/>
          <w:sz w:val="24"/>
          <w:szCs w:val="24"/>
        </w:rPr>
        <w:t xml:space="preserve"> ИКТ Портал « интернет ресурсы» - </w:t>
      </w:r>
      <w:hyperlink r:id="rId10" w:anchor="_blank" w:history="1">
        <w:r w:rsidR="004954FF" w:rsidRPr="004954FF">
          <w:rPr>
            <w:rStyle w:val="a8"/>
            <w:rFonts w:ascii="Times New Roman" w:hAnsi="Times New Roman" w:cs="Times New Roman"/>
            <w:sz w:val="24"/>
            <w:szCs w:val="24"/>
          </w:rPr>
          <w:t>ict.edu.ru</w:t>
        </w:r>
      </w:hyperlink>
      <w:r w:rsidR="004954FF" w:rsidRPr="004954FF">
        <w:rPr>
          <w:rStyle w:val="b-serp-urlmark1"/>
          <w:rFonts w:ascii="Times New Roman" w:hAnsi="Times New Roman" w:cs="Times New Roman"/>
          <w:b/>
          <w:bCs/>
          <w:caps/>
          <w:sz w:val="24"/>
          <w:szCs w:val="24"/>
        </w:rPr>
        <w:t>›</w:t>
      </w:r>
    </w:p>
    <w:p w:rsidR="004954FF" w:rsidRDefault="004954FF" w:rsidP="004954FF">
      <w:pPr>
        <w:tabs>
          <w:tab w:val="left" w:pos="931"/>
        </w:tabs>
        <w:spacing w:line="100" w:lineRule="atLeast"/>
        <w:ind w:left="720"/>
        <w:jc w:val="both"/>
        <w:rPr>
          <w:rStyle w:val="a8"/>
          <w:rFonts w:ascii="Times New Roman" w:hAnsi="Times New Roman" w:cs="Times New Roman"/>
          <w:sz w:val="24"/>
          <w:szCs w:val="24"/>
        </w:rPr>
      </w:pPr>
      <w:r w:rsidRPr="004954FF">
        <w:rPr>
          <w:rFonts w:ascii="Times New Roman" w:hAnsi="Times New Roman" w:cs="Times New Roman"/>
          <w:sz w:val="24"/>
          <w:szCs w:val="24"/>
        </w:rPr>
        <w:t xml:space="preserve"> </w:t>
      </w:r>
      <w:hyperlink r:id="rId11" w:history="1">
        <w:r w:rsidRPr="004954FF">
          <w:rPr>
            <w:rStyle w:val="a8"/>
            <w:rFonts w:ascii="Times New Roman" w:hAnsi="Times New Roman" w:cs="Times New Roman"/>
            <w:sz w:val="24"/>
            <w:szCs w:val="24"/>
          </w:rPr>
          <w:t>http://ohranatruda.ru</w:t>
        </w:r>
      </w:hyperlink>
      <w:hyperlink r:id="rId12" w:history="1">
        <w:r w:rsidRPr="004954FF">
          <w:rPr>
            <w:rStyle w:val="a8"/>
            <w:rFonts w:ascii="Times New Roman" w:hAnsi="Times New Roman" w:cs="Times New Roman"/>
            <w:sz w:val="24"/>
            <w:szCs w:val="24"/>
          </w:rPr>
          <w:t xml:space="preserve"> </w:t>
        </w:r>
      </w:hyperlink>
      <w:r w:rsidRPr="004954FF">
        <w:rPr>
          <w:rFonts w:ascii="Times New Roman" w:hAnsi="Times New Roman" w:cs="Times New Roman"/>
          <w:sz w:val="24"/>
          <w:szCs w:val="24"/>
        </w:rPr>
        <w:t xml:space="preserve">; </w:t>
      </w:r>
      <w:hyperlink r:id="rId13" w:history="1">
        <w:r w:rsidRPr="004954FF">
          <w:rPr>
            <w:rStyle w:val="a8"/>
            <w:rFonts w:ascii="Times New Roman" w:hAnsi="Times New Roman" w:cs="Times New Roman"/>
            <w:sz w:val="24"/>
            <w:szCs w:val="24"/>
          </w:rPr>
          <w:t>http://www.bibliotekar.ru/</w:t>
        </w:r>
      </w:hyperlink>
    </w:p>
    <w:p w:rsidR="006311EE" w:rsidRDefault="006311EE" w:rsidP="006311EE">
      <w:pPr>
        <w:shd w:val="clear" w:color="auto" w:fill="F0EDED"/>
        <w:spacing w:line="0" w:lineRule="auto"/>
        <w:rPr>
          <w:rFonts w:ascii="Tahoma" w:hAnsi="Tahoma" w:cs="Tahoma"/>
          <w:color w:val="000000"/>
          <w:sz w:val="2"/>
          <w:szCs w:val="2"/>
        </w:rPr>
      </w:pPr>
      <w:bookmarkStart w:id="0" w:name="_GoBack"/>
      <w:bookmarkEnd w:id="0"/>
      <w:r>
        <w:rPr>
          <w:rFonts w:ascii="Tahoma" w:hAnsi="Tahoma" w:cs="Tahoma"/>
          <w:color w:val="000000"/>
          <w:sz w:val="2"/>
          <w:szCs w:val="2"/>
        </w:rPr>
        <w:br/>
        <w:t>Подробнее: </w:t>
      </w:r>
      <w:hyperlink r:id="rId14" w:history="1">
        <w:r>
          <w:rPr>
            <w:rStyle w:val="a8"/>
            <w:rFonts w:ascii="Tahoma" w:hAnsi="Tahoma" w:cs="Tahoma"/>
            <w:color w:val="1868A0"/>
            <w:sz w:val="2"/>
            <w:szCs w:val="2"/>
          </w:rPr>
          <w:t>https://www.labirint.ru/books/779916/</w:t>
        </w:r>
      </w:hyperlink>
    </w:p>
    <w:p w:rsidR="006311EE" w:rsidRPr="004954FF" w:rsidRDefault="006311EE" w:rsidP="004954FF">
      <w:pPr>
        <w:tabs>
          <w:tab w:val="left" w:pos="931"/>
        </w:tabs>
        <w:spacing w:line="100" w:lineRule="atLeast"/>
        <w:ind w:left="720"/>
        <w:jc w:val="both"/>
        <w:rPr>
          <w:rFonts w:ascii="Times New Roman" w:hAnsi="Times New Roman" w:cs="Times New Roman"/>
          <w:b/>
          <w:caps/>
          <w:sz w:val="24"/>
          <w:szCs w:val="24"/>
        </w:rPr>
      </w:pPr>
    </w:p>
    <w:p w:rsidR="00E35CA6" w:rsidRDefault="00E35CA6" w:rsidP="00E35CA6">
      <w:pPr>
        <w:pStyle w:val="a6"/>
        <w:spacing w:after="0"/>
        <w:ind w:left="720"/>
        <w:contextualSpacing/>
        <w:jc w:val="both"/>
        <w:rPr>
          <w:b/>
        </w:rPr>
      </w:pPr>
      <w:r>
        <w:rPr>
          <w:b/>
        </w:rPr>
        <w:t xml:space="preserve"> </w:t>
      </w:r>
    </w:p>
    <w:p w:rsidR="007208FD" w:rsidRDefault="00E35CA6" w:rsidP="00E35CA6">
      <w:pPr>
        <w:pStyle w:val="a6"/>
        <w:spacing w:after="0"/>
        <w:ind w:left="720"/>
        <w:contextualSpacing/>
        <w:jc w:val="both"/>
        <w:rPr>
          <w:b/>
        </w:rPr>
      </w:pPr>
      <w:r>
        <w:rPr>
          <w:b/>
        </w:rPr>
        <w:lastRenderedPageBreak/>
        <w:t xml:space="preserve">4. </w:t>
      </w:r>
      <w:r w:rsidR="007208FD">
        <w:rPr>
          <w:b/>
        </w:rPr>
        <w:t xml:space="preserve">КОНТРОЛЬ И ОЦЕНКА РЕЗУЛЬТАТОВ ОСВОЕНИЯ </w:t>
      </w:r>
    </w:p>
    <w:p w:rsidR="007208FD" w:rsidRDefault="007208FD" w:rsidP="007208FD">
      <w:pPr>
        <w:pStyle w:val="a6"/>
        <w:spacing w:after="0"/>
        <w:ind w:left="720"/>
        <w:contextualSpacing/>
        <w:jc w:val="both"/>
        <w:rPr>
          <w:b/>
        </w:rPr>
      </w:pPr>
      <w:r>
        <w:rPr>
          <w:b/>
        </w:rPr>
        <w:t>УЧЕБНОЙ ДИСЦИПЛИНЫ</w:t>
      </w:r>
    </w:p>
    <w:tbl>
      <w:tblPr>
        <w:tblW w:w="5443" w:type="pct"/>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4149"/>
        <w:gridCol w:w="2481"/>
      </w:tblGrid>
      <w:tr w:rsidR="007208FD" w:rsidTr="00E35CA6">
        <w:tc>
          <w:tcPr>
            <w:tcW w:w="1954" w:type="pct"/>
            <w:tcBorders>
              <w:top w:val="single" w:sz="4" w:space="0" w:color="auto"/>
              <w:left w:val="single" w:sz="4" w:space="0" w:color="auto"/>
              <w:bottom w:val="single" w:sz="4" w:space="0" w:color="auto"/>
              <w:right w:val="single" w:sz="4" w:space="0" w:color="auto"/>
            </w:tcBorders>
            <w:hideMark/>
          </w:tcPr>
          <w:p w:rsidR="007208FD" w:rsidRDefault="007208FD">
            <w:pPr>
              <w:spacing w:after="0" w:line="240" w:lineRule="auto"/>
              <w:rPr>
                <w:rFonts w:ascii="Times New Roman" w:hAnsi="Times New Roman"/>
                <w:b/>
                <w:bCs/>
                <w:sz w:val="24"/>
                <w:szCs w:val="24"/>
              </w:rPr>
            </w:pPr>
            <w:r>
              <w:rPr>
                <w:rFonts w:ascii="Times New Roman" w:hAnsi="Times New Roman"/>
                <w:b/>
                <w:bCs/>
                <w:sz w:val="24"/>
                <w:szCs w:val="24"/>
              </w:rPr>
              <w:t>Результаты обучения</w:t>
            </w:r>
          </w:p>
        </w:tc>
        <w:tc>
          <w:tcPr>
            <w:tcW w:w="1906" w:type="pct"/>
            <w:tcBorders>
              <w:top w:val="single" w:sz="4" w:space="0" w:color="auto"/>
              <w:left w:val="single" w:sz="4" w:space="0" w:color="auto"/>
              <w:bottom w:val="single" w:sz="4" w:space="0" w:color="auto"/>
              <w:right w:val="single" w:sz="4" w:space="0" w:color="auto"/>
            </w:tcBorders>
            <w:hideMark/>
          </w:tcPr>
          <w:p w:rsidR="007208FD" w:rsidRDefault="007208FD">
            <w:pPr>
              <w:spacing w:after="0" w:line="240" w:lineRule="auto"/>
              <w:rPr>
                <w:rFonts w:ascii="Times New Roman" w:hAnsi="Times New Roman"/>
                <w:b/>
                <w:bCs/>
                <w:sz w:val="24"/>
                <w:szCs w:val="24"/>
              </w:rPr>
            </w:pPr>
            <w:r>
              <w:rPr>
                <w:rFonts w:ascii="Times New Roman" w:hAnsi="Times New Roman"/>
                <w:b/>
                <w:bCs/>
                <w:sz w:val="24"/>
                <w:szCs w:val="24"/>
              </w:rPr>
              <w:t>Критерии оценки</w:t>
            </w:r>
          </w:p>
        </w:tc>
        <w:tc>
          <w:tcPr>
            <w:tcW w:w="1140" w:type="pct"/>
            <w:tcBorders>
              <w:top w:val="single" w:sz="4" w:space="0" w:color="auto"/>
              <w:left w:val="single" w:sz="4" w:space="0" w:color="auto"/>
              <w:bottom w:val="single" w:sz="4" w:space="0" w:color="auto"/>
              <w:right w:val="single" w:sz="4" w:space="0" w:color="auto"/>
            </w:tcBorders>
            <w:hideMark/>
          </w:tcPr>
          <w:p w:rsidR="007208FD" w:rsidRDefault="007208FD">
            <w:pPr>
              <w:spacing w:after="0" w:line="240" w:lineRule="auto"/>
              <w:rPr>
                <w:rFonts w:ascii="Times New Roman" w:hAnsi="Times New Roman"/>
                <w:b/>
                <w:bCs/>
                <w:sz w:val="24"/>
                <w:szCs w:val="24"/>
              </w:rPr>
            </w:pPr>
            <w:r>
              <w:rPr>
                <w:rFonts w:ascii="Times New Roman" w:hAnsi="Times New Roman"/>
                <w:b/>
                <w:bCs/>
                <w:sz w:val="24"/>
                <w:szCs w:val="24"/>
              </w:rPr>
              <w:t>Методы оценки</w:t>
            </w:r>
          </w:p>
        </w:tc>
      </w:tr>
      <w:tr w:rsidR="007208FD" w:rsidTr="00E35CA6">
        <w:trPr>
          <w:trHeight w:val="2277"/>
        </w:trPr>
        <w:tc>
          <w:tcPr>
            <w:tcW w:w="1954" w:type="pct"/>
            <w:tcBorders>
              <w:top w:val="single" w:sz="4" w:space="0" w:color="auto"/>
              <w:left w:val="single" w:sz="4" w:space="0" w:color="auto"/>
              <w:bottom w:val="single" w:sz="4" w:space="0" w:color="auto"/>
              <w:right w:val="single" w:sz="4" w:space="0" w:color="auto"/>
            </w:tcBorders>
            <w:hideMark/>
          </w:tcPr>
          <w:p w:rsidR="007208FD" w:rsidRDefault="007208FD">
            <w:pPr>
              <w:spacing w:after="0" w:line="240" w:lineRule="auto"/>
              <w:rPr>
                <w:rFonts w:ascii="Times New Roman" w:hAnsi="Times New Roman"/>
                <w:b/>
                <w:bCs/>
                <w:sz w:val="24"/>
                <w:szCs w:val="24"/>
              </w:rPr>
            </w:pPr>
            <w:r>
              <w:rPr>
                <w:rFonts w:ascii="Times New Roman" w:hAnsi="Times New Roman"/>
                <w:b/>
                <w:bCs/>
                <w:sz w:val="24"/>
                <w:szCs w:val="24"/>
              </w:rPr>
              <w:t>Знания:</w:t>
            </w:r>
          </w:p>
          <w:p w:rsidR="007208FD" w:rsidRDefault="007208FD">
            <w:pPr>
              <w:spacing w:after="0" w:line="240" w:lineRule="auto"/>
              <w:ind w:firstLine="31"/>
              <w:jc w:val="both"/>
              <w:rPr>
                <w:rFonts w:ascii="Times New Roman" w:hAnsi="Times New Roman"/>
                <w:sz w:val="24"/>
                <w:szCs w:val="24"/>
              </w:rPr>
            </w:pPr>
            <w:r>
              <w:rPr>
                <w:rFonts w:ascii="Times New Roman" w:hAnsi="Times New Roman"/>
                <w:sz w:val="24"/>
                <w:szCs w:val="24"/>
              </w:rPr>
              <w:t xml:space="preserve">Действие токсичных веществ на организм человека; </w:t>
            </w:r>
          </w:p>
          <w:p w:rsidR="007208FD" w:rsidRDefault="007208FD">
            <w:pPr>
              <w:spacing w:after="0" w:line="240" w:lineRule="auto"/>
              <w:ind w:firstLine="31"/>
              <w:jc w:val="both"/>
              <w:rPr>
                <w:rFonts w:ascii="Times New Roman" w:hAnsi="Times New Roman"/>
                <w:sz w:val="24"/>
                <w:szCs w:val="24"/>
              </w:rPr>
            </w:pPr>
            <w:r>
              <w:rPr>
                <w:rFonts w:ascii="Times New Roman" w:hAnsi="Times New Roman"/>
                <w:sz w:val="24"/>
                <w:szCs w:val="24"/>
              </w:rPr>
              <w:t xml:space="preserve">Меры предупреждения пожаров и взрывов; </w:t>
            </w:r>
          </w:p>
          <w:p w:rsidR="007208FD" w:rsidRDefault="007208FD">
            <w:pPr>
              <w:spacing w:after="0" w:line="240" w:lineRule="auto"/>
              <w:ind w:firstLine="31"/>
              <w:jc w:val="both"/>
              <w:rPr>
                <w:rFonts w:ascii="Times New Roman" w:hAnsi="Times New Roman"/>
                <w:sz w:val="24"/>
                <w:szCs w:val="24"/>
              </w:rPr>
            </w:pPr>
            <w:r>
              <w:rPr>
                <w:rFonts w:ascii="Times New Roman" w:hAnsi="Times New Roman"/>
                <w:sz w:val="24"/>
                <w:szCs w:val="24"/>
              </w:rPr>
              <w:t xml:space="preserve">Категорирование производств по </w:t>
            </w:r>
            <w:proofErr w:type="spellStart"/>
            <w:r>
              <w:rPr>
                <w:rFonts w:ascii="Times New Roman" w:hAnsi="Times New Roman"/>
                <w:sz w:val="24"/>
                <w:szCs w:val="24"/>
              </w:rPr>
              <w:t>взрыво</w:t>
            </w:r>
            <w:proofErr w:type="spellEnd"/>
            <w:r>
              <w:rPr>
                <w:rFonts w:ascii="Times New Roman" w:hAnsi="Times New Roman"/>
                <w:sz w:val="24"/>
                <w:szCs w:val="24"/>
              </w:rPr>
              <w:t xml:space="preserve">- и пожароопасности; </w:t>
            </w:r>
          </w:p>
          <w:p w:rsidR="007208FD" w:rsidRDefault="007208FD">
            <w:pPr>
              <w:spacing w:after="0" w:line="240" w:lineRule="auto"/>
              <w:ind w:firstLine="31"/>
              <w:jc w:val="both"/>
              <w:rPr>
                <w:rFonts w:ascii="Times New Roman" w:hAnsi="Times New Roman"/>
                <w:b/>
                <w:bCs/>
                <w:sz w:val="24"/>
                <w:szCs w:val="24"/>
              </w:rPr>
            </w:pPr>
            <w:r>
              <w:rPr>
                <w:rFonts w:ascii="Times New Roman" w:hAnsi="Times New Roman"/>
                <w:sz w:val="24"/>
                <w:szCs w:val="24"/>
              </w:rPr>
              <w:t xml:space="preserve">Основные причины возникновения пожаров и взрывов; </w:t>
            </w:r>
          </w:p>
        </w:tc>
        <w:tc>
          <w:tcPr>
            <w:tcW w:w="1906" w:type="pct"/>
            <w:tcBorders>
              <w:top w:val="single" w:sz="4" w:space="0" w:color="auto"/>
              <w:left w:val="single" w:sz="4" w:space="0" w:color="auto"/>
              <w:bottom w:val="single" w:sz="4" w:space="0" w:color="auto"/>
              <w:right w:val="single" w:sz="4" w:space="0" w:color="auto"/>
            </w:tcBorders>
          </w:tcPr>
          <w:p w:rsidR="007208FD" w:rsidRDefault="007208FD">
            <w:pPr>
              <w:spacing w:after="0" w:line="240" w:lineRule="auto"/>
              <w:jc w:val="both"/>
              <w:rPr>
                <w:rFonts w:ascii="Times New Roman" w:hAnsi="Times New Roman"/>
                <w:bCs/>
                <w:sz w:val="24"/>
                <w:szCs w:val="24"/>
              </w:rPr>
            </w:pPr>
            <w:r>
              <w:rPr>
                <w:rFonts w:ascii="Times New Roman" w:hAnsi="Times New Roman"/>
                <w:bCs/>
                <w:sz w:val="24"/>
                <w:szCs w:val="24"/>
              </w:rPr>
              <w:t>Показывает высокий уровень знания основных понятий, принципов и законов в области защиты производственного персонала и населения от возможных последствий аварий, катастроф, стихийных бедствий;</w:t>
            </w:r>
          </w:p>
          <w:p w:rsidR="007208FD" w:rsidRDefault="007208FD">
            <w:pPr>
              <w:spacing w:after="0" w:line="240" w:lineRule="auto"/>
              <w:rPr>
                <w:rFonts w:ascii="Times New Roman" w:hAnsi="Times New Roman"/>
                <w:bCs/>
                <w:sz w:val="24"/>
                <w:szCs w:val="24"/>
              </w:rPr>
            </w:pPr>
          </w:p>
        </w:tc>
        <w:tc>
          <w:tcPr>
            <w:tcW w:w="1140" w:type="pct"/>
            <w:vMerge w:val="restart"/>
            <w:tcBorders>
              <w:top w:val="single" w:sz="4" w:space="0" w:color="auto"/>
              <w:left w:val="single" w:sz="4" w:space="0" w:color="auto"/>
              <w:bottom w:val="single" w:sz="4" w:space="0" w:color="auto"/>
              <w:right w:val="single" w:sz="4" w:space="0" w:color="auto"/>
            </w:tcBorders>
            <w:hideMark/>
          </w:tcPr>
          <w:p w:rsidR="007208FD" w:rsidRDefault="007208FD">
            <w:pPr>
              <w:spacing w:after="0" w:line="240" w:lineRule="auto"/>
              <w:rPr>
                <w:rFonts w:ascii="Times New Roman" w:hAnsi="Times New Roman"/>
                <w:bCs/>
                <w:sz w:val="24"/>
                <w:szCs w:val="24"/>
              </w:rPr>
            </w:pPr>
            <w:r>
              <w:rPr>
                <w:rFonts w:ascii="Times New Roman" w:hAnsi="Times New Roman"/>
                <w:bCs/>
                <w:sz w:val="24"/>
                <w:szCs w:val="24"/>
              </w:rPr>
              <w:t>Оценка решений ситуационных задач</w:t>
            </w:r>
          </w:p>
          <w:p w:rsidR="007208FD" w:rsidRDefault="007208FD">
            <w:pPr>
              <w:spacing w:after="0" w:line="240" w:lineRule="auto"/>
              <w:rPr>
                <w:rFonts w:ascii="Times New Roman" w:hAnsi="Times New Roman"/>
                <w:bCs/>
                <w:sz w:val="24"/>
                <w:szCs w:val="24"/>
              </w:rPr>
            </w:pPr>
            <w:r>
              <w:rPr>
                <w:rFonts w:ascii="Times New Roman" w:hAnsi="Times New Roman"/>
                <w:bCs/>
                <w:sz w:val="24"/>
                <w:szCs w:val="24"/>
              </w:rPr>
              <w:t>Тестирование</w:t>
            </w:r>
          </w:p>
          <w:p w:rsidR="007208FD" w:rsidRDefault="007208FD">
            <w:pPr>
              <w:spacing w:after="0" w:line="240" w:lineRule="auto"/>
              <w:rPr>
                <w:rFonts w:ascii="Times New Roman" w:hAnsi="Times New Roman"/>
                <w:bCs/>
                <w:sz w:val="24"/>
                <w:szCs w:val="24"/>
              </w:rPr>
            </w:pPr>
            <w:r>
              <w:rPr>
                <w:rFonts w:ascii="Times New Roman" w:hAnsi="Times New Roman"/>
                <w:bCs/>
                <w:sz w:val="24"/>
                <w:szCs w:val="24"/>
              </w:rPr>
              <w:t>Устный опрос</w:t>
            </w:r>
          </w:p>
          <w:p w:rsidR="007208FD" w:rsidRDefault="007208FD">
            <w:pPr>
              <w:spacing w:after="0" w:line="240" w:lineRule="auto"/>
              <w:rPr>
                <w:rFonts w:ascii="Times New Roman" w:hAnsi="Times New Roman"/>
                <w:bCs/>
                <w:sz w:val="24"/>
                <w:szCs w:val="24"/>
              </w:rPr>
            </w:pPr>
            <w:r>
              <w:rPr>
                <w:rFonts w:ascii="Times New Roman" w:hAnsi="Times New Roman"/>
                <w:bCs/>
                <w:sz w:val="24"/>
                <w:szCs w:val="24"/>
              </w:rPr>
              <w:t>Практические занятия</w:t>
            </w:r>
          </w:p>
          <w:p w:rsidR="007208FD" w:rsidRDefault="007208FD">
            <w:pPr>
              <w:spacing w:after="0" w:line="240" w:lineRule="auto"/>
              <w:rPr>
                <w:rFonts w:ascii="Times New Roman" w:hAnsi="Times New Roman"/>
                <w:bCs/>
                <w:sz w:val="24"/>
                <w:szCs w:val="24"/>
              </w:rPr>
            </w:pPr>
            <w:r>
              <w:rPr>
                <w:rFonts w:ascii="Times New Roman" w:hAnsi="Times New Roman"/>
                <w:bCs/>
                <w:sz w:val="24"/>
                <w:szCs w:val="24"/>
              </w:rPr>
              <w:t>Ролевые игры</w:t>
            </w:r>
          </w:p>
        </w:tc>
      </w:tr>
      <w:tr w:rsidR="007208FD" w:rsidTr="00E35CA6">
        <w:trPr>
          <w:trHeight w:val="1690"/>
        </w:trPr>
        <w:tc>
          <w:tcPr>
            <w:tcW w:w="1954" w:type="pct"/>
            <w:tcBorders>
              <w:top w:val="single" w:sz="4" w:space="0" w:color="auto"/>
              <w:left w:val="single" w:sz="4" w:space="0" w:color="auto"/>
              <w:bottom w:val="single" w:sz="4" w:space="0" w:color="auto"/>
              <w:right w:val="single" w:sz="4" w:space="0" w:color="auto"/>
            </w:tcBorders>
            <w:hideMark/>
          </w:tcPr>
          <w:p w:rsidR="007208FD" w:rsidRDefault="007208FD">
            <w:pPr>
              <w:spacing w:after="0" w:line="240" w:lineRule="auto"/>
              <w:jc w:val="both"/>
              <w:rPr>
                <w:rFonts w:ascii="Times New Roman" w:hAnsi="Times New Roman"/>
                <w:sz w:val="24"/>
                <w:szCs w:val="24"/>
              </w:rPr>
            </w:pPr>
            <w:r>
              <w:rPr>
                <w:rFonts w:ascii="Times New Roman" w:hAnsi="Times New Roman"/>
                <w:sz w:val="24"/>
                <w:szCs w:val="24"/>
              </w:rPr>
              <w:t xml:space="preserve">Особенности обеспечения безопасных условий труда в сфере профессиональной деятельности, правовые, нормативные и организационные основы охраны труда в организации; </w:t>
            </w:r>
          </w:p>
          <w:p w:rsidR="007208FD" w:rsidRDefault="007208FD">
            <w:pPr>
              <w:spacing w:after="0" w:line="240" w:lineRule="auto"/>
              <w:jc w:val="both"/>
              <w:rPr>
                <w:rFonts w:ascii="Times New Roman" w:hAnsi="Times New Roman"/>
                <w:sz w:val="24"/>
                <w:szCs w:val="24"/>
              </w:rPr>
            </w:pPr>
            <w:r>
              <w:rPr>
                <w:rFonts w:ascii="Times New Roman" w:hAnsi="Times New Roman"/>
                <w:sz w:val="24"/>
                <w:szCs w:val="24"/>
              </w:rPr>
              <w:t xml:space="preserve">Правила и нормы охраны труда, личной и производственной санитарии и пожарной защиты; </w:t>
            </w:r>
          </w:p>
          <w:p w:rsidR="007208FD" w:rsidRDefault="007208FD">
            <w:pPr>
              <w:spacing w:after="0" w:line="240" w:lineRule="auto"/>
              <w:jc w:val="both"/>
              <w:rPr>
                <w:rFonts w:ascii="Times New Roman" w:hAnsi="Times New Roman"/>
                <w:sz w:val="24"/>
                <w:szCs w:val="24"/>
              </w:rPr>
            </w:pPr>
            <w:r>
              <w:rPr>
                <w:rFonts w:ascii="Times New Roman" w:hAnsi="Times New Roman"/>
                <w:sz w:val="24"/>
                <w:szCs w:val="24"/>
              </w:rPr>
              <w:t xml:space="preserve">Правила безопасной эксплуатации механического оборудования; Профилактические мероприятия по охране окружающей среды, технике безопасности и производственной санитарии; </w:t>
            </w:r>
          </w:p>
          <w:p w:rsidR="007208FD" w:rsidRDefault="007208FD">
            <w:pPr>
              <w:spacing w:after="0" w:line="240" w:lineRule="auto"/>
              <w:jc w:val="both"/>
              <w:rPr>
                <w:rFonts w:ascii="Times New Roman" w:hAnsi="Times New Roman"/>
                <w:sz w:val="24"/>
                <w:szCs w:val="24"/>
              </w:rPr>
            </w:pPr>
            <w:r>
              <w:rPr>
                <w:rFonts w:ascii="Times New Roman" w:hAnsi="Times New Roman"/>
                <w:sz w:val="24"/>
                <w:szCs w:val="24"/>
              </w:rPr>
              <w:t xml:space="preserve">Предельно допустимые концентрации (далее - ПДК) вредных веществ и индивидуальные средства защиты; </w:t>
            </w:r>
          </w:p>
          <w:p w:rsidR="007208FD" w:rsidRDefault="007208FD">
            <w:pPr>
              <w:spacing w:after="0" w:line="240" w:lineRule="auto"/>
              <w:rPr>
                <w:rFonts w:ascii="Times New Roman" w:hAnsi="Times New Roman"/>
                <w:sz w:val="24"/>
                <w:szCs w:val="24"/>
              </w:rPr>
            </w:pPr>
            <w:r>
              <w:rPr>
                <w:rFonts w:ascii="Times New Roman" w:hAnsi="Times New Roman"/>
                <w:sz w:val="24"/>
                <w:szCs w:val="24"/>
              </w:rPr>
              <w:t xml:space="preserve">Принципы прогнозирования развития событий и оценки последствий при техногенных чрезвычайных ситуациях и стихийных явлениях; </w:t>
            </w:r>
          </w:p>
          <w:p w:rsidR="007208FD" w:rsidRDefault="007208FD">
            <w:pPr>
              <w:spacing w:after="0" w:line="240" w:lineRule="auto"/>
              <w:rPr>
                <w:rFonts w:ascii="Times New Roman" w:hAnsi="Times New Roman"/>
                <w:sz w:val="24"/>
                <w:szCs w:val="24"/>
              </w:rPr>
            </w:pPr>
            <w:r>
              <w:rPr>
                <w:rFonts w:ascii="Times New Roman" w:hAnsi="Times New Roman"/>
                <w:sz w:val="24"/>
                <w:szCs w:val="24"/>
              </w:rPr>
              <w:t xml:space="preserve">Систему мер по безопасной эксплуатации опасных производственных объектов и снижению вредного воздействия на окружающую среду; </w:t>
            </w:r>
          </w:p>
          <w:p w:rsidR="007208FD" w:rsidRDefault="007208FD">
            <w:pPr>
              <w:spacing w:after="0" w:line="240" w:lineRule="auto"/>
              <w:rPr>
                <w:rFonts w:ascii="Times New Roman" w:hAnsi="Times New Roman"/>
                <w:b/>
                <w:bCs/>
                <w:sz w:val="24"/>
                <w:szCs w:val="24"/>
              </w:rPr>
            </w:pPr>
            <w:r>
              <w:rPr>
                <w:rFonts w:ascii="Times New Roman" w:hAnsi="Times New Roman"/>
                <w:sz w:val="24"/>
                <w:szCs w:val="24"/>
              </w:rPr>
              <w:t>Средства и методы повышения безопасности технических средств и технологических процессов.</w:t>
            </w:r>
          </w:p>
        </w:tc>
        <w:tc>
          <w:tcPr>
            <w:tcW w:w="1906" w:type="pct"/>
            <w:tcBorders>
              <w:top w:val="single" w:sz="4" w:space="0" w:color="auto"/>
              <w:left w:val="single" w:sz="4" w:space="0" w:color="auto"/>
              <w:bottom w:val="single" w:sz="4" w:space="0" w:color="auto"/>
              <w:right w:val="single" w:sz="4" w:space="0" w:color="auto"/>
            </w:tcBorders>
          </w:tcPr>
          <w:p w:rsidR="007208FD" w:rsidRDefault="007208FD">
            <w:pPr>
              <w:spacing w:after="0" w:line="240" w:lineRule="auto"/>
              <w:rPr>
                <w:rFonts w:ascii="Times New Roman" w:hAnsi="Times New Roman"/>
                <w:bCs/>
                <w:sz w:val="24"/>
                <w:szCs w:val="24"/>
              </w:rPr>
            </w:pPr>
            <w:r>
              <w:rPr>
                <w:rFonts w:ascii="Times New Roman" w:hAnsi="Times New Roman"/>
                <w:bCs/>
                <w:sz w:val="24"/>
                <w:szCs w:val="24"/>
              </w:rPr>
              <w:t>Демонстрирует системные знания требований по охране труда, безопасности жизнедеятельности и защиты окружающей среды при выполнении монтажных работ, техническом обслуживании и ремонте промышленного оборудования.</w:t>
            </w:r>
          </w:p>
          <w:p w:rsidR="007208FD" w:rsidRDefault="007208FD">
            <w:pPr>
              <w:spacing w:after="0" w:line="240" w:lineRule="auto"/>
              <w:rPr>
                <w:rFonts w:ascii="Times New Roman" w:hAnsi="Times New Roman"/>
                <w:bCs/>
                <w:sz w:val="24"/>
                <w:szCs w:val="24"/>
              </w:rPr>
            </w:pPr>
          </w:p>
          <w:p w:rsidR="007208FD" w:rsidRDefault="007208FD">
            <w:pPr>
              <w:spacing w:after="0" w:line="240" w:lineRule="auto"/>
              <w:rPr>
                <w:rFonts w:ascii="Times New Roman" w:hAnsi="Times New Roman"/>
                <w:bCs/>
                <w:sz w:val="24"/>
                <w:szCs w:val="24"/>
              </w:rPr>
            </w:pPr>
          </w:p>
          <w:p w:rsidR="007208FD" w:rsidRDefault="007208FD">
            <w:pPr>
              <w:spacing w:after="0" w:line="240" w:lineRule="auto"/>
              <w:rPr>
                <w:rFonts w:ascii="Times New Roman" w:hAnsi="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08FD" w:rsidRDefault="007208FD">
            <w:pPr>
              <w:spacing w:after="0" w:line="240" w:lineRule="auto"/>
              <w:rPr>
                <w:rFonts w:ascii="Times New Roman" w:hAnsi="Times New Roman"/>
                <w:bCs/>
                <w:sz w:val="24"/>
                <w:szCs w:val="24"/>
              </w:rPr>
            </w:pPr>
          </w:p>
        </w:tc>
      </w:tr>
      <w:tr w:rsidR="007208FD" w:rsidTr="00E35CA6">
        <w:trPr>
          <w:trHeight w:val="3862"/>
        </w:trPr>
        <w:tc>
          <w:tcPr>
            <w:tcW w:w="1954" w:type="pct"/>
            <w:tcBorders>
              <w:top w:val="single" w:sz="4" w:space="0" w:color="auto"/>
              <w:left w:val="single" w:sz="4" w:space="0" w:color="auto"/>
              <w:bottom w:val="single" w:sz="4" w:space="0" w:color="auto"/>
              <w:right w:val="single" w:sz="4" w:space="0" w:color="auto"/>
            </w:tcBorders>
          </w:tcPr>
          <w:p w:rsidR="007208FD" w:rsidRDefault="007208FD">
            <w:pPr>
              <w:spacing w:after="0" w:line="240" w:lineRule="auto"/>
              <w:rPr>
                <w:rFonts w:ascii="Times New Roman" w:hAnsi="Times New Roman"/>
                <w:b/>
                <w:bCs/>
                <w:sz w:val="24"/>
                <w:szCs w:val="24"/>
              </w:rPr>
            </w:pPr>
            <w:r>
              <w:rPr>
                <w:rFonts w:ascii="Times New Roman" w:hAnsi="Times New Roman"/>
                <w:b/>
                <w:bCs/>
                <w:sz w:val="24"/>
                <w:szCs w:val="24"/>
              </w:rPr>
              <w:t>Умения:</w:t>
            </w:r>
          </w:p>
          <w:p w:rsidR="007208FD" w:rsidRDefault="007208FD">
            <w:pPr>
              <w:spacing w:after="0" w:line="240" w:lineRule="auto"/>
              <w:rPr>
                <w:rFonts w:ascii="Times New Roman" w:hAnsi="Times New Roman"/>
                <w:bCs/>
                <w:iCs/>
                <w:sz w:val="24"/>
                <w:szCs w:val="24"/>
              </w:rPr>
            </w:pPr>
            <w:r>
              <w:rPr>
                <w:rFonts w:ascii="Times New Roman" w:hAnsi="Times New Roman"/>
                <w:bCs/>
                <w:iCs/>
                <w:sz w:val="24"/>
                <w:szCs w:val="24"/>
              </w:rPr>
              <w:t>Применять средства индивидуальной и коллективной защиты.</w:t>
            </w:r>
          </w:p>
          <w:p w:rsidR="007208FD" w:rsidRDefault="007208FD">
            <w:pPr>
              <w:spacing w:after="0" w:line="240" w:lineRule="auto"/>
              <w:rPr>
                <w:rFonts w:ascii="Times New Roman" w:hAnsi="Times New Roman"/>
                <w:bCs/>
                <w:iCs/>
                <w:sz w:val="24"/>
                <w:szCs w:val="24"/>
              </w:rPr>
            </w:pPr>
          </w:p>
          <w:p w:rsidR="007208FD" w:rsidRDefault="007208FD">
            <w:pPr>
              <w:spacing w:after="0" w:line="240" w:lineRule="auto"/>
              <w:rPr>
                <w:rFonts w:ascii="Times New Roman" w:hAnsi="Times New Roman"/>
                <w:bCs/>
                <w:iCs/>
                <w:sz w:val="24"/>
                <w:szCs w:val="24"/>
              </w:rPr>
            </w:pPr>
          </w:p>
          <w:p w:rsidR="007208FD" w:rsidRDefault="007208FD">
            <w:pPr>
              <w:spacing w:after="0" w:line="240" w:lineRule="auto"/>
              <w:rPr>
                <w:rFonts w:ascii="Times New Roman" w:hAnsi="Times New Roman"/>
                <w:bCs/>
                <w:iCs/>
                <w:sz w:val="24"/>
                <w:szCs w:val="24"/>
              </w:rPr>
            </w:pPr>
          </w:p>
        </w:tc>
        <w:tc>
          <w:tcPr>
            <w:tcW w:w="1906" w:type="pct"/>
            <w:tcBorders>
              <w:top w:val="single" w:sz="4" w:space="0" w:color="auto"/>
              <w:left w:val="single" w:sz="4" w:space="0" w:color="auto"/>
              <w:bottom w:val="single" w:sz="4" w:space="0" w:color="auto"/>
              <w:right w:val="single" w:sz="4" w:space="0" w:color="auto"/>
            </w:tcBorders>
            <w:hideMark/>
          </w:tcPr>
          <w:p w:rsidR="007208FD" w:rsidRDefault="007208FD">
            <w:pPr>
              <w:spacing w:after="0" w:line="240" w:lineRule="auto"/>
              <w:rPr>
                <w:rFonts w:ascii="Times New Roman" w:hAnsi="Times New Roman"/>
                <w:bCs/>
                <w:sz w:val="24"/>
                <w:szCs w:val="24"/>
              </w:rPr>
            </w:pPr>
            <w:r>
              <w:rPr>
                <w:rFonts w:ascii="Times New Roman" w:hAnsi="Times New Roman"/>
                <w:bCs/>
                <w:sz w:val="24"/>
                <w:szCs w:val="24"/>
              </w:rPr>
              <w:t>Демонстрирует умение использовать средства индивидуальной защиты и оценивать правильность их применения.</w:t>
            </w:r>
          </w:p>
          <w:p w:rsidR="007208FD" w:rsidRDefault="007208FD">
            <w:pPr>
              <w:spacing w:after="0" w:line="240" w:lineRule="auto"/>
              <w:rPr>
                <w:rFonts w:ascii="Times New Roman" w:hAnsi="Times New Roman"/>
                <w:bCs/>
                <w:sz w:val="24"/>
                <w:szCs w:val="24"/>
              </w:rPr>
            </w:pPr>
            <w:r>
              <w:rPr>
                <w:rFonts w:ascii="Times New Roman" w:hAnsi="Times New Roman"/>
                <w:bCs/>
                <w:sz w:val="24"/>
                <w:szCs w:val="24"/>
              </w:rPr>
              <w:t>Владеет навыками по организации охраны труда, безопасности жизнедеятельности и защиты окружающей среды при выполнении нескольких видов технологических процессов.</w:t>
            </w:r>
          </w:p>
        </w:tc>
        <w:tc>
          <w:tcPr>
            <w:tcW w:w="1140" w:type="pct"/>
            <w:vMerge w:val="restart"/>
            <w:tcBorders>
              <w:top w:val="single" w:sz="4" w:space="0" w:color="auto"/>
              <w:left w:val="single" w:sz="4" w:space="0" w:color="auto"/>
              <w:bottom w:val="single" w:sz="4" w:space="0" w:color="auto"/>
              <w:right w:val="single" w:sz="4" w:space="0" w:color="auto"/>
            </w:tcBorders>
            <w:hideMark/>
          </w:tcPr>
          <w:p w:rsidR="007208FD" w:rsidRDefault="007208FD">
            <w:pPr>
              <w:spacing w:after="0" w:line="240" w:lineRule="auto"/>
              <w:rPr>
                <w:rFonts w:ascii="Times New Roman" w:hAnsi="Times New Roman"/>
                <w:bCs/>
                <w:sz w:val="24"/>
                <w:szCs w:val="24"/>
              </w:rPr>
            </w:pPr>
            <w:r>
              <w:rPr>
                <w:rFonts w:ascii="Times New Roman" w:hAnsi="Times New Roman"/>
                <w:bCs/>
                <w:sz w:val="24"/>
                <w:szCs w:val="24"/>
              </w:rPr>
              <w:t>Проектная работа</w:t>
            </w:r>
          </w:p>
          <w:p w:rsidR="007208FD" w:rsidRDefault="007208FD">
            <w:pPr>
              <w:spacing w:after="0" w:line="240" w:lineRule="auto"/>
              <w:rPr>
                <w:rFonts w:ascii="Times New Roman" w:hAnsi="Times New Roman"/>
                <w:bCs/>
                <w:sz w:val="24"/>
                <w:szCs w:val="24"/>
              </w:rPr>
            </w:pPr>
            <w:r>
              <w:rPr>
                <w:rFonts w:ascii="Times New Roman" w:hAnsi="Times New Roman"/>
                <w:bCs/>
                <w:sz w:val="24"/>
                <w:szCs w:val="24"/>
              </w:rPr>
              <w:t>Наблюдение в процессе практических занятий</w:t>
            </w:r>
          </w:p>
          <w:p w:rsidR="007208FD" w:rsidRDefault="007208FD">
            <w:pPr>
              <w:spacing w:after="0" w:line="240" w:lineRule="auto"/>
              <w:rPr>
                <w:rFonts w:ascii="Times New Roman" w:hAnsi="Times New Roman"/>
                <w:bCs/>
                <w:sz w:val="24"/>
                <w:szCs w:val="24"/>
              </w:rPr>
            </w:pPr>
            <w:r>
              <w:rPr>
                <w:rFonts w:ascii="Times New Roman" w:hAnsi="Times New Roman"/>
                <w:bCs/>
                <w:sz w:val="24"/>
                <w:szCs w:val="24"/>
              </w:rPr>
              <w:t>Оценка решений ситуационных задач</w:t>
            </w:r>
          </w:p>
        </w:tc>
      </w:tr>
      <w:tr w:rsidR="007208FD" w:rsidTr="00E35CA6">
        <w:trPr>
          <w:trHeight w:val="2790"/>
        </w:trPr>
        <w:tc>
          <w:tcPr>
            <w:tcW w:w="1954" w:type="pct"/>
            <w:tcBorders>
              <w:top w:val="single" w:sz="4" w:space="0" w:color="auto"/>
              <w:left w:val="single" w:sz="4" w:space="0" w:color="auto"/>
              <w:bottom w:val="single" w:sz="4" w:space="0" w:color="auto"/>
              <w:right w:val="single" w:sz="4" w:space="0" w:color="auto"/>
            </w:tcBorders>
          </w:tcPr>
          <w:p w:rsidR="007208FD" w:rsidRDefault="007208FD">
            <w:pPr>
              <w:spacing w:after="0" w:line="240" w:lineRule="auto"/>
              <w:rPr>
                <w:rFonts w:ascii="Times New Roman" w:hAnsi="Times New Roman"/>
                <w:bCs/>
                <w:iCs/>
                <w:sz w:val="24"/>
                <w:szCs w:val="24"/>
              </w:rPr>
            </w:pPr>
            <w:r>
              <w:rPr>
                <w:rFonts w:ascii="Times New Roman" w:hAnsi="Times New Roman"/>
                <w:bCs/>
                <w:iCs/>
                <w:sz w:val="24"/>
                <w:szCs w:val="24"/>
              </w:rPr>
              <w:lastRenderedPageBreak/>
              <w:t xml:space="preserve">Организовывать и проводить мероприятия по защите работающих и населения от негативных воздействий чрезвычайных ситуаций; </w:t>
            </w:r>
          </w:p>
          <w:p w:rsidR="007208FD" w:rsidRDefault="007208FD">
            <w:pPr>
              <w:spacing w:after="0" w:line="240" w:lineRule="auto"/>
              <w:rPr>
                <w:rFonts w:ascii="Times New Roman" w:hAnsi="Times New Roman"/>
                <w:bCs/>
                <w:iCs/>
                <w:sz w:val="24"/>
                <w:szCs w:val="24"/>
              </w:rPr>
            </w:pPr>
          </w:p>
          <w:p w:rsidR="007208FD" w:rsidRDefault="007208FD">
            <w:pPr>
              <w:spacing w:after="0" w:line="240" w:lineRule="auto"/>
              <w:rPr>
                <w:rFonts w:ascii="Times New Roman" w:hAnsi="Times New Roman"/>
                <w:bCs/>
                <w:iCs/>
                <w:sz w:val="24"/>
                <w:szCs w:val="24"/>
              </w:rPr>
            </w:pPr>
            <w:r>
              <w:rPr>
                <w:rFonts w:ascii="Times New Roman" w:hAnsi="Times New Roman"/>
                <w:bCs/>
                <w:iCs/>
                <w:sz w:val="24"/>
                <w:szCs w:val="24"/>
              </w:rPr>
              <w:t xml:space="preserve">Использовать </w:t>
            </w:r>
            <w:proofErr w:type="spellStart"/>
            <w:r>
              <w:rPr>
                <w:rFonts w:ascii="Times New Roman" w:hAnsi="Times New Roman"/>
                <w:bCs/>
                <w:iCs/>
                <w:sz w:val="24"/>
                <w:szCs w:val="24"/>
              </w:rPr>
              <w:t>экобиозащитную</w:t>
            </w:r>
            <w:proofErr w:type="spellEnd"/>
            <w:r>
              <w:rPr>
                <w:rFonts w:ascii="Times New Roman" w:hAnsi="Times New Roman"/>
                <w:bCs/>
                <w:iCs/>
                <w:sz w:val="24"/>
                <w:szCs w:val="24"/>
              </w:rPr>
              <w:t xml:space="preserve"> и противопожарную технику.</w:t>
            </w:r>
          </w:p>
          <w:p w:rsidR="007208FD" w:rsidRDefault="007208FD">
            <w:pPr>
              <w:spacing w:after="0" w:line="240" w:lineRule="auto"/>
              <w:rPr>
                <w:rFonts w:ascii="Times New Roman" w:hAnsi="Times New Roman"/>
                <w:bCs/>
                <w:iCs/>
                <w:sz w:val="24"/>
                <w:szCs w:val="24"/>
              </w:rPr>
            </w:pPr>
          </w:p>
          <w:p w:rsidR="007208FD" w:rsidRDefault="007208FD">
            <w:pPr>
              <w:spacing w:after="0" w:line="240" w:lineRule="auto"/>
              <w:rPr>
                <w:rFonts w:ascii="Times New Roman" w:hAnsi="Times New Roman"/>
                <w:b/>
                <w:bCs/>
                <w:sz w:val="24"/>
                <w:szCs w:val="24"/>
              </w:rPr>
            </w:pPr>
          </w:p>
        </w:tc>
        <w:tc>
          <w:tcPr>
            <w:tcW w:w="1906" w:type="pct"/>
            <w:tcBorders>
              <w:top w:val="single" w:sz="4" w:space="0" w:color="auto"/>
              <w:left w:val="single" w:sz="4" w:space="0" w:color="auto"/>
              <w:bottom w:val="single" w:sz="4" w:space="0" w:color="auto"/>
              <w:right w:val="single" w:sz="4" w:space="0" w:color="auto"/>
            </w:tcBorders>
            <w:hideMark/>
          </w:tcPr>
          <w:p w:rsidR="007208FD" w:rsidRDefault="007208FD">
            <w:pPr>
              <w:spacing w:after="0" w:line="240" w:lineRule="auto"/>
              <w:rPr>
                <w:rFonts w:ascii="Times New Roman" w:hAnsi="Times New Roman"/>
                <w:bCs/>
                <w:sz w:val="24"/>
                <w:szCs w:val="24"/>
              </w:rPr>
            </w:pPr>
            <w:r>
              <w:rPr>
                <w:rFonts w:ascii="Times New Roman" w:hAnsi="Times New Roman"/>
                <w:bCs/>
                <w:sz w:val="24"/>
                <w:szCs w:val="24"/>
              </w:rPr>
              <w:t xml:space="preserve">Демонстрирует умение </w:t>
            </w:r>
          </w:p>
          <w:p w:rsidR="007208FD" w:rsidRDefault="007208FD">
            <w:pPr>
              <w:spacing w:after="0" w:line="240" w:lineRule="auto"/>
              <w:rPr>
                <w:rFonts w:ascii="Times New Roman" w:hAnsi="Times New Roman"/>
                <w:bCs/>
                <w:sz w:val="24"/>
                <w:szCs w:val="24"/>
              </w:rPr>
            </w:pPr>
            <w:r>
              <w:rPr>
                <w:rFonts w:ascii="Times New Roman" w:hAnsi="Times New Roman"/>
                <w:bCs/>
                <w:sz w:val="24"/>
                <w:szCs w:val="24"/>
              </w:rPr>
              <w:t>пользоваться принципами разработки технических решений и технологий в области защиты производственного персонала и населения от возможных последствий аварий, катастроф, стихийных бедствий;</w:t>
            </w:r>
          </w:p>
          <w:p w:rsidR="007208FD" w:rsidRDefault="007208FD">
            <w:pPr>
              <w:spacing w:after="0" w:line="240" w:lineRule="auto"/>
              <w:rPr>
                <w:rFonts w:ascii="Times New Roman" w:hAnsi="Times New Roman"/>
                <w:bCs/>
                <w:sz w:val="24"/>
                <w:szCs w:val="24"/>
              </w:rPr>
            </w:pPr>
            <w:r>
              <w:rPr>
                <w:rFonts w:ascii="Times New Roman" w:hAnsi="Times New Roman"/>
                <w:bCs/>
                <w:sz w:val="24"/>
                <w:szCs w:val="24"/>
              </w:rPr>
              <w:t>Способен разрабатывать систему документов по охране труда, безопасности жизнедеятельности и защиты окружающей среды в монтажной или сервисной организации в целом.</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08FD" w:rsidRDefault="007208FD">
            <w:pPr>
              <w:spacing w:after="0" w:line="240" w:lineRule="auto"/>
              <w:rPr>
                <w:rFonts w:ascii="Times New Roman" w:hAnsi="Times New Roman"/>
                <w:bCs/>
                <w:sz w:val="24"/>
                <w:szCs w:val="24"/>
              </w:rPr>
            </w:pPr>
          </w:p>
        </w:tc>
      </w:tr>
      <w:tr w:rsidR="007208FD" w:rsidTr="00E35CA6">
        <w:trPr>
          <w:trHeight w:val="2520"/>
        </w:trPr>
        <w:tc>
          <w:tcPr>
            <w:tcW w:w="1954" w:type="pct"/>
            <w:tcBorders>
              <w:top w:val="single" w:sz="4" w:space="0" w:color="auto"/>
              <w:left w:val="single" w:sz="4" w:space="0" w:color="auto"/>
              <w:bottom w:val="single" w:sz="4" w:space="0" w:color="auto"/>
              <w:right w:val="single" w:sz="4" w:space="0" w:color="auto"/>
            </w:tcBorders>
            <w:hideMark/>
          </w:tcPr>
          <w:p w:rsidR="007208FD" w:rsidRDefault="007208FD">
            <w:pPr>
              <w:spacing w:after="0" w:line="240" w:lineRule="auto"/>
              <w:rPr>
                <w:rFonts w:ascii="Times New Roman" w:hAnsi="Times New Roman"/>
                <w:bCs/>
                <w:iCs/>
                <w:sz w:val="24"/>
                <w:szCs w:val="24"/>
              </w:rPr>
            </w:pPr>
            <w:r>
              <w:rPr>
                <w:rFonts w:ascii="Times New Roman" w:hAnsi="Times New Roman"/>
                <w:bCs/>
                <w:iCs/>
                <w:sz w:val="24"/>
                <w:szCs w:val="24"/>
              </w:rPr>
              <w:t xml:space="preserve">Проводить анализ опасных и вредных факторов в сфере профессиональной деятельности; </w:t>
            </w:r>
          </w:p>
          <w:p w:rsidR="007208FD" w:rsidRDefault="007208FD">
            <w:pPr>
              <w:spacing w:after="0" w:line="240" w:lineRule="auto"/>
              <w:rPr>
                <w:rFonts w:ascii="Times New Roman" w:hAnsi="Times New Roman"/>
                <w:bCs/>
                <w:iCs/>
                <w:sz w:val="24"/>
                <w:szCs w:val="24"/>
              </w:rPr>
            </w:pPr>
            <w:r>
              <w:rPr>
                <w:rFonts w:ascii="Times New Roman" w:hAnsi="Times New Roman"/>
                <w:bCs/>
                <w:iCs/>
                <w:sz w:val="24"/>
                <w:szCs w:val="24"/>
              </w:rPr>
              <w:t>Проводить экологический мониторинг объектов производства и окружающей среды;</w:t>
            </w:r>
          </w:p>
          <w:p w:rsidR="007208FD" w:rsidRDefault="007208FD">
            <w:pPr>
              <w:spacing w:after="0" w:line="240" w:lineRule="auto"/>
              <w:rPr>
                <w:rFonts w:ascii="Times New Roman" w:hAnsi="Times New Roman"/>
                <w:bCs/>
                <w:iCs/>
                <w:sz w:val="24"/>
                <w:szCs w:val="24"/>
              </w:rPr>
            </w:pPr>
            <w:r>
              <w:rPr>
                <w:rFonts w:ascii="Times New Roman" w:hAnsi="Times New Roman"/>
                <w:bCs/>
                <w:iCs/>
                <w:sz w:val="24"/>
                <w:szCs w:val="24"/>
              </w:rPr>
              <w:t>Соблюдать требования по безопасному ведению технологического процесса.</w:t>
            </w:r>
          </w:p>
        </w:tc>
        <w:tc>
          <w:tcPr>
            <w:tcW w:w="1906" w:type="pct"/>
            <w:tcBorders>
              <w:top w:val="single" w:sz="4" w:space="0" w:color="auto"/>
              <w:left w:val="single" w:sz="4" w:space="0" w:color="auto"/>
              <w:bottom w:val="single" w:sz="4" w:space="0" w:color="auto"/>
              <w:right w:val="single" w:sz="4" w:space="0" w:color="auto"/>
            </w:tcBorders>
          </w:tcPr>
          <w:p w:rsidR="007208FD" w:rsidRDefault="007208FD">
            <w:pPr>
              <w:spacing w:after="0" w:line="240" w:lineRule="auto"/>
              <w:rPr>
                <w:rFonts w:ascii="Times New Roman" w:hAnsi="Times New Roman"/>
                <w:bCs/>
                <w:sz w:val="24"/>
                <w:szCs w:val="24"/>
              </w:rPr>
            </w:pPr>
            <w:r>
              <w:rPr>
                <w:rFonts w:ascii="Times New Roman" w:hAnsi="Times New Roman"/>
                <w:bCs/>
                <w:sz w:val="24"/>
                <w:szCs w:val="24"/>
              </w:rPr>
              <w:t>Способен осуществлять идентификацию опасных и вредных факторов, создаваемых средой обитания и производственной деятельностью человека.</w:t>
            </w:r>
          </w:p>
          <w:p w:rsidR="007208FD" w:rsidRDefault="007208FD">
            <w:pPr>
              <w:spacing w:after="0" w:line="240" w:lineRule="auto"/>
              <w:rPr>
                <w:rFonts w:ascii="Times New Roman" w:hAnsi="Times New Roman"/>
                <w:bCs/>
                <w:sz w:val="24"/>
                <w:szCs w:val="24"/>
              </w:rPr>
            </w:pPr>
          </w:p>
          <w:p w:rsidR="007208FD" w:rsidRDefault="007208FD">
            <w:pPr>
              <w:spacing w:after="0" w:line="240" w:lineRule="auto"/>
              <w:rPr>
                <w:rFonts w:ascii="Times New Roman" w:hAnsi="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08FD" w:rsidRDefault="007208FD">
            <w:pPr>
              <w:spacing w:after="0" w:line="240" w:lineRule="auto"/>
              <w:rPr>
                <w:rFonts w:ascii="Times New Roman" w:hAnsi="Times New Roman"/>
                <w:bCs/>
                <w:sz w:val="24"/>
                <w:szCs w:val="24"/>
              </w:rPr>
            </w:pPr>
          </w:p>
        </w:tc>
      </w:tr>
      <w:tr w:rsidR="007208FD" w:rsidTr="00E35CA6">
        <w:trPr>
          <w:trHeight w:val="2026"/>
        </w:trPr>
        <w:tc>
          <w:tcPr>
            <w:tcW w:w="1954" w:type="pct"/>
            <w:tcBorders>
              <w:top w:val="single" w:sz="4" w:space="0" w:color="auto"/>
              <w:left w:val="single" w:sz="4" w:space="0" w:color="auto"/>
              <w:bottom w:val="single" w:sz="4" w:space="0" w:color="auto"/>
              <w:right w:val="single" w:sz="4" w:space="0" w:color="auto"/>
            </w:tcBorders>
            <w:hideMark/>
          </w:tcPr>
          <w:p w:rsidR="007208FD" w:rsidRDefault="007208FD">
            <w:pPr>
              <w:spacing w:after="0" w:line="240" w:lineRule="auto"/>
              <w:rPr>
                <w:rFonts w:ascii="Times New Roman" w:hAnsi="Times New Roman"/>
                <w:bCs/>
                <w:iCs/>
                <w:sz w:val="24"/>
                <w:szCs w:val="24"/>
              </w:rPr>
            </w:pPr>
            <w:proofErr w:type="spellStart"/>
            <w:r>
              <w:rPr>
                <w:rFonts w:ascii="Times New Roman" w:hAnsi="Times New Roman"/>
                <w:bCs/>
                <w:iCs/>
                <w:sz w:val="24"/>
                <w:szCs w:val="24"/>
              </w:rPr>
              <w:t>Визуальноопределять</w:t>
            </w:r>
            <w:proofErr w:type="spellEnd"/>
          </w:p>
          <w:p w:rsidR="007208FD" w:rsidRDefault="007208FD">
            <w:pPr>
              <w:spacing w:after="0" w:line="240" w:lineRule="auto"/>
              <w:rPr>
                <w:rFonts w:ascii="Times New Roman" w:hAnsi="Times New Roman"/>
                <w:bCs/>
                <w:iCs/>
                <w:sz w:val="24"/>
                <w:szCs w:val="24"/>
              </w:rPr>
            </w:pPr>
            <w:proofErr w:type="spellStart"/>
            <w:r>
              <w:rPr>
                <w:rFonts w:ascii="Times New Roman" w:hAnsi="Times New Roman"/>
                <w:bCs/>
                <w:iCs/>
                <w:sz w:val="24"/>
                <w:szCs w:val="24"/>
              </w:rPr>
              <w:t>ПригодностьСИЗ</w:t>
            </w:r>
            <w:proofErr w:type="spellEnd"/>
            <w:r>
              <w:rPr>
                <w:rFonts w:ascii="Times New Roman" w:hAnsi="Times New Roman"/>
                <w:bCs/>
                <w:iCs/>
                <w:sz w:val="24"/>
                <w:szCs w:val="24"/>
              </w:rPr>
              <w:t xml:space="preserve"> к использованию.</w:t>
            </w:r>
          </w:p>
        </w:tc>
        <w:tc>
          <w:tcPr>
            <w:tcW w:w="1906" w:type="pct"/>
            <w:tcBorders>
              <w:top w:val="single" w:sz="4" w:space="0" w:color="auto"/>
              <w:left w:val="single" w:sz="4" w:space="0" w:color="auto"/>
              <w:bottom w:val="single" w:sz="4" w:space="0" w:color="auto"/>
              <w:right w:val="single" w:sz="4" w:space="0" w:color="auto"/>
            </w:tcBorders>
            <w:hideMark/>
          </w:tcPr>
          <w:p w:rsidR="007208FD" w:rsidRDefault="007208FD">
            <w:pPr>
              <w:spacing w:after="0" w:line="240" w:lineRule="auto"/>
              <w:jc w:val="both"/>
              <w:rPr>
                <w:rFonts w:ascii="Times New Roman" w:hAnsi="Times New Roman"/>
                <w:bCs/>
                <w:sz w:val="24"/>
                <w:szCs w:val="24"/>
              </w:rPr>
            </w:pPr>
            <w:r>
              <w:rPr>
                <w:rFonts w:ascii="Times New Roman" w:hAnsi="Times New Roman"/>
                <w:bCs/>
                <w:sz w:val="24"/>
                <w:szCs w:val="24"/>
              </w:rPr>
              <w:t>Демонстрирует самостоятельность во владении навыков оценки технического состояния и остаточного ресурса промышленного оборудования в целом, отдельных элементов и СИЗ.</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08FD" w:rsidRDefault="007208FD">
            <w:pPr>
              <w:spacing w:after="0" w:line="240" w:lineRule="auto"/>
              <w:rPr>
                <w:rFonts w:ascii="Times New Roman" w:hAnsi="Times New Roman"/>
                <w:bCs/>
                <w:sz w:val="24"/>
                <w:szCs w:val="24"/>
              </w:rPr>
            </w:pPr>
          </w:p>
        </w:tc>
      </w:tr>
    </w:tbl>
    <w:p w:rsidR="007208FD" w:rsidRDefault="007208FD" w:rsidP="007208FD">
      <w:pPr>
        <w:rPr>
          <w:rFonts w:ascii="Times New Roman" w:hAnsi="Times New Roman"/>
        </w:rPr>
      </w:pPr>
      <w:r>
        <w:rPr>
          <w:rFonts w:ascii="Times New Roman" w:hAnsi="Times New Roman"/>
        </w:rPr>
        <w:br w:type="page"/>
      </w:r>
    </w:p>
    <w:p w:rsidR="007F0A45" w:rsidRDefault="007F0A45"/>
    <w:sectPr w:rsidR="007F0A45" w:rsidSect="004954FF">
      <w:pgSz w:w="11906" w:h="16838"/>
      <w:pgMar w:top="426" w:right="424"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362B2" w:rsidRDefault="007362B2" w:rsidP="007208FD">
      <w:pPr>
        <w:spacing w:after="0" w:line="240" w:lineRule="auto"/>
      </w:pPr>
      <w:r>
        <w:separator/>
      </w:r>
    </w:p>
  </w:endnote>
  <w:endnote w:type="continuationSeparator" w:id="0">
    <w:p w:rsidR="007362B2" w:rsidRDefault="007362B2" w:rsidP="007208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62B2" w:rsidRDefault="007362B2">
    <w:pPr>
      <w:pStyle w:val="a9"/>
      <w:jc w:val="right"/>
    </w:pPr>
    <w:r>
      <w:fldChar w:fldCharType="begin"/>
    </w:r>
    <w:r>
      <w:instrText xml:space="preserve"> PAGE   \* MERGEFORMAT </w:instrText>
    </w:r>
    <w:r>
      <w:fldChar w:fldCharType="separate"/>
    </w:r>
    <w:r>
      <w:rPr>
        <w:noProof/>
      </w:rPr>
      <w:t>7</w:t>
    </w:r>
    <w:r>
      <w:rPr>
        <w:noProof/>
      </w:rPr>
      <w:fldChar w:fldCharType="end"/>
    </w:r>
  </w:p>
  <w:p w:rsidR="007362B2" w:rsidRDefault="007362B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362B2" w:rsidRDefault="007362B2" w:rsidP="007208FD">
      <w:pPr>
        <w:spacing w:after="0" w:line="240" w:lineRule="auto"/>
      </w:pPr>
      <w:r>
        <w:separator/>
      </w:r>
    </w:p>
  </w:footnote>
  <w:footnote w:type="continuationSeparator" w:id="0">
    <w:p w:rsidR="007362B2" w:rsidRDefault="007362B2" w:rsidP="007208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584"/>
    <w:multiLevelType w:val="hybridMultilevel"/>
    <w:tmpl w:val="41C47072"/>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23DE31E3"/>
    <w:multiLevelType w:val="hybridMultilevel"/>
    <w:tmpl w:val="40C4FE06"/>
    <w:lvl w:ilvl="0" w:tplc="D08660AA">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062"/>
        </w:tabs>
        <w:ind w:left="2062"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15:restartNumberingAfterBreak="0">
    <w:nsid w:val="26D744D9"/>
    <w:multiLevelType w:val="multilevel"/>
    <w:tmpl w:val="E864F64E"/>
    <w:lvl w:ilvl="0">
      <w:start w:val="1"/>
      <w:numFmt w:val="decimal"/>
      <w:lvlText w:val="%1."/>
      <w:lvlJc w:val="left"/>
      <w:pPr>
        <w:ind w:left="360" w:hanging="360"/>
      </w:pPr>
      <w:rPr>
        <w:rFonts w:hint="default"/>
        <w:b/>
      </w:rPr>
    </w:lvl>
    <w:lvl w:ilvl="1">
      <w:start w:val="1"/>
      <w:numFmt w:val="decimal"/>
      <w:lvlText w:val="%1.%2."/>
      <w:lvlJc w:val="left"/>
      <w:pPr>
        <w:ind w:left="1490" w:hanging="360"/>
      </w:pPr>
      <w:rPr>
        <w:rFonts w:hint="default"/>
        <w:b/>
      </w:rPr>
    </w:lvl>
    <w:lvl w:ilvl="2">
      <w:start w:val="1"/>
      <w:numFmt w:val="decimal"/>
      <w:lvlText w:val="%1.%2.%3."/>
      <w:lvlJc w:val="left"/>
      <w:pPr>
        <w:ind w:left="2980" w:hanging="720"/>
      </w:pPr>
      <w:rPr>
        <w:rFonts w:hint="default"/>
        <w:b/>
      </w:rPr>
    </w:lvl>
    <w:lvl w:ilvl="3">
      <w:start w:val="1"/>
      <w:numFmt w:val="decimal"/>
      <w:lvlText w:val="%1.%2.%3.%4."/>
      <w:lvlJc w:val="left"/>
      <w:pPr>
        <w:ind w:left="4110" w:hanging="720"/>
      </w:pPr>
      <w:rPr>
        <w:rFonts w:hint="default"/>
        <w:b/>
      </w:rPr>
    </w:lvl>
    <w:lvl w:ilvl="4">
      <w:start w:val="1"/>
      <w:numFmt w:val="decimal"/>
      <w:lvlText w:val="%1.%2.%3.%4.%5."/>
      <w:lvlJc w:val="left"/>
      <w:pPr>
        <w:ind w:left="5600" w:hanging="1080"/>
      </w:pPr>
      <w:rPr>
        <w:rFonts w:hint="default"/>
        <w:b/>
      </w:rPr>
    </w:lvl>
    <w:lvl w:ilvl="5">
      <w:start w:val="1"/>
      <w:numFmt w:val="decimal"/>
      <w:lvlText w:val="%1.%2.%3.%4.%5.%6."/>
      <w:lvlJc w:val="left"/>
      <w:pPr>
        <w:ind w:left="6730" w:hanging="1080"/>
      </w:pPr>
      <w:rPr>
        <w:rFonts w:hint="default"/>
        <w:b/>
      </w:rPr>
    </w:lvl>
    <w:lvl w:ilvl="6">
      <w:start w:val="1"/>
      <w:numFmt w:val="decimal"/>
      <w:lvlText w:val="%1.%2.%3.%4.%5.%6.%7."/>
      <w:lvlJc w:val="left"/>
      <w:pPr>
        <w:ind w:left="8220" w:hanging="1440"/>
      </w:pPr>
      <w:rPr>
        <w:rFonts w:hint="default"/>
        <w:b/>
      </w:rPr>
    </w:lvl>
    <w:lvl w:ilvl="7">
      <w:start w:val="1"/>
      <w:numFmt w:val="decimal"/>
      <w:lvlText w:val="%1.%2.%3.%4.%5.%6.%7.%8."/>
      <w:lvlJc w:val="left"/>
      <w:pPr>
        <w:ind w:left="9350" w:hanging="1440"/>
      </w:pPr>
      <w:rPr>
        <w:rFonts w:hint="default"/>
        <w:b/>
      </w:rPr>
    </w:lvl>
    <w:lvl w:ilvl="8">
      <w:start w:val="1"/>
      <w:numFmt w:val="decimal"/>
      <w:lvlText w:val="%1.%2.%3.%4.%5.%6.%7.%8.%9."/>
      <w:lvlJc w:val="left"/>
      <w:pPr>
        <w:ind w:left="10840" w:hanging="1800"/>
      </w:pPr>
      <w:rPr>
        <w:rFonts w:hint="default"/>
        <w:b/>
      </w:rPr>
    </w:lvl>
  </w:abstractNum>
  <w:abstractNum w:abstractNumId="3" w15:restartNumberingAfterBreak="0">
    <w:nsid w:val="49BB40E5"/>
    <w:multiLevelType w:val="multilevel"/>
    <w:tmpl w:val="8346B56E"/>
    <w:lvl w:ilvl="0">
      <w:start w:val="1"/>
      <w:numFmt w:val="decimal"/>
      <w:lvlText w:val="%1."/>
      <w:lvlJc w:val="left"/>
      <w:pPr>
        <w:ind w:left="720" w:hanging="360"/>
      </w:pPr>
      <w:rPr>
        <w:rFonts w:cs="Times New Roman"/>
      </w:rPr>
    </w:lvl>
    <w:lvl w:ilvl="1">
      <w:start w:val="1"/>
      <w:numFmt w:val="decimal"/>
      <w:lvlText w:val="%2."/>
      <w:lvlJc w:val="left"/>
      <w:pPr>
        <w:ind w:left="900" w:hanging="540"/>
      </w:pPr>
      <w:rPr>
        <w:rFonts w:cs="Times New Roman"/>
      </w:rPr>
    </w:lvl>
    <w:lvl w:ilvl="2">
      <w:start w:val="2"/>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4" w15:restartNumberingAfterBreak="0">
    <w:nsid w:val="4AC47EA6"/>
    <w:multiLevelType w:val="multilevel"/>
    <w:tmpl w:val="66EE2170"/>
    <w:lvl w:ilvl="0">
      <w:start w:val="1"/>
      <w:numFmt w:val="decimal"/>
      <w:lvlText w:val="%1."/>
      <w:lvlJc w:val="left"/>
      <w:pPr>
        <w:ind w:left="720" w:hanging="360"/>
      </w:pPr>
      <w:rPr>
        <w:rFonts w:cs="Times New Roman"/>
      </w:rPr>
    </w:lvl>
    <w:lvl w:ilvl="1">
      <w:start w:val="2"/>
      <w:numFmt w:val="decimal"/>
      <w:isLgl/>
      <w:lvlText w:val="%1.%2."/>
      <w:lvlJc w:val="left"/>
      <w:pPr>
        <w:ind w:left="900" w:hanging="540"/>
      </w:pPr>
      <w:rPr>
        <w:rFonts w:cs="Times New Roman"/>
      </w:rPr>
    </w:lvl>
    <w:lvl w:ilvl="2">
      <w:start w:val="2"/>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5" w15:restartNumberingAfterBreak="0">
    <w:nsid w:val="52961332"/>
    <w:multiLevelType w:val="multilevel"/>
    <w:tmpl w:val="66EE2170"/>
    <w:lvl w:ilvl="0">
      <w:start w:val="1"/>
      <w:numFmt w:val="decimal"/>
      <w:lvlText w:val="%1."/>
      <w:lvlJc w:val="left"/>
      <w:pPr>
        <w:ind w:left="720" w:hanging="360"/>
      </w:pPr>
      <w:rPr>
        <w:rFonts w:cs="Times New Roman"/>
      </w:rPr>
    </w:lvl>
    <w:lvl w:ilvl="1">
      <w:start w:val="2"/>
      <w:numFmt w:val="decimal"/>
      <w:isLgl/>
      <w:lvlText w:val="%1.%2."/>
      <w:lvlJc w:val="left"/>
      <w:pPr>
        <w:ind w:left="900" w:hanging="540"/>
      </w:pPr>
      <w:rPr>
        <w:rFonts w:cs="Times New Roman"/>
      </w:rPr>
    </w:lvl>
    <w:lvl w:ilvl="2">
      <w:start w:val="2"/>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6" w15:restartNumberingAfterBreak="0">
    <w:nsid w:val="58BD03F0"/>
    <w:multiLevelType w:val="hybridMultilevel"/>
    <w:tmpl w:val="CC4E56E2"/>
    <w:lvl w:ilvl="0" w:tplc="683659CE">
      <w:start w:val="2"/>
      <w:numFmt w:val="decimal"/>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7" w15:restartNumberingAfterBreak="0">
    <w:nsid w:val="641018E8"/>
    <w:multiLevelType w:val="multilevel"/>
    <w:tmpl w:val="43765B3C"/>
    <w:lvl w:ilvl="0">
      <w:start w:val="1"/>
      <w:numFmt w:val="decimal"/>
      <w:lvlText w:val="%1."/>
      <w:lvlJc w:val="left"/>
      <w:pPr>
        <w:ind w:left="420" w:hanging="420"/>
      </w:pPr>
      <w:rPr>
        <w:rFonts w:hint="default"/>
        <w:b/>
      </w:rPr>
    </w:lvl>
    <w:lvl w:ilvl="1">
      <w:start w:val="1"/>
      <w:numFmt w:val="decimal"/>
      <w:lvlText w:val="%1.%2."/>
      <w:lvlJc w:val="left"/>
      <w:pPr>
        <w:ind w:left="113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674C09AD"/>
    <w:multiLevelType w:val="hybridMultilevel"/>
    <w:tmpl w:val="87926D0A"/>
    <w:lvl w:ilvl="0" w:tplc="1154199A">
      <w:start w:val="1"/>
      <w:numFmt w:val="decimal"/>
      <w:lvlText w:val="%1."/>
      <w:lvlJc w:val="left"/>
      <w:pPr>
        <w:ind w:left="-64" w:hanging="360"/>
      </w:pPr>
      <w:rPr>
        <w:rFonts w:hint="default"/>
      </w:rPr>
    </w:lvl>
    <w:lvl w:ilvl="1" w:tplc="04190019" w:tentative="1">
      <w:start w:val="1"/>
      <w:numFmt w:val="lowerLetter"/>
      <w:lvlText w:val="%2."/>
      <w:lvlJc w:val="left"/>
      <w:pPr>
        <w:ind w:left="656" w:hanging="360"/>
      </w:pPr>
    </w:lvl>
    <w:lvl w:ilvl="2" w:tplc="0419001B" w:tentative="1">
      <w:start w:val="1"/>
      <w:numFmt w:val="lowerRoman"/>
      <w:lvlText w:val="%3."/>
      <w:lvlJc w:val="right"/>
      <w:pPr>
        <w:ind w:left="1376" w:hanging="180"/>
      </w:pPr>
    </w:lvl>
    <w:lvl w:ilvl="3" w:tplc="0419000F" w:tentative="1">
      <w:start w:val="1"/>
      <w:numFmt w:val="decimal"/>
      <w:lvlText w:val="%4."/>
      <w:lvlJc w:val="left"/>
      <w:pPr>
        <w:ind w:left="2096" w:hanging="360"/>
      </w:pPr>
    </w:lvl>
    <w:lvl w:ilvl="4" w:tplc="04190019" w:tentative="1">
      <w:start w:val="1"/>
      <w:numFmt w:val="lowerLetter"/>
      <w:lvlText w:val="%5."/>
      <w:lvlJc w:val="left"/>
      <w:pPr>
        <w:ind w:left="2816" w:hanging="360"/>
      </w:pPr>
    </w:lvl>
    <w:lvl w:ilvl="5" w:tplc="0419001B" w:tentative="1">
      <w:start w:val="1"/>
      <w:numFmt w:val="lowerRoman"/>
      <w:lvlText w:val="%6."/>
      <w:lvlJc w:val="right"/>
      <w:pPr>
        <w:ind w:left="3536" w:hanging="180"/>
      </w:pPr>
    </w:lvl>
    <w:lvl w:ilvl="6" w:tplc="0419000F" w:tentative="1">
      <w:start w:val="1"/>
      <w:numFmt w:val="decimal"/>
      <w:lvlText w:val="%7."/>
      <w:lvlJc w:val="left"/>
      <w:pPr>
        <w:ind w:left="4256" w:hanging="360"/>
      </w:pPr>
    </w:lvl>
    <w:lvl w:ilvl="7" w:tplc="04190019" w:tentative="1">
      <w:start w:val="1"/>
      <w:numFmt w:val="lowerLetter"/>
      <w:lvlText w:val="%8."/>
      <w:lvlJc w:val="left"/>
      <w:pPr>
        <w:ind w:left="4976" w:hanging="360"/>
      </w:pPr>
    </w:lvl>
    <w:lvl w:ilvl="8" w:tplc="0419001B" w:tentative="1">
      <w:start w:val="1"/>
      <w:numFmt w:val="lowerRoman"/>
      <w:lvlText w:val="%9."/>
      <w:lvlJc w:val="right"/>
      <w:pPr>
        <w:ind w:left="5696"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2"/>
  </w:num>
  <w:num w:numId="7">
    <w:abstractNumId w:val="6"/>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autoHyphenation/>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7208FD"/>
    <w:rsid w:val="00066541"/>
    <w:rsid w:val="000B5A5F"/>
    <w:rsid w:val="000C7275"/>
    <w:rsid w:val="000D05FD"/>
    <w:rsid w:val="000D5885"/>
    <w:rsid w:val="00111CC6"/>
    <w:rsid w:val="00113524"/>
    <w:rsid w:val="00165381"/>
    <w:rsid w:val="00174FFD"/>
    <w:rsid w:val="001D6905"/>
    <w:rsid w:val="001E12E2"/>
    <w:rsid w:val="00213E78"/>
    <w:rsid w:val="002B48EF"/>
    <w:rsid w:val="002B71EA"/>
    <w:rsid w:val="002E72B9"/>
    <w:rsid w:val="002F4615"/>
    <w:rsid w:val="00307847"/>
    <w:rsid w:val="00312F8E"/>
    <w:rsid w:val="0032666C"/>
    <w:rsid w:val="00331C41"/>
    <w:rsid w:val="0034202B"/>
    <w:rsid w:val="00356D0C"/>
    <w:rsid w:val="003E22BD"/>
    <w:rsid w:val="004067A9"/>
    <w:rsid w:val="004253CD"/>
    <w:rsid w:val="00483FB5"/>
    <w:rsid w:val="00484F44"/>
    <w:rsid w:val="00487D0A"/>
    <w:rsid w:val="004954FF"/>
    <w:rsid w:val="004D29B6"/>
    <w:rsid w:val="00507251"/>
    <w:rsid w:val="00517BDC"/>
    <w:rsid w:val="005637F9"/>
    <w:rsid w:val="005A67F3"/>
    <w:rsid w:val="005C7381"/>
    <w:rsid w:val="005D5D3C"/>
    <w:rsid w:val="00610740"/>
    <w:rsid w:val="00613BC1"/>
    <w:rsid w:val="006311EE"/>
    <w:rsid w:val="00635608"/>
    <w:rsid w:val="006731B0"/>
    <w:rsid w:val="00677993"/>
    <w:rsid w:val="006F4EEA"/>
    <w:rsid w:val="00717736"/>
    <w:rsid w:val="007208FD"/>
    <w:rsid w:val="00731FD5"/>
    <w:rsid w:val="007362B2"/>
    <w:rsid w:val="007424EC"/>
    <w:rsid w:val="00754A86"/>
    <w:rsid w:val="007D7225"/>
    <w:rsid w:val="007E06EB"/>
    <w:rsid w:val="007F0A45"/>
    <w:rsid w:val="00885990"/>
    <w:rsid w:val="00901FDF"/>
    <w:rsid w:val="009252FA"/>
    <w:rsid w:val="0093397D"/>
    <w:rsid w:val="00976C8C"/>
    <w:rsid w:val="00981DFD"/>
    <w:rsid w:val="009B24B7"/>
    <w:rsid w:val="00A268B8"/>
    <w:rsid w:val="00A75146"/>
    <w:rsid w:val="00A8743C"/>
    <w:rsid w:val="00B02221"/>
    <w:rsid w:val="00B362D0"/>
    <w:rsid w:val="00B641A8"/>
    <w:rsid w:val="00B8280E"/>
    <w:rsid w:val="00BB7FF6"/>
    <w:rsid w:val="00BE7E6A"/>
    <w:rsid w:val="00C1388B"/>
    <w:rsid w:val="00C1585A"/>
    <w:rsid w:val="00C33395"/>
    <w:rsid w:val="00C431E3"/>
    <w:rsid w:val="00C531FE"/>
    <w:rsid w:val="00C623C0"/>
    <w:rsid w:val="00D03F65"/>
    <w:rsid w:val="00D477EF"/>
    <w:rsid w:val="00D8292E"/>
    <w:rsid w:val="00DB21B2"/>
    <w:rsid w:val="00DC1EE1"/>
    <w:rsid w:val="00DC24D7"/>
    <w:rsid w:val="00DC3339"/>
    <w:rsid w:val="00DF54E7"/>
    <w:rsid w:val="00E252B7"/>
    <w:rsid w:val="00E35CA6"/>
    <w:rsid w:val="00E536A7"/>
    <w:rsid w:val="00E8058F"/>
    <w:rsid w:val="00EA1531"/>
    <w:rsid w:val="00F10759"/>
    <w:rsid w:val="00F24D8C"/>
    <w:rsid w:val="00F623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BE5FC"/>
  <w15:docId w15:val="{CB255761-550B-479C-A1DF-570F44090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8280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7208FD"/>
    <w:rPr>
      <w:rFonts w:ascii="Times New Roman" w:hAnsi="Times New Roman" w:cs="Times New Roman" w:hint="default"/>
      <w:i/>
      <w:iCs w:val="0"/>
    </w:rPr>
  </w:style>
  <w:style w:type="paragraph" w:styleId="a4">
    <w:name w:val="footnote text"/>
    <w:basedOn w:val="a"/>
    <w:link w:val="a5"/>
    <w:uiPriority w:val="99"/>
    <w:semiHidden/>
    <w:unhideWhenUsed/>
    <w:rsid w:val="007208FD"/>
    <w:pPr>
      <w:spacing w:after="0" w:line="240" w:lineRule="auto"/>
    </w:pPr>
    <w:rPr>
      <w:rFonts w:ascii="Times New Roman" w:hAnsi="Times New Roman" w:cs="Times New Roman"/>
      <w:sz w:val="20"/>
      <w:szCs w:val="20"/>
      <w:lang w:val="en-US"/>
    </w:rPr>
  </w:style>
  <w:style w:type="character" w:customStyle="1" w:styleId="a5">
    <w:name w:val="Текст сноски Знак"/>
    <w:basedOn w:val="a0"/>
    <w:link w:val="a4"/>
    <w:uiPriority w:val="99"/>
    <w:semiHidden/>
    <w:rsid w:val="007208FD"/>
    <w:rPr>
      <w:rFonts w:ascii="Times New Roman" w:hAnsi="Times New Roman" w:cs="Times New Roman"/>
      <w:sz w:val="20"/>
      <w:szCs w:val="20"/>
      <w:lang w:val="en-US"/>
    </w:rPr>
  </w:style>
  <w:style w:type="paragraph" w:styleId="a6">
    <w:name w:val="List Paragraph"/>
    <w:basedOn w:val="a"/>
    <w:uiPriority w:val="34"/>
    <w:qFormat/>
    <w:rsid w:val="007208FD"/>
    <w:pPr>
      <w:spacing w:before="120" w:after="120" w:line="240" w:lineRule="auto"/>
      <w:ind w:left="708"/>
    </w:pPr>
    <w:rPr>
      <w:rFonts w:ascii="Times New Roman" w:hAnsi="Times New Roman" w:cs="Times New Roman"/>
      <w:sz w:val="24"/>
      <w:szCs w:val="24"/>
    </w:rPr>
  </w:style>
  <w:style w:type="character" w:styleId="a7">
    <w:name w:val="footnote reference"/>
    <w:basedOn w:val="a0"/>
    <w:uiPriority w:val="99"/>
    <w:semiHidden/>
    <w:unhideWhenUsed/>
    <w:rsid w:val="007208FD"/>
    <w:rPr>
      <w:rFonts w:ascii="Times New Roman" w:hAnsi="Times New Roman" w:cs="Times New Roman" w:hint="default"/>
      <w:vertAlign w:val="superscript"/>
    </w:rPr>
  </w:style>
  <w:style w:type="character" w:customStyle="1" w:styleId="2105pt">
    <w:name w:val="Основной текст (2) + 10.5 pt"/>
    <w:rsid w:val="007208FD"/>
    <w:rPr>
      <w:rFonts w:ascii="Times New Roman" w:hAnsi="Times New Roman" w:cs="Times New Roman" w:hint="default"/>
      <w:strike w:val="0"/>
      <w:dstrike w:val="0"/>
      <w:color w:val="000000"/>
      <w:spacing w:val="0"/>
      <w:w w:val="100"/>
      <w:position w:val="0"/>
      <w:sz w:val="21"/>
      <w:u w:val="none"/>
      <w:effect w:val="none"/>
      <w:lang w:val="ru-RU" w:eastAsia="ru-RU"/>
    </w:rPr>
  </w:style>
  <w:style w:type="character" w:styleId="a8">
    <w:name w:val="Hyperlink"/>
    <w:basedOn w:val="a0"/>
    <w:uiPriority w:val="99"/>
    <w:semiHidden/>
    <w:unhideWhenUsed/>
    <w:rsid w:val="007208FD"/>
    <w:rPr>
      <w:color w:val="0000FF"/>
      <w:u w:val="single"/>
    </w:rPr>
  </w:style>
  <w:style w:type="paragraph" w:styleId="a9">
    <w:name w:val="footer"/>
    <w:aliases w:val="Нижний колонтитул Знак Знак Знак,Нижний колонтитул1,Нижний колонтитул Знак Знак,Знак,Знак Знак Знак Знак,Знак Знак Знак Знак Знак Знак Знак Знак,Знак Знак Знак Знак Знак Знак Знак"/>
    <w:basedOn w:val="a"/>
    <w:link w:val="aa"/>
    <w:uiPriority w:val="99"/>
    <w:rsid w:val="00677993"/>
    <w:pPr>
      <w:tabs>
        <w:tab w:val="center" w:pos="4677"/>
        <w:tab w:val="right" w:pos="9355"/>
      </w:tabs>
      <w:spacing w:before="120" w:after="120" w:line="240" w:lineRule="auto"/>
    </w:pPr>
    <w:rPr>
      <w:rFonts w:ascii="Times New Roman" w:eastAsia="Times New Roman" w:hAnsi="Times New Roman" w:cs="Times New Roman"/>
      <w:sz w:val="24"/>
      <w:szCs w:val="24"/>
    </w:rPr>
  </w:style>
  <w:style w:type="character" w:customStyle="1" w:styleId="aa">
    <w:name w:val="Нижний колонтитул Знак"/>
    <w:aliases w:val="Нижний колонтитул Знак Знак Знак Знак,Нижний колонтитул1 Знак,Нижний колонтитул Знак Знак Знак1,Знак Знак,Знак Знак Знак Знак Знак,Знак Знак Знак Знак Знак Знак Знак Знак Знак,Знак Знак Знак Знак Знак Знак Знак Знак1"/>
    <w:basedOn w:val="a0"/>
    <w:link w:val="a9"/>
    <w:uiPriority w:val="99"/>
    <w:rsid w:val="00677993"/>
    <w:rPr>
      <w:rFonts w:ascii="Times New Roman" w:eastAsia="Times New Roman" w:hAnsi="Times New Roman" w:cs="Times New Roman"/>
      <w:sz w:val="24"/>
      <w:szCs w:val="24"/>
    </w:rPr>
  </w:style>
  <w:style w:type="paragraph" w:styleId="ab">
    <w:name w:val="Normal (Web)"/>
    <w:basedOn w:val="a"/>
    <w:uiPriority w:val="99"/>
    <w:rsid w:val="004954F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
    <w:name w:val="......."/>
    <w:basedOn w:val="a"/>
    <w:next w:val="a"/>
    <w:uiPriority w:val="99"/>
    <w:rsid w:val="004954FF"/>
    <w:pPr>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4954FF"/>
  </w:style>
  <w:style w:type="character" w:customStyle="1" w:styleId="ad">
    <w:name w:val="выделение"/>
    <w:basedOn w:val="a0"/>
    <w:rsid w:val="004954FF"/>
  </w:style>
  <w:style w:type="character" w:customStyle="1" w:styleId="b-serp-urlitem1">
    <w:name w:val="b-serp-url__item1"/>
    <w:rsid w:val="004954FF"/>
  </w:style>
  <w:style w:type="character" w:customStyle="1" w:styleId="b-serp-urlmark1">
    <w:name w:val="b-serp-url__mark1"/>
    <w:rsid w:val="004954FF"/>
  </w:style>
  <w:style w:type="paragraph" w:customStyle="1" w:styleId="Default">
    <w:name w:val="Default"/>
    <w:rsid w:val="004954FF"/>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e">
    <w:name w:val="Balloon Text"/>
    <w:basedOn w:val="a"/>
    <w:link w:val="af"/>
    <w:uiPriority w:val="99"/>
    <w:semiHidden/>
    <w:unhideWhenUsed/>
    <w:rsid w:val="000D5885"/>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0D5885"/>
    <w:rPr>
      <w:rFonts w:ascii="Segoe UI" w:hAnsi="Segoe UI" w:cs="Segoe UI"/>
      <w:sz w:val="18"/>
      <w:szCs w:val="18"/>
    </w:rPr>
  </w:style>
  <w:style w:type="paragraph" w:customStyle="1" w:styleId="TableParagraph">
    <w:name w:val="Table Paragraph"/>
    <w:basedOn w:val="a"/>
    <w:uiPriority w:val="1"/>
    <w:qFormat/>
    <w:rsid w:val="007362B2"/>
    <w:pPr>
      <w:widowControl w:val="0"/>
      <w:autoSpaceDE w:val="0"/>
      <w:autoSpaceDN w:val="0"/>
      <w:spacing w:after="0" w:line="240" w:lineRule="auto"/>
    </w:pPr>
    <w:rPr>
      <w:rFonts w:ascii="Times New Roman" w:eastAsia="Times New Roman" w:hAnsi="Times New Roman" w:cs="Times New Roman"/>
      <w:lang w:eastAsia="en-US"/>
    </w:rPr>
  </w:style>
  <w:style w:type="character" w:customStyle="1" w:styleId="buying-priceold-val-number">
    <w:name w:val="buying-priceold-val-number"/>
    <w:basedOn w:val="a0"/>
    <w:rsid w:val="006311EE"/>
  </w:style>
  <w:style w:type="character" w:customStyle="1" w:styleId="buying-pricenew-val-number">
    <w:name w:val="buying-pricenew-val-number"/>
    <w:basedOn w:val="a0"/>
    <w:rsid w:val="006311EE"/>
  </w:style>
  <w:style w:type="character" w:customStyle="1" w:styleId="buying-pricenew-val-currency">
    <w:name w:val="buying-pricenew-val-currency"/>
    <w:basedOn w:val="a0"/>
    <w:rsid w:val="006311EE"/>
  </w:style>
  <w:style w:type="character" w:customStyle="1" w:styleId="text">
    <w:name w:val="text"/>
    <w:basedOn w:val="a0"/>
    <w:rsid w:val="006311EE"/>
  </w:style>
  <w:style w:type="character" w:customStyle="1" w:styleId="self">
    <w:name w:val="self"/>
    <w:basedOn w:val="a0"/>
    <w:rsid w:val="006311EE"/>
  </w:style>
  <w:style w:type="character" w:customStyle="1" w:styleId="b-contents-link">
    <w:name w:val="b-contents-link"/>
    <w:basedOn w:val="a0"/>
    <w:rsid w:val="006311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7005780">
      <w:bodyDiv w:val="1"/>
      <w:marLeft w:val="0"/>
      <w:marRight w:val="0"/>
      <w:marTop w:val="0"/>
      <w:marBottom w:val="0"/>
      <w:divBdr>
        <w:top w:val="none" w:sz="0" w:space="0" w:color="auto"/>
        <w:left w:val="none" w:sz="0" w:space="0" w:color="auto"/>
        <w:bottom w:val="none" w:sz="0" w:space="0" w:color="auto"/>
        <w:right w:val="none" w:sz="0" w:space="0" w:color="auto"/>
      </w:divBdr>
      <w:divsChild>
        <w:div w:id="1699696619">
          <w:marLeft w:val="0"/>
          <w:marRight w:val="0"/>
          <w:marTop w:val="0"/>
          <w:marBottom w:val="0"/>
          <w:divBdr>
            <w:top w:val="none" w:sz="0" w:space="0" w:color="auto"/>
            <w:left w:val="none" w:sz="0" w:space="0" w:color="auto"/>
            <w:bottom w:val="none" w:sz="0" w:space="0" w:color="auto"/>
            <w:right w:val="none" w:sz="0" w:space="0" w:color="auto"/>
          </w:divBdr>
          <w:divsChild>
            <w:div w:id="537864435">
              <w:marLeft w:val="0"/>
              <w:marRight w:val="0"/>
              <w:marTop w:val="72"/>
              <w:marBottom w:val="0"/>
              <w:divBdr>
                <w:top w:val="none" w:sz="0" w:space="0" w:color="auto"/>
                <w:left w:val="none" w:sz="0" w:space="0" w:color="auto"/>
                <w:bottom w:val="none" w:sz="0" w:space="0" w:color="auto"/>
                <w:right w:val="none" w:sz="0" w:space="0" w:color="auto"/>
              </w:divBdr>
            </w:div>
            <w:div w:id="344869921">
              <w:marLeft w:val="0"/>
              <w:marRight w:val="0"/>
              <w:marTop w:val="72"/>
              <w:marBottom w:val="0"/>
              <w:divBdr>
                <w:top w:val="none" w:sz="0" w:space="0" w:color="auto"/>
                <w:left w:val="none" w:sz="0" w:space="0" w:color="auto"/>
                <w:bottom w:val="none" w:sz="0" w:space="0" w:color="auto"/>
                <w:right w:val="none" w:sz="0" w:space="0" w:color="auto"/>
              </w:divBdr>
            </w:div>
            <w:div w:id="662587299">
              <w:marLeft w:val="0"/>
              <w:marRight w:val="0"/>
              <w:marTop w:val="72"/>
              <w:marBottom w:val="0"/>
              <w:divBdr>
                <w:top w:val="none" w:sz="0" w:space="0" w:color="auto"/>
                <w:left w:val="none" w:sz="0" w:space="0" w:color="auto"/>
                <w:bottom w:val="none" w:sz="0" w:space="0" w:color="auto"/>
                <w:right w:val="none" w:sz="0" w:space="0" w:color="auto"/>
              </w:divBdr>
            </w:div>
            <w:div w:id="1633631950">
              <w:marLeft w:val="-270"/>
              <w:marRight w:val="-225"/>
              <w:marTop w:val="150"/>
              <w:marBottom w:val="150"/>
              <w:divBdr>
                <w:top w:val="single" w:sz="6" w:space="8" w:color="C0BFBF"/>
                <w:left w:val="none" w:sz="0" w:space="0" w:color="auto"/>
                <w:bottom w:val="single" w:sz="6" w:space="8" w:color="C0BFBF"/>
                <w:right w:val="none" w:sz="0" w:space="0" w:color="auto"/>
              </w:divBdr>
              <w:divsChild>
                <w:div w:id="1432360550">
                  <w:marLeft w:val="0"/>
                  <w:marRight w:val="227"/>
                  <w:marTop w:val="0"/>
                  <w:marBottom w:val="45"/>
                  <w:divBdr>
                    <w:top w:val="none" w:sz="0" w:space="0" w:color="auto"/>
                    <w:left w:val="none" w:sz="0" w:space="0" w:color="auto"/>
                    <w:bottom w:val="none" w:sz="0" w:space="0" w:color="auto"/>
                    <w:right w:val="none" w:sz="0" w:space="0" w:color="auto"/>
                  </w:divBdr>
                  <w:divsChild>
                    <w:div w:id="1751344482">
                      <w:marLeft w:val="0"/>
                      <w:marRight w:val="0"/>
                      <w:marTop w:val="0"/>
                      <w:marBottom w:val="45"/>
                      <w:divBdr>
                        <w:top w:val="none" w:sz="0" w:space="0" w:color="auto"/>
                        <w:left w:val="none" w:sz="0" w:space="0" w:color="auto"/>
                        <w:bottom w:val="none" w:sz="0" w:space="0" w:color="auto"/>
                        <w:right w:val="none" w:sz="0" w:space="0" w:color="auto"/>
                      </w:divBdr>
                    </w:div>
                    <w:div w:id="432215330">
                      <w:marLeft w:val="0"/>
                      <w:marRight w:val="0"/>
                      <w:marTop w:val="0"/>
                      <w:marBottom w:val="45"/>
                      <w:divBdr>
                        <w:top w:val="none" w:sz="0" w:space="0" w:color="auto"/>
                        <w:left w:val="none" w:sz="0" w:space="0" w:color="auto"/>
                        <w:bottom w:val="none" w:sz="0" w:space="0" w:color="auto"/>
                        <w:right w:val="none" w:sz="0" w:space="0" w:color="auto"/>
                      </w:divBdr>
                    </w:div>
                  </w:divsChild>
                </w:div>
                <w:div w:id="1077478706">
                  <w:marLeft w:val="0"/>
                  <w:marRight w:val="227"/>
                  <w:marTop w:val="0"/>
                  <w:marBottom w:val="45"/>
                  <w:divBdr>
                    <w:top w:val="none" w:sz="0" w:space="0" w:color="auto"/>
                    <w:left w:val="none" w:sz="0" w:space="0" w:color="auto"/>
                    <w:bottom w:val="none" w:sz="0" w:space="0" w:color="auto"/>
                    <w:right w:val="none" w:sz="0" w:space="0" w:color="auto"/>
                  </w:divBdr>
                  <w:divsChild>
                    <w:div w:id="1304385204">
                      <w:marLeft w:val="0"/>
                      <w:marRight w:val="0"/>
                      <w:marTop w:val="0"/>
                      <w:marBottom w:val="45"/>
                      <w:divBdr>
                        <w:top w:val="none" w:sz="0" w:space="0" w:color="auto"/>
                        <w:left w:val="none" w:sz="0" w:space="0" w:color="auto"/>
                        <w:bottom w:val="none" w:sz="0" w:space="0" w:color="auto"/>
                        <w:right w:val="none" w:sz="0" w:space="0" w:color="auto"/>
                      </w:divBdr>
                    </w:div>
                    <w:div w:id="1247224112">
                      <w:marLeft w:val="0"/>
                      <w:marRight w:val="0"/>
                      <w:marTop w:val="0"/>
                      <w:marBottom w:val="45"/>
                      <w:divBdr>
                        <w:top w:val="none" w:sz="0" w:space="0" w:color="auto"/>
                        <w:left w:val="none" w:sz="0" w:space="0" w:color="auto"/>
                        <w:bottom w:val="none" w:sz="0" w:space="0" w:color="auto"/>
                        <w:right w:val="none" w:sz="0" w:space="0" w:color="auto"/>
                      </w:divBdr>
                    </w:div>
                  </w:divsChild>
                </w:div>
                <w:div w:id="398749079">
                  <w:marLeft w:val="0"/>
                  <w:marRight w:val="0"/>
                  <w:marTop w:val="0"/>
                  <w:marBottom w:val="0"/>
                  <w:divBdr>
                    <w:top w:val="none" w:sz="0" w:space="0" w:color="auto"/>
                    <w:left w:val="none" w:sz="0" w:space="0" w:color="auto"/>
                    <w:bottom w:val="none" w:sz="0" w:space="0" w:color="auto"/>
                    <w:right w:val="none" w:sz="0" w:space="0" w:color="auto"/>
                  </w:divBdr>
                  <w:divsChild>
                    <w:div w:id="1546673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998415">
              <w:marLeft w:val="0"/>
              <w:marRight w:val="0"/>
              <w:marTop w:val="0"/>
              <w:marBottom w:val="0"/>
              <w:divBdr>
                <w:top w:val="none" w:sz="0" w:space="0" w:color="auto"/>
                <w:left w:val="none" w:sz="0" w:space="0" w:color="auto"/>
                <w:bottom w:val="none" w:sz="0" w:space="0" w:color="auto"/>
                <w:right w:val="none" w:sz="0" w:space="0" w:color="auto"/>
              </w:divBdr>
            </w:div>
            <w:div w:id="256333482">
              <w:marLeft w:val="0"/>
              <w:marRight w:val="0"/>
              <w:marTop w:val="72"/>
              <w:marBottom w:val="0"/>
              <w:divBdr>
                <w:top w:val="none" w:sz="0" w:space="0" w:color="auto"/>
                <w:left w:val="none" w:sz="0" w:space="0" w:color="auto"/>
                <w:bottom w:val="none" w:sz="0" w:space="0" w:color="auto"/>
                <w:right w:val="none" w:sz="0" w:space="0" w:color="auto"/>
              </w:divBdr>
            </w:div>
            <w:div w:id="1417281918">
              <w:marLeft w:val="0"/>
              <w:marRight w:val="0"/>
              <w:marTop w:val="72"/>
              <w:marBottom w:val="0"/>
              <w:divBdr>
                <w:top w:val="none" w:sz="0" w:space="0" w:color="auto"/>
                <w:left w:val="none" w:sz="0" w:space="0" w:color="auto"/>
                <w:bottom w:val="none" w:sz="0" w:space="0" w:color="auto"/>
                <w:right w:val="none" w:sz="0" w:space="0" w:color="auto"/>
              </w:divBdr>
            </w:div>
            <w:div w:id="1466850503">
              <w:marLeft w:val="0"/>
              <w:marRight w:val="0"/>
              <w:marTop w:val="72"/>
              <w:marBottom w:val="0"/>
              <w:divBdr>
                <w:top w:val="none" w:sz="0" w:space="0" w:color="auto"/>
                <w:left w:val="none" w:sz="0" w:space="0" w:color="auto"/>
                <w:bottom w:val="none" w:sz="0" w:space="0" w:color="auto"/>
                <w:right w:val="none" w:sz="0" w:space="0" w:color="auto"/>
              </w:divBdr>
            </w:div>
            <w:div w:id="1482117538">
              <w:marLeft w:val="0"/>
              <w:marRight w:val="0"/>
              <w:marTop w:val="72"/>
              <w:marBottom w:val="0"/>
              <w:divBdr>
                <w:top w:val="none" w:sz="0" w:space="0" w:color="auto"/>
                <w:left w:val="none" w:sz="0" w:space="0" w:color="auto"/>
                <w:bottom w:val="none" w:sz="0" w:space="0" w:color="auto"/>
                <w:right w:val="none" w:sz="0" w:space="0" w:color="auto"/>
              </w:divBdr>
            </w:div>
            <w:div w:id="1121149448">
              <w:marLeft w:val="0"/>
              <w:marRight w:val="0"/>
              <w:marTop w:val="72"/>
              <w:marBottom w:val="0"/>
              <w:divBdr>
                <w:top w:val="none" w:sz="0" w:space="0" w:color="auto"/>
                <w:left w:val="none" w:sz="0" w:space="0" w:color="auto"/>
                <w:bottom w:val="none" w:sz="0" w:space="0" w:color="auto"/>
                <w:right w:val="none" w:sz="0" w:space="0" w:color="auto"/>
              </w:divBdr>
            </w:div>
          </w:divsChild>
        </w:div>
        <w:div w:id="2110201159">
          <w:marLeft w:val="0"/>
          <w:marRight w:val="0"/>
          <w:marTop w:val="45"/>
          <w:marBottom w:val="0"/>
          <w:divBdr>
            <w:top w:val="none" w:sz="0" w:space="0" w:color="auto"/>
            <w:left w:val="none" w:sz="0" w:space="0" w:color="auto"/>
            <w:bottom w:val="none" w:sz="0" w:space="0" w:color="auto"/>
            <w:right w:val="none" w:sz="0" w:space="0" w:color="auto"/>
          </w:divBdr>
          <w:divsChild>
            <w:div w:id="207180259">
              <w:marLeft w:val="0"/>
              <w:marRight w:val="150"/>
              <w:marTop w:val="0"/>
              <w:marBottom w:val="0"/>
              <w:divBdr>
                <w:top w:val="none" w:sz="0" w:space="0" w:color="auto"/>
                <w:left w:val="none" w:sz="0" w:space="0" w:color="auto"/>
                <w:bottom w:val="none" w:sz="0" w:space="0" w:color="auto"/>
                <w:right w:val="none" w:sz="0" w:space="0" w:color="auto"/>
              </w:divBdr>
            </w:div>
            <w:div w:id="432291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378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biblioteka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ohranatruda.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ohranatruda.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ict.edu.ru/" TargetMode="External"/><Relationship Id="rId4" Type="http://schemas.openxmlformats.org/officeDocument/2006/relationships/settings" Target="settings.xml"/><Relationship Id="rId9" Type="http://schemas.openxmlformats.org/officeDocument/2006/relationships/hyperlink" Target="https://urait.ru/bcode/532535" TargetMode="External"/><Relationship Id="rId14" Type="http://schemas.openxmlformats.org/officeDocument/2006/relationships/hyperlink" Target="https://www.labirint.ru/books/77991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8236AB-B670-488A-ABFE-5C398DAAE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TotalTime>
  <Pages>14</Pages>
  <Words>3092</Words>
  <Characters>17626</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79780</cp:lastModifiedBy>
  <cp:revision>62</cp:revision>
  <dcterms:created xsi:type="dcterms:W3CDTF">2020-01-22T18:06:00Z</dcterms:created>
  <dcterms:modified xsi:type="dcterms:W3CDTF">2023-09-13T20:47:00Z</dcterms:modified>
</cp:coreProperties>
</file>